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717C" w14:textId="77777777" w:rsidR="00392E48" w:rsidRPr="00392E48" w:rsidRDefault="00392E48" w:rsidP="00392E48">
      <w:r w:rsidRPr="00392E48">
        <w:t>Федеральный закон от 11 августа 1995 г. N 135-ФЗ</w:t>
      </w:r>
      <w:r w:rsidRPr="00392E48">
        <w:br/>
        <w:t>"О благотворительной деятельности и добровольчестве (волонтерстве)"</w:t>
      </w:r>
    </w:p>
    <w:p w14:paraId="13699B82" w14:textId="77777777" w:rsidR="00392E48" w:rsidRPr="00392E48" w:rsidRDefault="00392E48" w:rsidP="00392E48">
      <w:r w:rsidRPr="00392E48">
        <w:t>С изменениями и дополнениями от:</w:t>
      </w:r>
    </w:p>
    <w:p w14:paraId="557F8EA3" w14:textId="77777777" w:rsidR="00392E48" w:rsidRPr="00392E48" w:rsidRDefault="00392E48" w:rsidP="00392E48">
      <w:r w:rsidRPr="00392E48">
        <w:rPr>
          <w:b/>
          <w:bCs/>
        </w:rPr>
        <w:t>Принят Государственной Думой 7 июля 1995 года</w:t>
      </w:r>
    </w:p>
    <w:p w14:paraId="198FD6D6" w14:textId="77777777" w:rsidR="00392E48" w:rsidRPr="00392E48" w:rsidRDefault="00392E48" w:rsidP="00392E48">
      <w:r w:rsidRPr="00392E48">
        <w:t>См. </w:t>
      </w:r>
      <w:hyperlink r:id="rId4" w:anchor="/document/70781538/entry/0" w:history="1">
        <w:r w:rsidRPr="00392E48">
          <w:rPr>
            <w:rStyle w:val="a3"/>
          </w:rPr>
          <w:t>Федеральный закон</w:t>
        </w:r>
      </w:hyperlink>
      <w:r w:rsidRPr="00392E48">
        <w:t> от 4 ноября 2014 г. N 327-ФЗ "О меценатской деятельности"</w:t>
      </w:r>
    </w:p>
    <w:p w14:paraId="3E319E7E" w14:textId="77777777" w:rsidR="00392E48" w:rsidRPr="00392E48" w:rsidRDefault="00392E48" w:rsidP="00392E48">
      <w:r w:rsidRPr="00392E48">
        <w:t>См. </w:t>
      </w:r>
      <w:hyperlink r:id="rId5" w:anchor="/multilink/104232/paragraph/1073742050/number/0" w:history="1">
        <w:r w:rsidRPr="00392E48">
          <w:rPr>
            <w:rStyle w:val="a3"/>
          </w:rPr>
          <w:t>комментарий</w:t>
        </w:r>
      </w:hyperlink>
      <w:r w:rsidRPr="00392E48">
        <w:t> к настоящему Федеральному закону</w:t>
      </w:r>
    </w:p>
    <w:p w14:paraId="109A1DF2" w14:textId="77777777" w:rsidR="00392E48" w:rsidRPr="00392E48" w:rsidRDefault="00392E48" w:rsidP="00392E48">
      <w:hyperlink r:id="rId6" w:anchor="/document/12151313/entry/11" w:history="1">
        <w:r w:rsidRPr="00392E48">
          <w:rPr>
            <w:rStyle w:val="a3"/>
          </w:rPr>
          <w:t>Федеральным законом</w:t>
        </w:r>
      </w:hyperlink>
      <w:r w:rsidRPr="00392E48">
        <w:t> от 30 декабря 2006 г. N 276-ФЗ в преамбулу настоящего Федерального закона внесены изменения, </w:t>
      </w:r>
      <w:hyperlink r:id="rId7" w:anchor="/document/12151313/entry/51" w:history="1">
        <w:r w:rsidRPr="00392E48">
          <w:rPr>
            <w:rStyle w:val="a3"/>
          </w:rPr>
          <w:t>вступающие в силу</w:t>
        </w:r>
      </w:hyperlink>
      <w:r w:rsidRPr="00392E48">
        <w:t> со дня </w:t>
      </w:r>
      <w:hyperlink r:id="rId8" w:anchor="/document/12251313/entry/0" w:history="1">
        <w:r w:rsidRPr="00392E48">
          <w:rPr>
            <w:rStyle w:val="a3"/>
          </w:rPr>
          <w:t>официального опубликования</w:t>
        </w:r>
      </w:hyperlink>
      <w:r w:rsidRPr="00392E48">
        <w:t> названного Федерального закона</w:t>
      </w:r>
    </w:p>
    <w:p w14:paraId="037B7C0C" w14:textId="77777777" w:rsidR="00392E48" w:rsidRPr="00392E48" w:rsidRDefault="00392E48" w:rsidP="00392E48">
      <w:hyperlink r:id="rId9" w:anchor="/document/5222825/entry/1111" w:history="1">
        <w:r w:rsidRPr="00392E48">
          <w:rPr>
            <w:rStyle w:val="a3"/>
          </w:rPr>
          <w:t>См. текст преамбулы в предыдущей редакции</w:t>
        </w:r>
      </w:hyperlink>
    </w:p>
    <w:p w14:paraId="33529581" w14:textId="77777777" w:rsidR="00392E48" w:rsidRPr="00392E48" w:rsidRDefault="00392E48" w:rsidP="00392E48">
      <w:r w:rsidRPr="00392E48">
        <w:t>Настоящий Федеральный закон устанавливает основы правового регулирования благотворительной деятельности, определяет возможные формы ее поддержки органами государственной власти и органами местного самоуправления,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w:t>
      </w:r>
    </w:p>
    <w:p w14:paraId="023E31BC" w14:textId="77777777" w:rsidR="00392E48" w:rsidRPr="00392E48" w:rsidRDefault="00392E48" w:rsidP="00392E48">
      <w:r w:rsidRPr="00392E48">
        <w:t>Особенности правового регулирования отношений, возникающих при формировании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устанавливаются иными </w:t>
      </w:r>
      <w:hyperlink r:id="rId10" w:anchor="/document/12151312/entry/0" w:history="1">
        <w:r w:rsidRPr="00392E48">
          <w:rPr>
            <w:rStyle w:val="a3"/>
          </w:rPr>
          <w:t>федеральными законами</w:t>
        </w:r>
      </w:hyperlink>
      <w:r w:rsidRPr="00392E48">
        <w:t>.</w:t>
      </w:r>
    </w:p>
    <w:p w14:paraId="2706B1CB" w14:textId="77777777" w:rsidR="00392E48" w:rsidRPr="00392E48" w:rsidRDefault="00392E48" w:rsidP="00392E48">
      <w:r w:rsidRPr="00392E48">
        <w:t>См. </w:t>
      </w:r>
      <w:hyperlink r:id="rId11" w:anchor="/document/57862833/entry/1111" w:history="1">
        <w:r w:rsidRPr="00392E48">
          <w:rPr>
            <w:rStyle w:val="a3"/>
          </w:rPr>
          <w:t>комментарии</w:t>
        </w:r>
      </w:hyperlink>
      <w:r w:rsidRPr="00392E48">
        <w:t> к преамбуле настоящего Федерального закона</w:t>
      </w:r>
    </w:p>
    <w:p w14:paraId="46DF90F0" w14:textId="77777777" w:rsidR="00392E48" w:rsidRPr="00392E48" w:rsidRDefault="00392E48" w:rsidP="00392E48">
      <w:r w:rsidRPr="00392E48">
        <w:t>Раздел I. Общие положения</w:t>
      </w:r>
    </w:p>
    <w:p w14:paraId="09C83004" w14:textId="77777777" w:rsidR="00392E48" w:rsidRPr="00392E48" w:rsidRDefault="00392E48" w:rsidP="00392E48">
      <w:r w:rsidRPr="00392E48">
        <w:t>Статья 1 изменена с 1 мая 2018 г. - </w:t>
      </w:r>
      <w:hyperlink r:id="rId12" w:anchor="/document/71871620/entry/12" w:history="1">
        <w:r w:rsidRPr="00392E48">
          <w:rPr>
            <w:rStyle w:val="a3"/>
          </w:rPr>
          <w:t>Федеральный закон</w:t>
        </w:r>
      </w:hyperlink>
      <w:r w:rsidRPr="00392E48">
        <w:t> от 5 февраля 2018 г. N 15-ФЗ</w:t>
      </w:r>
    </w:p>
    <w:p w14:paraId="5FE6C159" w14:textId="77777777" w:rsidR="00392E48" w:rsidRPr="00392E48" w:rsidRDefault="00392E48" w:rsidP="00392E48">
      <w:hyperlink r:id="rId13" w:anchor="/document/77662930/entry/1" w:history="1">
        <w:r w:rsidRPr="00392E48">
          <w:rPr>
            <w:rStyle w:val="a3"/>
          </w:rPr>
          <w:t>См. предыдущую редакцию</w:t>
        </w:r>
      </w:hyperlink>
    </w:p>
    <w:p w14:paraId="32946081" w14:textId="77777777" w:rsidR="00392E48" w:rsidRPr="00392E48" w:rsidRDefault="00392E48" w:rsidP="00392E48">
      <w:pPr>
        <w:rPr>
          <w:b/>
          <w:bCs/>
        </w:rPr>
      </w:pPr>
      <w:r w:rsidRPr="00392E48">
        <w:rPr>
          <w:b/>
          <w:bCs/>
        </w:rPr>
        <w:t>Статья 1. Благотворительная деятельность</w:t>
      </w:r>
    </w:p>
    <w:p w14:paraId="0147014B" w14:textId="77777777" w:rsidR="00392E48" w:rsidRPr="00392E48" w:rsidRDefault="00392E48" w:rsidP="00392E48">
      <w:r w:rsidRPr="00392E48">
        <w:t>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14:paraId="1C095837" w14:textId="77777777" w:rsidR="00392E48" w:rsidRPr="00392E48" w:rsidRDefault="00392E48" w:rsidP="00392E48">
      <w:r w:rsidRPr="00392E48">
        <w:t>Под добровольческой (волонтерской) деятельностью понимается добровольная деятельность в форме безвозмездного выполнения работ и (или) оказания услуг в целях, указанных в </w:t>
      </w:r>
      <w:hyperlink r:id="rId14" w:anchor="/document/104232/entry/1000" w:history="1">
        <w:r w:rsidRPr="00392E48">
          <w:rPr>
            <w:rStyle w:val="a3"/>
          </w:rPr>
          <w:t>пункте 1 статьи 2</w:t>
        </w:r>
      </w:hyperlink>
      <w:r w:rsidRPr="00392E48">
        <w:t> настоящего Федерального закона.</w:t>
      </w:r>
    </w:p>
    <w:p w14:paraId="2D89F1C7" w14:textId="77777777" w:rsidR="00392E48" w:rsidRPr="00392E48" w:rsidRDefault="00392E48" w:rsidP="00392E48">
      <w:r w:rsidRPr="00392E48">
        <w:t>На добровольческую (волонтерскую) деятельность распространяются положения, предусмотренные настоящим Федеральным законом для благотворительной деятельности.</w:t>
      </w:r>
    </w:p>
    <w:p w14:paraId="200D1C53" w14:textId="77777777" w:rsidR="00392E48" w:rsidRPr="00392E48" w:rsidRDefault="00392E48" w:rsidP="00392E48">
      <w:r w:rsidRPr="00392E48">
        <w:t>См. </w:t>
      </w:r>
      <w:hyperlink r:id="rId15" w:anchor="/multilink/104232/paragraph/1073742051/number/0" w:history="1">
        <w:r w:rsidRPr="00392E48">
          <w:rPr>
            <w:rStyle w:val="a3"/>
          </w:rPr>
          <w:t>комментарии</w:t>
        </w:r>
      </w:hyperlink>
      <w:r w:rsidRPr="00392E48">
        <w:t> к статье 1 настоящего Федерального закона</w:t>
      </w:r>
    </w:p>
    <w:p w14:paraId="320460C0" w14:textId="77777777" w:rsidR="00392E48" w:rsidRPr="00392E48" w:rsidRDefault="00392E48" w:rsidP="00392E48">
      <w:pPr>
        <w:rPr>
          <w:b/>
          <w:bCs/>
        </w:rPr>
      </w:pPr>
      <w:r w:rsidRPr="00392E48">
        <w:rPr>
          <w:b/>
          <w:bCs/>
        </w:rPr>
        <w:t>Статья 2. Цели благотворительной деятельности</w:t>
      </w:r>
    </w:p>
    <w:p w14:paraId="6D00779B" w14:textId="77777777" w:rsidR="00392E48" w:rsidRPr="00392E48" w:rsidRDefault="00392E48" w:rsidP="00392E48">
      <w:r w:rsidRPr="00392E48">
        <w:t>Пункт 1 изменен с 1 мая 2018 г. - </w:t>
      </w:r>
      <w:hyperlink r:id="rId16" w:anchor="/document/71871620/entry/13" w:history="1">
        <w:r w:rsidRPr="00392E48">
          <w:rPr>
            <w:rStyle w:val="a3"/>
          </w:rPr>
          <w:t>Федеральный закон</w:t>
        </w:r>
      </w:hyperlink>
      <w:r w:rsidRPr="00392E48">
        <w:t> от 5 февраля 2018 г. N 15-ФЗ</w:t>
      </w:r>
    </w:p>
    <w:p w14:paraId="45F9734D" w14:textId="77777777" w:rsidR="00392E48" w:rsidRPr="00392E48" w:rsidRDefault="00392E48" w:rsidP="00392E48">
      <w:hyperlink r:id="rId17" w:anchor="/document/77662930/entry/1000" w:history="1">
        <w:r w:rsidRPr="00392E48">
          <w:rPr>
            <w:rStyle w:val="a3"/>
          </w:rPr>
          <w:t>См. предыдущую редакцию</w:t>
        </w:r>
      </w:hyperlink>
    </w:p>
    <w:p w14:paraId="0DC9281E" w14:textId="77777777" w:rsidR="00392E48" w:rsidRPr="00392E48" w:rsidRDefault="00392E48" w:rsidP="00392E48">
      <w:r w:rsidRPr="00392E48">
        <w:t>1. Благотворительная и добровольческая (волонтерская) деятельность осуществляется в целях:</w:t>
      </w:r>
    </w:p>
    <w:p w14:paraId="7914C3E3" w14:textId="77777777" w:rsidR="00392E48" w:rsidRPr="00392E48" w:rsidRDefault="00392E48" w:rsidP="00392E48">
      <w:r w:rsidRPr="00392E48">
        <w:lastRenderedPageBreak/>
        <w:t>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14:paraId="2CABD620" w14:textId="77777777" w:rsidR="00392E48" w:rsidRPr="00392E48" w:rsidRDefault="00392E48" w:rsidP="00392E48">
      <w:r w:rsidRPr="00392E48">
        <w:t>подготовки населения к преодолению последствий стихийных бедствий, экологических, промышленных или иных катастроф, к предотвращению несчастных случаев;</w:t>
      </w:r>
    </w:p>
    <w:p w14:paraId="57424A70" w14:textId="77777777" w:rsidR="00392E48" w:rsidRPr="00392E48" w:rsidRDefault="00392E48" w:rsidP="00392E48">
      <w:r w:rsidRPr="00392E48">
        <w:t>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14:paraId="252E8919" w14:textId="77777777" w:rsidR="00392E48" w:rsidRPr="00392E48" w:rsidRDefault="00392E48" w:rsidP="00392E48">
      <w:r w:rsidRPr="00392E48">
        <w:t>содействия укреплению мира, дружбы и согласия между народами, предотвращению социальных, национальных, религиозных конфликтов;</w:t>
      </w:r>
    </w:p>
    <w:p w14:paraId="054E58D4" w14:textId="77777777" w:rsidR="00392E48" w:rsidRPr="00392E48" w:rsidRDefault="00392E48" w:rsidP="00392E48">
      <w:r w:rsidRPr="00392E48">
        <w:t>содействия укреплению престижа и роли семьи в обществе;</w:t>
      </w:r>
    </w:p>
    <w:p w14:paraId="29B28134" w14:textId="77777777" w:rsidR="00392E48" w:rsidRPr="00392E48" w:rsidRDefault="00392E48" w:rsidP="00392E48">
      <w:r w:rsidRPr="00392E48">
        <w:t>содействия защите материнства, детства и отцовства;</w:t>
      </w:r>
    </w:p>
    <w:p w14:paraId="4013669B" w14:textId="77777777" w:rsidR="00392E48" w:rsidRPr="00392E48" w:rsidRDefault="00392E48" w:rsidP="00392E48">
      <w:r w:rsidRPr="00392E48">
        <w:t>содействия деятельности в сфере образования, науки, культуры, искусства, просвещения, духовному развитию личности;</w:t>
      </w:r>
    </w:p>
    <w:p w14:paraId="4354236C" w14:textId="77777777" w:rsidR="00392E48" w:rsidRPr="00392E48" w:rsidRDefault="00392E48" w:rsidP="00392E48">
      <w:r w:rsidRPr="00392E48">
        <w:t>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14:paraId="0DDFBB48" w14:textId="77777777" w:rsidR="00392E48" w:rsidRPr="00392E48" w:rsidRDefault="00392E48" w:rsidP="00392E48">
      <w:r w:rsidRPr="00392E48">
        <w:t>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w:t>
      </w:r>
    </w:p>
    <w:p w14:paraId="5B2072DA" w14:textId="77777777" w:rsidR="00392E48" w:rsidRPr="00392E48" w:rsidRDefault="00392E48" w:rsidP="00392E48">
      <w:r w:rsidRPr="00392E48">
        <w:t>охраны окружающей среды и защиты животных;</w:t>
      </w:r>
    </w:p>
    <w:p w14:paraId="06E2E9CB" w14:textId="77777777" w:rsidR="00392E48" w:rsidRPr="00392E48" w:rsidRDefault="00392E48" w:rsidP="00392E48">
      <w:r w:rsidRPr="00392E48">
        <w:t>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14:paraId="4A2FC6FE" w14:textId="77777777" w:rsidR="00392E48" w:rsidRPr="00392E48" w:rsidRDefault="00392E48" w:rsidP="00392E48">
      <w:r w:rsidRPr="00392E48">
        <w:t>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w:t>
      </w:r>
    </w:p>
    <w:p w14:paraId="25F1EB99" w14:textId="77777777" w:rsidR="00392E48" w:rsidRPr="00392E48" w:rsidRDefault="00392E48" w:rsidP="00392E48">
      <w:r w:rsidRPr="00392E48">
        <w:t>социальной реабилитации детей-сирот, детей, оставшихся без попечения родителей, безнадзорных детей, детей, находящихся в трудной жизненной ситуации;</w:t>
      </w:r>
    </w:p>
    <w:p w14:paraId="4CE80095" w14:textId="77777777" w:rsidR="00392E48" w:rsidRPr="00392E48" w:rsidRDefault="00392E48" w:rsidP="00392E48">
      <w:r w:rsidRPr="00392E48">
        <w:t>оказания бесплатной юридической помощи и правового просвещения населения;</w:t>
      </w:r>
    </w:p>
    <w:p w14:paraId="7B6B3036" w14:textId="77777777" w:rsidR="00392E48" w:rsidRPr="00392E48" w:rsidRDefault="00392E48" w:rsidP="00392E48">
      <w:r w:rsidRPr="00392E48">
        <w:t>содействия добровольческой (волонтерской) деятельности;</w:t>
      </w:r>
    </w:p>
    <w:p w14:paraId="5A2590E2" w14:textId="77777777" w:rsidR="00392E48" w:rsidRPr="00392E48" w:rsidRDefault="00392E48" w:rsidP="00392E48">
      <w:r w:rsidRPr="00392E48">
        <w:t>участия в деятельности по профилактике безнадзорности и правонарушений несовершеннолетних;</w:t>
      </w:r>
    </w:p>
    <w:p w14:paraId="6E34254F" w14:textId="77777777" w:rsidR="00392E48" w:rsidRPr="00392E48" w:rsidRDefault="00392E48" w:rsidP="00392E48">
      <w:r w:rsidRPr="00392E48">
        <w:t>содействия развитию научно-технического, художественного творчества детей и молодежи;</w:t>
      </w:r>
    </w:p>
    <w:p w14:paraId="61884786" w14:textId="77777777" w:rsidR="00392E48" w:rsidRPr="00392E48" w:rsidRDefault="00392E48" w:rsidP="00392E48">
      <w:r w:rsidRPr="00392E48">
        <w:t>содействия патриотическому, духовно-нравственному воспитанию детей и молодежи;</w:t>
      </w:r>
    </w:p>
    <w:p w14:paraId="442CDB63" w14:textId="77777777" w:rsidR="00392E48" w:rsidRPr="00392E48" w:rsidRDefault="00392E48" w:rsidP="00392E48">
      <w:r w:rsidRPr="00392E48">
        <w:t>поддержки общественно значимых молодежных инициатив, проектов, детского и молодежного движения, детских и молодежных организаций;</w:t>
      </w:r>
    </w:p>
    <w:p w14:paraId="07E93A89" w14:textId="77777777" w:rsidR="00392E48" w:rsidRPr="00392E48" w:rsidRDefault="00392E48" w:rsidP="00392E48">
      <w:r w:rsidRPr="00392E48">
        <w:t>содействия деятельности по производству и (или) распространению социальной рекламы;</w:t>
      </w:r>
    </w:p>
    <w:p w14:paraId="19775DE2" w14:textId="77777777" w:rsidR="00392E48" w:rsidRPr="00392E48" w:rsidRDefault="00392E48" w:rsidP="00392E48">
      <w:r w:rsidRPr="00392E48">
        <w:t>содействия профилактике социально опасных форм поведения граждан.</w:t>
      </w:r>
    </w:p>
    <w:p w14:paraId="13595EDA" w14:textId="77777777" w:rsidR="00392E48" w:rsidRPr="00392E48" w:rsidRDefault="00392E48" w:rsidP="00392E48">
      <w:r w:rsidRPr="00392E48">
        <w:lastRenderedPageBreak/>
        <w:t>2. Направление денежных и других материальных средств, оказание помощи в иных формах коммерческим организациям, а также поддержка политических партий, движений, групп и кампаний благотворительной деятельностью не являются.</w:t>
      </w:r>
    </w:p>
    <w:p w14:paraId="66988A10" w14:textId="77777777" w:rsidR="00392E48" w:rsidRPr="00392E48" w:rsidRDefault="00392E48" w:rsidP="00392E48">
      <w:hyperlink r:id="rId18" w:anchor="/document/186090/entry/201" w:history="1">
        <w:r w:rsidRPr="00392E48">
          <w:rPr>
            <w:rStyle w:val="a3"/>
          </w:rPr>
          <w:t>Федеральным законом</w:t>
        </w:r>
      </w:hyperlink>
      <w:r w:rsidRPr="00392E48">
        <w:t> от 4 июля 2003 г. N 94-ФЗ статья 2 настоящего Федерального закона дополнена пунктом 3</w:t>
      </w:r>
    </w:p>
    <w:p w14:paraId="04F582D9" w14:textId="77777777" w:rsidR="00392E48" w:rsidRPr="00392E48" w:rsidRDefault="00392E48" w:rsidP="00392E48">
      <w:r w:rsidRPr="00392E48">
        <w:t>3. Проводить одновременно с благотворительной деятельностью предвыборную агитацию, агитацию по вопросам референдума запрещается.</w:t>
      </w:r>
    </w:p>
    <w:p w14:paraId="59A97C0C" w14:textId="77777777" w:rsidR="00392E48" w:rsidRPr="00392E48" w:rsidRDefault="00392E48" w:rsidP="00392E48">
      <w:r w:rsidRPr="00392E48">
        <w:t>См. </w:t>
      </w:r>
      <w:hyperlink r:id="rId19" w:anchor="/multilink/104232/paragraph/1073742052/number/0" w:history="1">
        <w:r w:rsidRPr="00392E48">
          <w:rPr>
            <w:rStyle w:val="a3"/>
          </w:rPr>
          <w:t>комментарии</w:t>
        </w:r>
      </w:hyperlink>
      <w:r w:rsidRPr="00392E48">
        <w:t> к статье 2 настоящего Федерального закона</w:t>
      </w:r>
    </w:p>
    <w:p w14:paraId="5608C18F" w14:textId="77777777" w:rsidR="00392E48" w:rsidRPr="00392E48" w:rsidRDefault="00392E48" w:rsidP="00392E48">
      <w:hyperlink r:id="rId20" w:anchor="/document/12151313/entry/12" w:history="1">
        <w:r w:rsidRPr="00392E48">
          <w:rPr>
            <w:rStyle w:val="a3"/>
          </w:rPr>
          <w:t>Федеральным законом</w:t>
        </w:r>
      </w:hyperlink>
      <w:r w:rsidRPr="00392E48">
        <w:t> от 30 декабря 2006 г. N 276-ФЗ в статью 3 настоящего Федерального закона внесены изменения, </w:t>
      </w:r>
      <w:hyperlink r:id="rId21" w:anchor="/document/12151313/entry/51" w:history="1">
        <w:r w:rsidRPr="00392E48">
          <w:rPr>
            <w:rStyle w:val="a3"/>
          </w:rPr>
          <w:t>вступающие в силу</w:t>
        </w:r>
      </w:hyperlink>
      <w:r w:rsidRPr="00392E48">
        <w:t> со дня </w:t>
      </w:r>
      <w:hyperlink r:id="rId22" w:anchor="/document/12251313/entry/0" w:history="1">
        <w:r w:rsidRPr="00392E48">
          <w:rPr>
            <w:rStyle w:val="a3"/>
          </w:rPr>
          <w:t>официального опубликования</w:t>
        </w:r>
      </w:hyperlink>
      <w:r w:rsidRPr="00392E48">
        <w:t> названного Федерального закона</w:t>
      </w:r>
    </w:p>
    <w:p w14:paraId="28F665B0" w14:textId="77777777" w:rsidR="00392E48" w:rsidRPr="00392E48" w:rsidRDefault="00392E48" w:rsidP="00392E48">
      <w:hyperlink r:id="rId23" w:anchor="/document/5222825/entry/3" w:history="1">
        <w:r w:rsidRPr="00392E48">
          <w:rPr>
            <w:rStyle w:val="a3"/>
          </w:rPr>
          <w:t>См. текст статьи в предыдущей редакции</w:t>
        </w:r>
      </w:hyperlink>
    </w:p>
    <w:p w14:paraId="0FA7E982" w14:textId="77777777" w:rsidR="00392E48" w:rsidRPr="00392E48" w:rsidRDefault="00392E48" w:rsidP="00392E48">
      <w:pPr>
        <w:rPr>
          <w:b/>
          <w:bCs/>
        </w:rPr>
      </w:pPr>
      <w:r w:rsidRPr="00392E48">
        <w:rPr>
          <w:b/>
          <w:bCs/>
        </w:rPr>
        <w:t>Статья 3. Законодательство о благотворительной деятельности</w:t>
      </w:r>
    </w:p>
    <w:p w14:paraId="37B5C82A" w14:textId="77777777" w:rsidR="00392E48" w:rsidRPr="00392E48" w:rsidRDefault="00392E48" w:rsidP="00392E48">
      <w:r w:rsidRPr="00392E48">
        <w:t>Пункт 1 изменен с 11 августа 2020 г. - </w:t>
      </w:r>
      <w:hyperlink r:id="rId24" w:anchor="/document/74451328/entry/11" w:history="1">
        <w:r w:rsidRPr="00392E48">
          <w:rPr>
            <w:rStyle w:val="a3"/>
          </w:rPr>
          <w:t>Федеральный закон</w:t>
        </w:r>
      </w:hyperlink>
      <w:r w:rsidRPr="00392E48">
        <w:t> от 31 июля 2020 г. N 282-ФЗ</w:t>
      </w:r>
    </w:p>
    <w:p w14:paraId="53CCC5FA" w14:textId="77777777" w:rsidR="00392E48" w:rsidRPr="00392E48" w:rsidRDefault="00392E48" w:rsidP="00392E48">
      <w:hyperlink r:id="rId25" w:anchor="/document/77699058/entry/301" w:history="1">
        <w:r w:rsidRPr="00392E48">
          <w:rPr>
            <w:rStyle w:val="a3"/>
          </w:rPr>
          <w:t>См. предыдущую редакцию</w:t>
        </w:r>
      </w:hyperlink>
    </w:p>
    <w:p w14:paraId="71D3F60A" w14:textId="77777777" w:rsidR="00392E48" w:rsidRPr="00392E48" w:rsidRDefault="00392E48" w:rsidP="00392E48">
      <w:r w:rsidRPr="00392E48">
        <w:t>1. Законодательство о благотворительной деятельности состоит из соответствующих положений </w:t>
      </w:r>
      <w:hyperlink r:id="rId26" w:anchor="/document/10103000/entry/39" w:history="1">
        <w:r w:rsidRPr="00392E48">
          <w:rPr>
            <w:rStyle w:val="a3"/>
          </w:rPr>
          <w:t>Конституции</w:t>
        </w:r>
      </w:hyperlink>
      <w:r w:rsidRPr="00392E48">
        <w:t> Российской Федерации, </w:t>
      </w:r>
      <w:hyperlink r:id="rId27" w:anchor="/document/10164072/entry/0" w:history="1">
        <w:r w:rsidRPr="00392E48">
          <w:rPr>
            <w:rStyle w:val="a3"/>
          </w:rPr>
          <w:t>Гражданского кодекса</w:t>
        </w:r>
      </w:hyperlink>
      <w:r w:rsidRPr="00392E48">
        <w:t> Российской Федерации, настоящего Федерального закона, иных федеральных законов и законов субъектов Российской Федерации.</w:t>
      </w:r>
    </w:p>
    <w:p w14:paraId="6B92BEE3" w14:textId="77777777" w:rsidR="00392E48" w:rsidRPr="00392E48" w:rsidRDefault="00392E48" w:rsidP="00392E48">
      <w:r w:rsidRPr="00392E48">
        <w:t>См. также </w:t>
      </w:r>
      <w:hyperlink r:id="rId28" w:anchor="/document/10105879/entry/0" w:history="1">
        <w:r w:rsidRPr="00392E48">
          <w:rPr>
            <w:rStyle w:val="a3"/>
          </w:rPr>
          <w:t>Федеральный закон</w:t>
        </w:r>
      </w:hyperlink>
      <w:r w:rsidRPr="00392E48">
        <w:t> от 12 января 1996 г. N 7-ФЗ "О некоммерческих организациях"</w:t>
      </w:r>
    </w:p>
    <w:p w14:paraId="77B201F9" w14:textId="77777777" w:rsidR="00392E48" w:rsidRPr="00392E48" w:rsidRDefault="00392E48" w:rsidP="00392E48">
      <w:r w:rsidRPr="00392E48">
        <w:t>На отношения, возникающие при формировании благотворительной организацией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распространяются нормы </w:t>
      </w:r>
      <w:hyperlink r:id="rId29" w:anchor="/document/12151312/entry/0" w:history="1">
        <w:r w:rsidRPr="00392E48">
          <w:rPr>
            <w:rStyle w:val="a3"/>
          </w:rPr>
          <w:t>Федерального закона</w:t>
        </w:r>
      </w:hyperlink>
      <w:r w:rsidRPr="00392E48">
        <w:t> от 30 декабря 2006 года N 275-ФЗ "О порядке формирования и использования целевого капитала некоммерческих организаций".</w:t>
      </w:r>
    </w:p>
    <w:p w14:paraId="0302A2E0" w14:textId="77777777" w:rsidR="00392E48" w:rsidRPr="00392E48" w:rsidRDefault="00392E48" w:rsidP="00392E48">
      <w:r w:rsidRPr="00392E48">
        <w:t>Особенности привлечения добровольцев (волонтеров) для осуществления деятельности религиозных организаций определяются </w:t>
      </w:r>
      <w:hyperlink r:id="rId30" w:anchor="/document/171640/entry/18" w:history="1">
        <w:r w:rsidRPr="00392E48">
          <w:rPr>
            <w:rStyle w:val="a3"/>
          </w:rPr>
          <w:t>Федеральным законом</w:t>
        </w:r>
      </w:hyperlink>
      <w:r w:rsidRPr="00392E48">
        <w:t> от 26 сентября 1997 года N 125-ФЗ "О свободе совести и о религиозных объединениях".</w:t>
      </w:r>
    </w:p>
    <w:p w14:paraId="172F10C4" w14:textId="77777777" w:rsidR="00392E48" w:rsidRPr="00392E48" w:rsidRDefault="00392E48" w:rsidP="00392E48">
      <w:r w:rsidRPr="00392E48">
        <w:t>Особенности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определяются в соответствии с </w:t>
      </w:r>
      <w:hyperlink r:id="rId31" w:anchor="/document/12127232/entry/45064" w:history="1">
        <w:r w:rsidRPr="00392E48">
          <w:rPr>
            <w:rStyle w:val="a3"/>
          </w:rPr>
          <w:t>Федеральным законом</w:t>
        </w:r>
      </w:hyperlink>
      <w:r w:rsidRPr="00392E48">
        <w:t> от 25 июня 2002 года N 73-ФЗ "Об объектах культурного наследия (памятниках истории и культуры) народов Российской Федерации".</w:t>
      </w:r>
    </w:p>
    <w:p w14:paraId="03A2FB30" w14:textId="77777777" w:rsidR="00392E48" w:rsidRPr="00392E48" w:rsidRDefault="00392E48" w:rsidP="00392E48">
      <w:r w:rsidRPr="00392E48">
        <w:t>2. Содержащиеся в других законах нормы, регулирующие благотворительную деятельность, не должны противоречить настоящему Федеральному закону.</w:t>
      </w:r>
    </w:p>
    <w:p w14:paraId="1E8B0B99" w14:textId="77777777" w:rsidR="00392E48" w:rsidRPr="00392E48" w:rsidRDefault="00392E48" w:rsidP="00392E48">
      <w:r w:rsidRPr="00392E48">
        <w:t>Осуществление благотворительной деятельности гражданами и юридическими лицами в период избирательной кампании, кампании референдума регулируется настоящим Федеральным законом, а также </w:t>
      </w:r>
      <w:hyperlink r:id="rId32" w:anchor="/multilink/104232/paragraph/196/number/0" w:history="1">
        <w:r w:rsidRPr="00392E48">
          <w:rPr>
            <w:rStyle w:val="a3"/>
          </w:rPr>
          <w:t>законодательством</w:t>
        </w:r>
      </w:hyperlink>
      <w:r w:rsidRPr="00392E48">
        <w:t> Российской Федерации о выборах и референдумах.</w:t>
      </w:r>
    </w:p>
    <w:p w14:paraId="5748B809" w14:textId="77777777" w:rsidR="00392E48" w:rsidRPr="00392E48" w:rsidRDefault="00392E48" w:rsidP="00392E48">
      <w:r w:rsidRPr="00392E48">
        <w:lastRenderedPageBreak/>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14:paraId="1BC907BD" w14:textId="77777777" w:rsidR="00392E48" w:rsidRPr="00392E48" w:rsidRDefault="00392E48" w:rsidP="00392E48">
      <w:r w:rsidRPr="00392E48">
        <w:t>Статья 3 дополнена пунктом 4 с 8 декабря 2020 г. - </w:t>
      </w:r>
      <w:hyperlink r:id="rId33" w:anchor="/document/75016987/entry/926" w:history="1">
        <w:r w:rsidRPr="00392E48">
          <w:rPr>
            <w:rStyle w:val="a3"/>
          </w:rPr>
          <w:t>Федеральный закон</w:t>
        </w:r>
      </w:hyperlink>
      <w:r w:rsidRPr="00392E48">
        <w:t> от 8 декабря 2020 г. N 429-ФЗ</w:t>
      </w:r>
    </w:p>
    <w:p w14:paraId="0A3AA8AB" w14:textId="77777777" w:rsidR="00392E48" w:rsidRPr="00392E48" w:rsidRDefault="00392E48" w:rsidP="00392E48">
      <w:r w:rsidRPr="00392E48">
        <w:t>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4" w:anchor="/document/10103000/entry/0" w:history="1">
        <w:r w:rsidRPr="00392E48">
          <w:rPr>
            <w:rStyle w:val="a3"/>
          </w:rPr>
          <w:t>Конституции</w:t>
        </w:r>
      </w:hyperlink>
      <w:r w:rsidRPr="00392E48">
        <w:t> Российской Федерации, не подлежат исполнению в Российской Федерации. Такое противоречие может быть установлено в </w:t>
      </w:r>
      <w:hyperlink r:id="rId35" w:anchor="/document/10101207/entry/13100" w:history="1">
        <w:r w:rsidRPr="00392E48">
          <w:rPr>
            <w:rStyle w:val="a3"/>
          </w:rPr>
          <w:t>порядке</w:t>
        </w:r>
      </w:hyperlink>
      <w:r w:rsidRPr="00392E48">
        <w:t>, определенном федеральным конституционным законом.</w:t>
      </w:r>
    </w:p>
    <w:p w14:paraId="076554C8" w14:textId="77777777" w:rsidR="00392E48" w:rsidRPr="00392E48" w:rsidRDefault="00392E48" w:rsidP="00392E48">
      <w:r w:rsidRPr="00392E48">
        <w:t>См. </w:t>
      </w:r>
      <w:hyperlink r:id="rId36" w:anchor="/document/73043544/entry/1000" w:history="1">
        <w:r w:rsidRPr="00392E48">
          <w:rPr>
            <w:rStyle w:val="a3"/>
          </w:rPr>
          <w:t>Концепцию</w:t>
        </w:r>
      </w:hyperlink>
      <w:r w:rsidRPr="00392E48">
        <w:t> содействия развитию благотворительной деятельности в РФ на период до 2025 г., утвержденную </w:t>
      </w:r>
      <w:hyperlink r:id="rId37" w:anchor="/document/73043544/entry/0" w:history="1">
        <w:r w:rsidRPr="00392E48">
          <w:rPr>
            <w:rStyle w:val="a3"/>
          </w:rPr>
          <w:t>распоряжением</w:t>
        </w:r>
      </w:hyperlink>
      <w:r w:rsidRPr="00392E48">
        <w:t> Правительства РФ от 15 ноября 2019 г. N 2705-р</w:t>
      </w:r>
    </w:p>
    <w:p w14:paraId="55723A06" w14:textId="77777777" w:rsidR="00392E48" w:rsidRPr="00392E48" w:rsidRDefault="00392E48" w:rsidP="00392E48">
      <w:r w:rsidRPr="00392E48">
        <w:t>См. </w:t>
      </w:r>
      <w:hyperlink r:id="rId38" w:anchor="/multilink/104232/paragraph/1073742053/number/0" w:history="1">
        <w:r w:rsidRPr="00392E48">
          <w:rPr>
            <w:rStyle w:val="a3"/>
          </w:rPr>
          <w:t>комментарии</w:t>
        </w:r>
      </w:hyperlink>
      <w:r w:rsidRPr="00392E48">
        <w:t> к статье 3 настоящего Федерального закона</w:t>
      </w:r>
    </w:p>
    <w:p w14:paraId="1A28C8F4" w14:textId="77777777" w:rsidR="00392E48" w:rsidRPr="00392E48" w:rsidRDefault="00392E48" w:rsidP="00392E48">
      <w:pPr>
        <w:rPr>
          <w:b/>
          <w:bCs/>
        </w:rPr>
      </w:pPr>
      <w:r w:rsidRPr="00392E48">
        <w:rPr>
          <w:b/>
          <w:bCs/>
        </w:rPr>
        <w:t>Статья 4. Право на осуществление благотворительной деятельности</w:t>
      </w:r>
    </w:p>
    <w:p w14:paraId="29B20B23" w14:textId="77777777" w:rsidR="00392E48" w:rsidRPr="00392E48" w:rsidRDefault="00392E48" w:rsidP="00392E48">
      <w:r w:rsidRPr="00392E48">
        <w:t>1. Граждане и юридические лица вправе беспрепятственно осуществлять благотворительную деятельность на основе добровольности и свободы выбора ее целей.</w:t>
      </w:r>
    </w:p>
    <w:p w14:paraId="2E621708" w14:textId="77777777" w:rsidR="00392E48" w:rsidRPr="00392E48" w:rsidRDefault="00392E48" w:rsidP="00392E48">
      <w:r w:rsidRPr="00392E48">
        <w:t>2. Граждане и юридические лица вправе свободно осуществлять благотворительную деятельность индивидуально или объединившись, с образованием или без образования благотворительной организации.</w:t>
      </w:r>
    </w:p>
    <w:p w14:paraId="041A552B" w14:textId="77777777" w:rsidR="00392E48" w:rsidRPr="00392E48" w:rsidRDefault="00392E48" w:rsidP="00392E48">
      <w:r w:rsidRPr="00392E48">
        <w:t>3.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w:t>
      </w:r>
    </w:p>
    <w:p w14:paraId="0141FC23" w14:textId="77777777" w:rsidR="00392E48" w:rsidRPr="00392E48" w:rsidRDefault="00392E48" w:rsidP="00392E48">
      <w:r w:rsidRPr="00392E48">
        <w:t>См. </w:t>
      </w:r>
      <w:hyperlink r:id="rId39" w:anchor="/multilink/104232/paragraph/1073742054/number/0" w:history="1">
        <w:r w:rsidRPr="00392E48">
          <w:rPr>
            <w:rStyle w:val="a3"/>
          </w:rPr>
          <w:t>комментарии</w:t>
        </w:r>
      </w:hyperlink>
      <w:r w:rsidRPr="00392E48">
        <w:t> к статье 4 настоящего Федерального закона</w:t>
      </w:r>
    </w:p>
    <w:p w14:paraId="5B726FF4" w14:textId="77777777" w:rsidR="00392E48" w:rsidRPr="00392E48" w:rsidRDefault="00392E48" w:rsidP="00392E48">
      <w:r w:rsidRPr="00392E48">
        <w:t>Статья 5 изменена с 1 мая 2018 г. - </w:t>
      </w:r>
      <w:hyperlink r:id="rId40" w:anchor="/document/71871620/entry/15" w:history="1">
        <w:r w:rsidRPr="00392E48">
          <w:rPr>
            <w:rStyle w:val="a3"/>
          </w:rPr>
          <w:t>Федеральный закон</w:t>
        </w:r>
      </w:hyperlink>
      <w:r w:rsidRPr="00392E48">
        <w:t> от 5 февраля 2018 г. N 15-ФЗ</w:t>
      </w:r>
    </w:p>
    <w:p w14:paraId="503DC80C" w14:textId="77777777" w:rsidR="00392E48" w:rsidRPr="00392E48" w:rsidRDefault="00392E48" w:rsidP="00392E48">
      <w:hyperlink r:id="rId41" w:anchor="/document/77662930/entry/5" w:history="1">
        <w:r w:rsidRPr="00392E48">
          <w:rPr>
            <w:rStyle w:val="a3"/>
          </w:rPr>
          <w:t>См. предыдущую редакцию</w:t>
        </w:r>
      </w:hyperlink>
    </w:p>
    <w:p w14:paraId="6D304295" w14:textId="77777777" w:rsidR="00392E48" w:rsidRPr="00392E48" w:rsidRDefault="00392E48" w:rsidP="00392E48">
      <w:pPr>
        <w:rPr>
          <w:b/>
          <w:bCs/>
        </w:rPr>
      </w:pPr>
      <w:r w:rsidRPr="00392E48">
        <w:rPr>
          <w:b/>
          <w:bCs/>
        </w:rPr>
        <w:t>Статья 5. Участники благотворительной деятельности</w:t>
      </w:r>
    </w:p>
    <w:p w14:paraId="6F77403E" w14:textId="77777777" w:rsidR="00392E48" w:rsidRPr="00392E48" w:rsidRDefault="00392E48" w:rsidP="00392E48">
      <w:r w:rsidRPr="00392E48">
        <w:t>Под участниками благотворительной деятельности для целей настоящего Федерального закона понимаются граждане и юридические лица, осуществляющие благотворительную деятельность, в том числе путем поддержки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(волонтеры), благополучатели. Участниками добровольческой (волонтерской) деятельности являются добровольцы (волонтеры), организаторы добровольческой (волонтерской) деятельности и добровольческие (волонтерские) организации.</w:t>
      </w:r>
    </w:p>
    <w:p w14:paraId="4CE87CF0" w14:textId="77777777" w:rsidR="00392E48" w:rsidRPr="00392E48" w:rsidRDefault="00392E48" w:rsidP="00392E48">
      <w:r w:rsidRPr="00392E48">
        <w:t>Благотворители - лица, осуществляющие благотворительные пожертвования в формах:</w:t>
      </w:r>
    </w:p>
    <w:p w14:paraId="0E0DEB1E" w14:textId="77777777" w:rsidR="00392E48" w:rsidRPr="00392E48" w:rsidRDefault="00392E48" w:rsidP="00392E48">
      <w:r w:rsidRPr="00392E48">
        <w:t>бескорыстной (безвозмездной или на льготных условиях) передачи в собственность имущества, в том числе денежных средств и (или) объектов интеллектуальной собственности;</w:t>
      </w:r>
    </w:p>
    <w:p w14:paraId="47018EE7" w14:textId="77777777" w:rsidR="00392E48" w:rsidRPr="00392E48" w:rsidRDefault="00392E48" w:rsidP="00392E48">
      <w:r w:rsidRPr="00392E48">
        <w:t>бескорыстного (безвозмездного или на льготных условиях) наделения правами владения, пользования и распоряжения любыми объектами права собственности;</w:t>
      </w:r>
    </w:p>
    <w:p w14:paraId="21D405D1" w14:textId="77777777" w:rsidR="00392E48" w:rsidRPr="00392E48" w:rsidRDefault="00392E48" w:rsidP="00392E48">
      <w:r w:rsidRPr="00392E48">
        <w:t>бескорыстного (безвозмездного или на льготных условиях) выполнения работ, предоставления услуг.</w:t>
      </w:r>
    </w:p>
    <w:p w14:paraId="5DEFEADB" w14:textId="77777777" w:rsidR="00392E48" w:rsidRPr="00392E48" w:rsidRDefault="00392E48" w:rsidP="00392E48">
      <w:r w:rsidRPr="00392E48">
        <w:t>Благотворители вправе определять цели и порядок использования своих пожертвований.</w:t>
      </w:r>
    </w:p>
    <w:p w14:paraId="5811BBC8" w14:textId="77777777" w:rsidR="00392E48" w:rsidRPr="00392E48" w:rsidRDefault="00392E48" w:rsidP="00392E48">
      <w:r w:rsidRPr="00392E48">
        <w:lastRenderedPageBreak/>
        <w:t>Добровольцы (волонтеры) - физические лица, осуществляющие добровольческую (волонтерскую) деятельность в целях, указанных в </w:t>
      </w:r>
      <w:hyperlink r:id="rId42" w:anchor="/document/104232/entry/1000" w:history="1">
        <w:r w:rsidRPr="00392E48">
          <w:rPr>
            <w:rStyle w:val="a3"/>
          </w:rPr>
          <w:t>пункте 1 статьи 2</w:t>
        </w:r>
      </w:hyperlink>
      <w:r w:rsidRPr="00392E48">
        <w:t> настоящего Федерального закона, или в иных общественно полезных целях.</w:t>
      </w:r>
    </w:p>
    <w:p w14:paraId="3B5DDAE6" w14:textId="77777777" w:rsidR="00392E48" w:rsidRPr="00392E48" w:rsidRDefault="00392E48" w:rsidP="00392E48">
      <w:r w:rsidRPr="00392E48">
        <w:t>Благополучатели - лица, получающие благотворительные пожертвования от благотворителей, помощь добровольцев (волонтеров).</w:t>
      </w:r>
    </w:p>
    <w:p w14:paraId="1AA36AF8" w14:textId="77777777" w:rsidR="00392E48" w:rsidRPr="00392E48" w:rsidRDefault="00392E48" w:rsidP="00392E48">
      <w:r w:rsidRPr="00392E48">
        <w:t>Организаторы добровольческой (волонтерской) деятельности - некоммерческие организации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и осуществляют руководство их деятельностью.</w:t>
      </w:r>
    </w:p>
    <w:p w14:paraId="0A4B7587" w14:textId="77777777" w:rsidR="00392E48" w:rsidRPr="00392E48" w:rsidRDefault="00392E48" w:rsidP="00392E48">
      <w:r w:rsidRPr="00392E48">
        <w:t>Государственные органы и органы местного самоуправления вправе привлекать добровольцев (волонтеров) к осуществлению добровольческой (волонтерской) деятельности.</w:t>
      </w:r>
    </w:p>
    <w:p w14:paraId="0BE86FD2" w14:textId="77777777" w:rsidR="00392E48" w:rsidRPr="00392E48" w:rsidRDefault="00392E48" w:rsidP="00392E48">
      <w:r w:rsidRPr="00392E48">
        <w:t>Добровольческая (волонтерская) организация - некоммерческая организация в форме общественной организации, общественного движения, общественного учреждения, религиозной организации, ассоциации (союза), фонда или автономной некоммерческой организации, которая осуществляет деятельность в целях, указанных в </w:t>
      </w:r>
      <w:hyperlink r:id="rId43" w:anchor="/document/104232/entry/1000" w:history="1">
        <w:r w:rsidRPr="00392E48">
          <w:rPr>
            <w:rStyle w:val="a3"/>
          </w:rPr>
          <w:t>пункте 1 статьи 2</w:t>
        </w:r>
      </w:hyperlink>
      <w:r w:rsidRPr="00392E48">
        <w:t> настоящего Федерального закона, привлекает на постоянной или временной основе добровольцев (волонтеров) к осуществлению добровольческой (волонтерской) деятельности и осуществляет руководство их деятельностью.</w:t>
      </w:r>
    </w:p>
    <w:p w14:paraId="6F169278" w14:textId="77777777" w:rsidR="00392E48" w:rsidRPr="00392E48" w:rsidRDefault="00392E48" w:rsidP="00392E48">
      <w:r w:rsidRPr="00392E48">
        <w:t>См. </w:t>
      </w:r>
      <w:hyperlink r:id="rId44" w:anchor="/multilink/104232/paragraph/1073742055/number/0" w:history="1">
        <w:r w:rsidRPr="00392E48">
          <w:rPr>
            <w:rStyle w:val="a3"/>
          </w:rPr>
          <w:t>комментарии</w:t>
        </w:r>
      </w:hyperlink>
      <w:r w:rsidRPr="00392E48">
        <w:t> к статье 5 настоящего Федерального закона</w:t>
      </w:r>
    </w:p>
    <w:p w14:paraId="4FFDF4DD" w14:textId="77777777" w:rsidR="00392E48" w:rsidRPr="00392E48" w:rsidRDefault="00392E48" w:rsidP="00392E48">
      <w:pPr>
        <w:rPr>
          <w:b/>
          <w:bCs/>
        </w:rPr>
      </w:pPr>
      <w:r w:rsidRPr="00392E48">
        <w:rPr>
          <w:b/>
          <w:bCs/>
        </w:rPr>
        <w:t>Статья 6. Благотворительная организация</w:t>
      </w:r>
    </w:p>
    <w:p w14:paraId="5CA79215" w14:textId="77777777" w:rsidR="00392E48" w:rsidRPr="00392E48" w:rsidRDefault="00392E48" w:rsidP="00392E48">
      <w:r w:rsidRPr="00392E48">
        <w:t>1. Благотворительной организацией является неправительственная (негосударственная и немуниципальная) некоммерческая организация,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w:t>
      </w:r>
    </w:p>
    <w:p w14:paraId="239C1AA1" w14:textId="77777777" w:rsidR="00392E48" w:rsidRPr="00392E48" w:rsidRDefault="00392E48" w:rsidP="00392E48">
      <w:r w:rsidRPr="00392E48">
        <w:t>2. При превышении доходов благотворительной организации над ее расходами сумма превышения не подлежит распределению между ее учредителями (членами), а направляется на реализацию целей, ради которых эта благотворительная организация создана.</w:t>
      </w:r>
    </w:p>
    <w:p w14:paraId="36B654A7" w14:textId="77777777" w:rsidR="00392E48" w:rsidRPr="00392E48" w:rsidRDefault="00392E48" w:rsidP="00392E48">
      <w:r w:rsidRPr="00392E48">
        <w:t>См. </w:t>
      </w:r>
      <w:hyperlink r:id="rId45" w:anchor="/multilink/104232/paragraph/1073742056/number/0" w:history="1">
        <w:r w:rsidRPr="00392E48">
          <w:rPr>
            <w:rStyle w:val="a3"/>
          </w:rPr>
          <w:t>комментарии</w:t>
        </w:r>
      </w:hyperlink>
      <w:r w:rsidRPr="00392E48">
        <w:t> к статье 6 настоящего Федерального закона</w:t>
      </w:r>
    </w:p>
    <w:p w14:paraId="0BDA4D0F" w14:textId="77777777" w:rsidR="00392E48" w:rsidRPr="00392E48" w:rsidRDefault="00392E48" w:rsidP="00392E48">
      <w:pPr>
        <w:rPr>
          <w:b/>
          <w:bCs/>
        </w:rPr>
      </w:pPr>
      <w:r w:rsidRPr="00392E48">
        <w:rPr>
          <w:b/>
          <w:bCs/>
        </w:rPr>
        <w:t>Статья 7. Формы благотворительных организаций</w:t>
      </w:r>
    </w:p>
    <w:p w14:paraId="50CAE960" w14:textId="77777777" w:rsidR="00392E48" w:rsidRPr="00392E48" w:rsidRDefault="00392E48" w:rsidP="00392E48">
      <w:r w:rsidRPr="00392E48">
        <w:t>Благотворительные организации создаются в формах </w:t>
      </w:r>
      <w:hyperlink r:id="rId46" w:anchor="/document/10164072/entry/110463" w:history="1">
        <w:r w:rsidRPr="00392E48">
          <w:rPr>
            <w:rStyle w:val="a3"/>
          </w:rPr>
          <w:t>общественных организаций</w:t>
        </w:r>
      </w:hyperlink>
      <w:r w:rsidRPr="00392E48">
        <w:t> (объединений), </w:t>
      </w:r>
      <w:hyperlink r:id="rId47" w:anchor="/document/10164072/entry/123175" w:history="1">
        <w:r w:rsidRPr="00392E48">
          <w:rPr>
            <w:rStyle w:val="a3"/>
          </w:rPr>
          <w:t>фондов</w:t>
        </w:r>
      </w:hyperlink>
      <w:r w:rsidRPr="00392E48">
        <w:t>, </w:t>
      </w:r>
      <w:hyperlink r:id="rId48" w:anchor="/document/10164072/entry/12321" w:history="1">
        <w:r w:rsidRPr="00392E48">
          <w:rPr>
            <w:rStyle w:val="a3"/>
          </w:rPr>
          <w:t>учреждений</w:t>
        </w:r>
      </w:hyperlink>
      <w:r w:rsidRPr="00392E48">
        <w:t> и в иных формах, предусмотренных федеральными законами для благотворительных организаций.</w:t>
      </w:r>
    </w:p>
    <w:p w14:paraId="1367F92B" w14:textId="77777777" w:rsidR="00392E48" w:rsidRPr="00392E48" w:rsidRDefault="00392E48" w:rsidP="00392E48">
      <w:r w:rsidRPr="00392E48">
        <w:t>Благотворительная организация может создаваться в форме учреждения, если ее учредителем является благотворительная организация.</w:t>
      </w:r>
    </w:p>
    <w:p w14:paraId="16CEB2AD" w14:textId="77777777" w:rsidR="00392E48" w:rsidRPr="00392E48" w:rsidRDefault="00392E48" w:rsidP="00392E48">
      <w:r w:rsidRPr="00392E48">
        <w:t>См. </w:t>
      </w:r>
      <w:hyperlink r:id="rId49" w:anchor="/multilink/104232/paragraph/1073742057/number/0" w:history="1">
        <w:r w:rsidRPr="00392E48">
          <w:rPr>
            <w:rStyle w:val="a3"/>
          </w:rPr>
          <w:t>комментарии</w:t>
        </w:r>
      </w:hyperlink>
      <w:r w:rsidRPr="00392E48">
        <w:t> к статье 7 настоящего Федерального закона</w:t>
      </w:r>
    </w:p>
    <w:p w14:paraId="12A95857" w14:textId="77777777" w:rsidR="00392E48" w:rsidRPr="00392E48" w:rsidRDefault="00392E48" w:rsidP="00392E48">
      <w:r w:rsidRPr="00392E48">
        <w:rPr>
          <w:b/>
          <w:bCs/>
        </w:rPr>
        <w:t>Статья 7.1. </w:t>
      </w:r>
      <w:r w:rsidRPr="00392E48">
        <w:t>Утратила силу с 1 мая 2018 г. - </w:t>
      </w:r>
      <w:hyperlink r:id="rId50" w:anchor="/document/71871620/entry/16" w:history="1">
        <w:r w:rsidRPr="00392E48">
          <w:rPr>
            <w:rStyle w:val="a3"/>
          </w:rPr>
          <w:t>Федеральный закон</w:t>
        </w:r>
      </w:hyperlink>
      <w:r w:rsidRPr="00392E48">
        <w:t> от 5 февраля 2018 г. N 15-ФЗ</w:t>
      </w:r>
    </w:p>
    <w:p w14:paraId="05AEABA5" w14:textId="77777777" w:rsidR="00392E48" w:rsidRPr="00392E48" w:rsidRDefault="00392E48" w:rsidP="00392E48">
      <w:hyperlink r:id="rId51" w:anchor="/document/77662930/entry/701" w:history="1">
        <w:r w:rsidRPr="00392E48">
          <w:rPr>
            <w:rStyle w:val="a3"/>
          </w:rPr>
          <w:t>См. предыдущую редакцию</w:t>
        </w:r>
      </w:hyperlink>
    </w:p>
    <w:p w14:paraId="18FB8899" w14:textId="77777777" w:rsidR="00392E48" w:rsidRPr="00392E48" w:rsidRDefault="00392E48" w:rsidP="00392E48">
      <w:r w:rsidRPr="00392E48">
        <w:t>Раздел II. Порядок создания и прекращения деятельности благотворительной организации</w:t>
      </w:r>
    </w:p>
    <w:p w14:paraId="04B41D24" w14:textId="77777777" w:rsidR="00392E48" w:rsidRPr="00392E48" w:rsidRDefault="00392E48" w:rsidP="00392E48">
      <w:pPr>
        <w:rPr>
          <w:b/>
          <w:bCs/>
        </w:rPr>
      </w:pPr>
      <w:r w:rsidRPr="00392E48">
        <w:rPr>
          <w:b/>
          <w:bCs/>
        </w:rPr>
        <w:t>Статья 8. Учредители благотворительной организации</w:t>
      </w:r>
    </w:p>
    <w:p w14:paraId="0CCEB377" w14:textId="77777777" w:rsidR="00392E48" w:rsidRPr="00392E48" w:rsidRDefault="00392E48" w:rsidP="00392E48">
      <w:r w:rsidRPr="00392E48">
        <w:lastRenderedPageBreak/>
        <w:t>Учредителями благотворительной организации в зависимости от ее формы могут выступать физические и (или) юридические лица. Органы государственной власти и органы местного самоуправления, а также государственные и муниципальные унитарные предприятия, государственные и муниципальные учреждения не могут выступать учредителями благотворительной организации.</w:t>
      </w:r>
    </w:p>
    <w:p w14:paraId="70C79759" w14:textId="77777777" w:rsidR="00392E48" w:rsidRPr="00392E48" w:rsidRDefault="00392E48" w:rsidP="00392E48">
      <w:r w:rsidRPr="00392E48">
        <w:t>См. </w:t>
      </w:r>
      <w:hyperlink r:id="rId52" w:anchor="/multilink/104232/paragraph/1073742058/number/0" w:history="1">
        <w:r w:rsidRPr="00392E48">
          <w:rPr>
            <w:rStyle w:val="a3"/>
          </w:rPr>
          <w:t>комментарии</w:t>
        </w:r>
      </w:hyperlink>
      <w:r w:rsidRPr="00392E48">
        <w:t> к статье 8 настоящего Федерального закона</w:t>
      </w:r>
    </w:p>
    <w:p w14:paraId="3406173C" w14:textId="77777777" w:rsidR="00392E48" w:rsidRPr="00392E48" w:rsidRDefault="00392E48" w:rsidP="00392E48">
      <w:hyperlink r:id="rId53" w:anchor="/document/12126136/entry/2014" w:history="1">
        <w:r w:rsidRPr="00392E48">
          <w:rPr>
            <w:rStyle w:val="a3"/>
          </w:rPr>
          <w:t>Федеральным законом</w:t>
        </w:r>
      </w:hyperlink>
      <w:r w:rsidRPr="00392E48">
        <w:t> от 21 марта 2002 г. N 31-ФЗ в статью 9 настоящего Федерального закона внесены изменения, </w:t>
      </w:r>
      <w:hyperlink r:id="rId54" w:anchor="/document/12126136/entry/3" w:history="1">
        <w:r w:rsidRPr="00392E48">
          <w:rPr>
            <w:rStyle w:val="a3"/>
          </w:rPr>
          <w:t>вступающие в силу</w:t>
        </w:r>
      </w:hyperlink>
      <w:r w:rsidRPr="00392E48">
        <w:t> с 1 июля 2002 г.</w:t>
      </w:r>
    </w:p>
    <w:p w14:paraId="68B633D5" w14:textId="77777777" w:rsidR="00392E48" w:rsidRPr="00392E48" w:rsidRDefault="00392E48" w:rsidP="00392E48">
      <w:hyperlink r:id="rId55" w:anchor="/document/3960621/entry/9" w:history="1">
        <w:r w:rsidRPr="00392E48">
          <w:rPr>
            <w:rStyle w:val="a3"/>
          </w:rPr>
          <w:t>См. текст статьи в предыдущей редакции</w:t>
        </w:r>
      </w:hyperlink>
    </w:p>
    <w:p w14:paraId="30EF66D2" w14:textId="77777777" w:rsidR="00392E48" w:rsidRPr="00392E48" w:rsidRDefault="00392E48" w:rsidP="00392E48">
      <w:pPr>
        <w:rPr>
          <w:b/>
          <w:bCs/>
        </w:rPr>
      </w:pPr>
      <w:r w:rsidRPr="00392E48">
        <w:rPr>
          <w:b/>
          <w:bCs/>
        </w:rPr>
        <w:t>Статья 9. Государственная регистрация благотворительной организации</w:t>
      </w:r>
    </w:p>
    <w:p w14:paraId="6B48441A" w14:textId="77777777" w:rsidR="00392E48" w:rsidRPr="00392E48" w:rsidRDefault="00392E48" w:rsidP="00392E48">
      <w:r w:rsidRPr="00392E48">
        <w:t>1. Государственная регистрация благотворительной организации осуществляется в порядке, установленном федеральными законами.</w:t>
      </w:r>
    </w:p>
    <w:p w14:paraId="4E699407" w14:textId="77777777" w:rsidR="00392E48" w:rsidRPr="00392E48" w:rsidRDefault="00392E48" w:rsidP="00392E48">
      <w:r w:rsidRPr="00392E48">
        <w:t>См. </w:t>
      </w:r>
      <w:hyperlink r:id="rId56" w:anchor="/document/12123875/entry/0" w:history="1">
        <w:r w:rsidRPr="00392E48">
          <w:rPr>
            <w:rStyle w:val="a3"/>
          </w:rPr>
          <w:t>Федеральный закон</w:t>
        </w:r>
      </w:hyperlink>
      <w:r w:rsidRPr="00392E48">
        <w:t> от 8 августа 2001 г. N 129-ФЗ "О государственной регистрации юридических лиц"</w:t>
      </w:r>
    </w:p>
    <w:p w14:paraId="4360B0AD" w14:textId="77777777" w:rsidR="00392E48" w:rsidRPr="00392E48" w:rsidRDefault="00392E48" w:rsidP="00392E48">
      <w:r w:rsidRPr="00392E48">
        <w:t>2.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w:t>
      </w:r>
    </w:p>
    <w:p w14:paraId="6F66B868" w14:textId="77777777" w:rsidR="00392E48" w:rsidRPr="00392E48" w:rsidRDefault="00392E48" w:rsidP="00392E48">
      <w:r w:rsidRPr="00392E48">
        <w:t>3. Решение об отказе в государственной регистрации благотворительной организации, а также уклонение от такой регистрации могут быть обжалованы в судебном порядке.</w:t>
      </w:r>
    </w:p>
    <w:p w14:paraId="52BD6CA2" w14:textId="77777777" w:rsidR="00392E48" w:rsidRPr="00392E48" w:rsidRDefault="00392E48" w:rsidP="00392E48">
      <w:r w:rsidRPr="00392E48">
        <w:t>См. </w:t>
      </w:r>
      <w:hyperlink r:id="rId57" w:anchor="/multilink/104232/paragraph/1073742059/number/0" w:history="1">
        <w:r w:rsidRPr="00392E48">
          <w:rPr>
            <w:rStyle w:val="a3"/>
          </w:rPr>
          <w:t>комментарии</w:t>
        </w:r>
      </w:hyperlink>
      <w:r w:rsidRPr="00392E48">
        <w:t> к статье 9 настоящего Федерального закона</w:t>
      </w:r>
    </w:p>
    <w:p w14:paraId="47FD709F" w14:textId="77777777" w:rsidR="00392E48" w:rsidRPr="00392E48" w:rsidRDefault="00392E48" w:rsidP="00392E48">
      <w:pPr>
        <w:rPr>
          <w:b/>
          <w:bCs/>
        </w:rPr>
      </w:pPr>
      <w:r w:rsidRPr="00392E48">
        <w:rPr>
          <w:b/>
          <w:bCs/>
        </w:rPr>
        <w:t>Статья 10. Высший орган управления благотворительной организацией</w:t>
      </w:r>
    </w:p>
    <w:p w14:paraId="60D66192" w14:textId="77777777" w:rsidR="00392E48" w:rsidRPr="00392E48" w:rsidRDefault="00392E48" w:rsidP="00392E48">
      <w:r w:rsidRPr="00392E48">
        <w:t>1. Высшим органом управления благотворительной организацией является ее коллегиальный орган, формируемый в порядке, предусмотренном уставом благотворительной организации.</w:t>
      </w:r>
    </w:p>
    <w:p w14:paraId="1B6A07C4" w14:textId="77777777" w:rsidR="00392E48" w:rsidRPr="00392E48" w:rsidRDefault="00392E48" w:rsidP="00392E48">
      <w:r w:rsidRPr="00392E48">
        <w:t>2. К компетенции высшего органа управления благотворительной организацией относятся:</w:t>
      </w:r>
    </w:p>
    <w:p w14:paraId="4DB8A8FE" w14:textId="77777777" w:rsidR="00392E48" w:rsidRPr="00392E48" w:rsidRDefault="00392E48" w:rsidP="00392E48">
      <w:r w:rsidRPr="00392E48">
        <w:t>изменение устава благотворительной организации;</w:t>
      </w:r>
    </w:p>
    <w:p w14:paraId="4037FA5B" w14:textId="77777777" w:rsidR="00392E48" w:rsidRPr="00392E48" w:rsidRDefault="00392E48" w:rsidP="00392E48">
      <w:r w:rsidRPr="00392E48">
        <w:t>образование исполнительных органов благотворительной организации, ее контрольно-ревизионных органов и досрочное прекращение их полномочий;</w:t>
      </w:r>
    </w:p>
    <w:p w14:paraId="3E8C45FB" w14:textId="77777777" w:rsidR="00392E48" w:rsidRPr="00392E48" w:rsidRDefault="00392E48" w:rsidP="00392E48">
      <w:r w:rsidRPr="00392E48">
        <w:t>утверждение благотворительных программ;</w:t>
      </w:r>
    </w:p>
    <w:p w14:paraId="26658E9E" w14:textId="77777777" w:rsidR="00392E48" w:rsidRPr="00392E48" w:rsidRDefault="00392E48" w:rsidP="00392E48">
      <w:r w:rsidRPr="00392E48">
        <w:t>утверждение годового плана, бюджета благотворительной организации и ее годового отчета;</w:t>
      </w:r>
    </w:p>
    <w:p w14:paraId="211D1479" w14:textId="77777777" w:rsidR="00392E48" w:rsidRPr="00392E48" w:rsidRDefault="00392E48" w:rsidP="00392E48">
      <w:r w:rsidRPr="00392E48">
        <w:t>принятие решений о создании коммерческих и некоммерческих организаций, об участии в таких организациях, открытии филиалов и представительств;</w:t>
      </w:r>
    </w:p>
    <w:p w14:paraId="73A72DF6" w14:textId="77777777" w:rsidR="00392E48" w:rsidRPr="00392E48" w:rsidRDefault="00392E48" w:rsidP="00392E48">
      <w:r w:rsidRPr="00392E48">
        <w:t>принятие решений о реорганизации и ликвидации благотворительной организации (за исключением благотворительного фонда).</w:t>
      </w:r>
    </w:p>
    <w:p w14:paraId="6F9B258F" w14:textId="77777777" w:rsidR="00392E48" w:rsidRPr="00392E48" w:rsidRDefault="00392E48" w:rsidP="00392E48">
      <w:r w:rsidRPr="00392E48">
        <w:t>Пункт 3 изменен с 1 мая 2018 г. - </w:t>
      </w:r>
      <w:hyperlink r:id="rId58" w:anchor="/document/71871620/entry/17" w:history="1">
        <w:r w:rsidRPr="00392E48">
          <w:rPr>
            <w:rStyle w:val="a3"/>
          </w:rPr>
          <w:t>Федеральный закон</w:t>
        </w:r>
      </w:hyperlink>
      <w:r w:rsidRPr="00392E48">
        <w:t> от 5 февраля 2018 г. N 15-ФЗ</w:t>
      </w:r>
    </w:p>
    <w:p w14:paraId="2DFCCE12" w14:textId="77777777" w:rsidR="00392E48" w:rsidRPr="00392E48" w:rsidRDefault="00392E48" w:rsidP="00392E48">
      <w:hyperlink r:id="rId59" w:anchor="/document/77662930/entry/12000" w:history="1">
        <w:r w:rsidRPr="00392E48">
          <w:rPr>
            <w:rStyle w:val="a3"/>
          </w:rPr>
          <w:t>См. предыдущую редакцию</w:t>
        </w:r>
      </w:hyperlink>
    </w:p>
    <w:p w14:paraId="567A4A66" w14:textId="77777777" w:rsidR="00392E48" w:rsidRPr="00392E48" w:rsidRDefault="00392E48" w:rsidP="00392E48">
      <w:r w:rsidRPr="00392E48">
        <w:t>3. Члены высшего органа управления благотворительной организацией выполняют свои обязанности в этом органе на безвозмездной основе. В составе высшего органа управления благотворительной организацией может быть не более одного работника ее исполнительных органов (с правом либо без права решающего голоса).</w:t>
      </w:r>
    </w:p>
    <w:p w14:paraId="2C851E4C" w14:textId="77777777" w:rsidR="00392E48" w:rsidRPr="00392E48" w:rsidRDefault="00392E48" w:rsidP="00392E48">
      <w:r w:rsidRPr="00392E48">
        <w:lastRenderedPageBreak/>
        <w:t>4.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 учредителем (участником) которых является эта благотворительная организация.</w:t>
      </w:r>
    </w:p>
    <w:p w14:paraId="09E80B07" w14:textId="77777777" w:rsidR="00392E48" w:rsidRPr="00392E48" w:rsidRDefault="00392E48" w:rsidP="00392E48">
      <w:r w:rsidRPr="00392E48">
        <w:t>См. </w:t>
      </w:r>
      <w:hyperlink r:id="rId60" w:anchor="/multilink/104232/paragraph/1073742060/number/0" w:history="1">
        <w:r w:rsidRPr="00392E48">
          <w:rPr>
            <w:rStyle w:val="a3"/>
          </w:rPr>
          <w:t>комментарии</w:t>
        </w:r>
      </w:hyperlink>
      <w:r w:rsidRPr="00392E48">
        <w:t> к статье 10 настоящего Федерального закона</w:t>
      </w:r>
    </w:p>
    <w:p w14:paraId="25FBAE9D" w14:textId="77777777" w:rsidR="00392E48" w:rsidRPr="00392E48" w:rsidRDefault="00392E48" w:rsidP="00392E48">
      <w:hyperlink r:id="rId61" w:anchor="/document/12127576/entry/105" w:history="1">
        <w:r w:rsidRPr="00392E48">
          <w:rPr>
            <w:rStyle w:val="a3"/>
          </w:rPr>
          <w:t>Федеральным законом</w:t>
        </w:r>
      </w:hyperlink>
      <w:r w:rsidRPr="00392E48">
        <w:t> от 25 июля 2002 г. N 112-ФЗ в статью 11 настоящего Федерального закона внесены изменения</w:t>
      </w:r>
    </w:p>
    <w:p w14:paraId="436670D0" w14:textId="77777777" w:rsidR="00392E48" w:rsidRPr="00392E48" w:rsidRDefault="00392E48" w:rsidP="00392E48">
      <w:hyperlink r:id="rId62" w:anchor="/document/3960620/entry/11" w:history="1">
        <w:r w:rsidRPr="00392E48">
          <w:rPr>
            <w:rStyle w:val="a3"/>
          </w:rPr>
          <w:t>См. текст статьи в предыдущей редакции</w:t>
        </w:r>
      </w:hyperlink>
    </w:p>
    <w:p w14:paraId="4C02A2BE" w14:textId="77777777" w:rsidR="00392E48" w:rsidRPr="00392E48" w:rsidRDefault="00392E48" w:rsidP="00392E48">
      <w:pPr>
        <w:rPr>
          <w:b/>
          <w:bCs/>
        </w:rPr>
      </w:pPr>
      <w:r w:rsidRPr="00392E48">
        <w:rPr>
          <w:b/>
          <w:bCs/>
        </w:rPr>
        <w:t>Статья 11. Реорганизация и ликвидация благотворительной организации</w:t>
      </w:r>
    </w:p>
    <w:p w14:paraId="1C2A424B" w14:textId="77777777" w:rsidR="00392E48" w:rsidRPr="00392E48" w:rsidRDefault="00392E48" w:rsidP="00392E48">
      <w:r w:rsidRPr="00392E48">
        <w:t>1. Реорганизация и ликвидация благотворительной организации осуществляются в установленном законом порядке.</w:t>
      </w:r>
    </w:p>
    <w:p w14:paraId="1C3E06F9" w14:textId="77777777" w:rsidR="00392E48" w:rsidRPr="00392E48" w:rsidRDefault="00392E48" w:rsidP="00392E48">
      <w:r w:rsidRPr="00392E48">
        <w:t>О реорганизации и ликвидации юридических лиц см. </w:t>
      </w:r>
      <w:hyperlink r:id="rId63" w:anchor="/document/10164072/entry/57" w:history="1">
        <w:r w:rsidRPr="00392E48">
          <w:rPr>
            <w:rStyle w:val="a3"/>
          </w:rPr>
          <w:t>статьи 57</w:t>
        </w:r>
      </w:hyperlink>
      <w:r w:rsidRPr="00392E48">
        <w:t> и </w:t>
      </w:r>
      <w:hyperlink r:id="rId64" w:anchor="/document/10164072/entry/61" w:history="1">
        <w:r w:rsidRPr="00392E48">
          <w:rPr>
            <w:rStyle w:val="a3"/>
          </w:rPr>
          <w:t>61</w:t>
        </w:r>
      </w:hyperlink>
      <w:r w:rsidRPr="00392E48">
        <w:t> Гражданского кодекса РФ (часть первая) от 30 ноября 1994 г. N 51-ФЗ</w:t>
      </w:r>
    </w:p>
    <w:p w14:paraId="129E3C20" w14:textId="77777777" w:rsidR="00392E48" w:rsidRPr="00392E48" w:rsidRDefault="00392E48" w:rsidP="00392E48">
      <w:r w:rsidRPr="00392E48">
        <w:t>2. Благотворительная организация не может быть реорганизована в хозяйственное товарищество или общество.</w:t>
      </w:r>
    </w:p>
    <w:p w14:paraId="5B755DE8" w14:textId="77777777" w:rsidR="00392E48" w:rsidRPr="00392E48" w:rsidRDefault="00392E48" w:rsidP="00392E48">
      <w:r w:rsidRPr="00392E48">
        <w:t>3. При ликвидации благотворительной организации ее имущество, оставшееся после удовлетворения требований кредиторов, используется на благотворительные цели в порядке, предусмотренном уставом, или по решению ликвидационной комиссии, если порядок использования имущества благотворительной организации не предусмотрен в ее уставе или если иное не установлено федеральным законом.</w:t>
      </w:r>
    </w:p>
    <w:p w14:paraId="40A075A8" w14:textId="77777777" w:rsidR="00392E48" w:rsidRPr="00392E48" w:rsidRDefault="00392E48" w:rsidP="00392E48">
      <w:r w:rsidRPr="00392E48">
        <w:t>См. </w:t>
      </w:r>
      <w:hyperlink r:id="rId65" w:anchor="/multilink/104232/paragraph/1073742061/number/0" w:history="1">
        <w:r w:rsidRPr="00392E48">
          <w:rPr>
            <w:rStyle w:val="a3"/>
          </w:rPr>
          <w:t>комментарии</w:t>
        </w:r>
      </w:hyperlink>
      <w:r w:rsidRPr="00392E48">
        <w:t> к статье 11 настоящего Федерального закона</w:t>
      </w:r>
    </w:p>
    <w:p w14:paraId="66CE88D8" w14:textId="77777777" w:rsidR="00392E48" w:rsidRPr="00392E48" w:rsidRDefault="00392E48" w:rsidP="00392E48">
      <w:r w:rsidRPr="00392E48">
        <w:t>Раздел III. Условия и порядок осуществления деятельности благотворительной организации</w:t>
      </w:r>
    </w:p>
    <w:p w14:paraId="1C64A601" w14:textId="77777777" w:rsidR="00392E48" w:rsidRPr="00392E48" w:rsidRDefault="00392E48" w:rsidP="00392E48">
      <w:pPr>
        <w:rPr>
          <w:b/>
          <w:bCs/>
        </w:rPr>
      </w:pPr>
      <w:r w:rsidRPr="00392E48">
        <w:rPr>
          <w:b/>
          <w:bCs/>
        </w:rPr>
        <w:t>Статья 12. Деятельность благотворительной организации</w:t>
      </w:r>
    </w:p>
    <w:p w14:paraId="5C413E8A" w14:textId="77777777" w:rsidR="00392E48" w:rsidRPr="00392E48" w:rsidRDefault="00392E48" w:rsidP="00392E48">
      <w:r w:rsidRPr="00392E48">
        <w:t>1. Благотворительная организация вправе осуществлять благотворительную деятельность, направленную на достижение целей, ради которых она создана, а также благотворительную деятельность, направленную на достижение предусмотренных настоящим Федеральным законом целей.</w:t>
      </w:r>
    </w:p>
    <w:p w14:paraId="4E092D97" w14:textId="77777777" w:rsidR="00392E48" w:rsidRPr="00392E48" w:rsidRDefault="00392E48" w:rsidP="00392E48">
      <w:r w:rsidRPr="00392E48">
        <w:t>2. Благотворительная организация вправе заниматься деятельностью по привлечению ресурсов и ведению внереализационных операций.</w:t>
      </w:r>
    </w:p>
    <w:p w14:paraId="5126E48D" w14:textId="77777777" w:rsidR="00392E48" w:rsidRPr="00392E48" w:rsidRDefault="00392E48" w:rsidP="00392E48">
      <w:r w:rsidRPr="00392E48">
        <w:t>3. Благотворительная организация вправе осуществлять предпринимательскую деятельность только для достижения целей, ради которых она создана, и соответствующую этим целям.</w:t>
      </w:r>
    </w:p>
    <w:p w14:paraId="5C1AE83C" w14:textId="77777777" w:rsidR="00392E48" w:rsidRPr="00392E48" w:rsidRDefault="00392E48" w:rsidP="00392E48">
      <w:r w:rsidRPr="00392E48">
        <w:t>Пункт 4 изменен с 11 августа 2020 г. - </w:t>
      </w:r>
      <w:hyperlink r:id="rId66" w:anchor="/document/74451328/entry/12" w:history="1">
        <w:r w:rsidRPr="00392E48">
          <w:rPr>
            <w:rStyle w:val="a3"/>
          </w:rPr>
          <w:t>Федеральный закон</w:t>
        </w:r>
      </w:hyperlink>
      <w:r w:rsidRPr="00392E48">
        <w:t> от 31 июля 2020 г. N 282-ФЗ</w:t>
      </w:r>
    </w:p>
    <w:p w14:paraId="0F4C3F09" w14:textId="77777777" w:rsidR="00392E48" w:rsidRPr="00392E48" w:rsidRDefault="00392E48" w:rsidP="00392E48">
      <w:hyperlink r:id="rId67" w:anchor="/document/77699058/entry/124" w:history="1">
        <w:r w:rsidRPr="00392E48">
          <w:rPr>
            <w:rStyle w:val="a3"/>
          </w:rPr>
          <w:t>См. предыдущую редакцию</w:t>
        </w:r>
      </w:hyperlink>
    </w:p>
    <w:p w14:paraId="7B1AEBB2" w14:textId="77777777" w:rsidR="00392E48" w:rsidRPr="00392E48" w:rsidRDefault="00392E48" w:rsidP="00392E48">
      <w:r w:rsidRPr="00392E48">
        <w:t>4. Для создания материальных условий реализации благотворительных целей благотворительная организация вправе учреждать хозяйственные общества. Не допускается участие благотворительной организации в хозяйственных обществах совместно с другими лицами, за исключением случаев, если такое участие является результатом получения благотворительной организацией ценных бумаг хозяйственных обществ на пополнение ее целевого капитала или приобретения благотворительной организацией акций хозяйственных обществ за счет денежных средств, составляющих ее целевой капитал, в порядке, установленном </w:t>
      </w:r>
      <w:hyperlink r:id="rId68" w:anchor="/document/12151312/entry/0" w:history="1">
        <w:r w:rsidRPr="00392E48">
          <w:rPr>
            <w:rStyle w:val="a3"/>
          </w:rPr>
          <w:t>Федеральным законом</w:t>
        </w:r>
      </w:hyperlink>
      <w:r w:rsidRPr="00392E48">
        <w:t xml:space="preserve"> от </w:t>
      </w:r>
      <w:r w:rsidRPr="00392E48">
        <w:lastRenderedPageBreak/>
        <w:t>30 декабря 2006 года N 275-ФЗ "О порядке формирования и использования целевого капитала некоммерческих организаций".</w:t>
      </w:r>
    </w:p>
    <w:p w14:paraId="52D10B0B" w14:textId="77777777" w:rsidR="00392E48" w:rsidRPr="00392E48" w:rsidRDefault="00392E48" w:rsidP="00392E48">
      <w:r w:rsidRPr="00392E48">
        <w:t>5. Благотворительная организация не вправе расходовать свои средства и использовать свое имущество для поддержки политических партий, движений, групп и кампаний.</w:t>
      </w:r>
    </w:p>
    <w:p w14:paraId="38A176BE" w14:textId="77777777" w:rsidR="00392E48" w:rsidRPr="00392E48" w:rsidRDefault="00392E48" w:rsidP="00392E48">
      <w:r w:rsidRPr="00392E48">
        <w:t>См. </w:t>
      </w:r>
      <w:hyperlink r:id="rId69" w:anchor="/multilink/104232/paragraph/1073742062/number/0" w:history="1">
        <w:r w:rsidRPr="00392E48">
          <w:rPr>
            <w:rStyle w:val="a3"/>
          </w:rPr>
          <w:t>комментарии</w:t>
        </w:r>
      </w:hyperlink>
      <w:r w:rsidRPr="00392E48">
        <w:t> к статье 12 настоящего Федерального закона</w:t>
      </w:r>
    </w:p>
    <w:p w14:paraId="25553762" w14:textId="77777777" w:rsidR="00392E48" w:rsidRPr="00392E48" w:rsidRDefault="00392E48" w:rsidP="00392E48">
      <w:pPr>
        <w:rPr>
          <w:b/>
          <w:bCs/>
        </w:rPr>
      </w:pPr>
      <w:r w:rsidRPr="00392E48">
        <w:rPr>
          <w:b/>
          <w:bCs/>
        </w:rPr>
        <w:t>Статья 13. Филиалы и представительства благотворительной организации</w:t>
      </w:r>
    </w:p>
    <w:p w14:paraId="513A74B4" w14:textId="77777777" w:rsidR="00392E48" w:rsidRPr="00392E48" w:rsidRDefault="00392E48" w:rsidP="00392E48">
      <w:r w:rsidRPr="00392E48">
        <w:t>1. 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w:t>
      </w:r>
    </w:p>
    <w:p w14:paraId="4A9C0FE1" w14:textId="77777777" w:rsidR="00392E48" w:rsidRPr="00392E48" w:rsidRDefault="00392E48" w:rsidP="00392E48">
      <w:r w:rsidRPr="00392E48">
        <w:t>2.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 если иное не предусмотрено международными договорами Российской Федерации.</w:t>
      </w:r>
    </w:p>
    <w:p w14:paraId="601A198E" w14:textId="77777777" w:rsidR="00392E48" w:rsidRPr="00392E48" w:rsidRDefault="00392E48" w:rsidP="00392E48">
      <w:r w:rsidRPr="00392E48">
        <w:t>3. Филиалы и представительства не являются юридическими лицами, наделяются имуществом создавшей их благотворительной организацией и действуют на основании утвержденных ею положений. Имущество филиалов и представительств учитывается на их отдельном балансе и на балансе создавшей их благотворительной организации.</w:t>
      </w:r>
    </w:p>
    <w:p w14:paraId="64534F39" w14:textId="77777777" w:rsidR="00392E48" w:rsidRPr="00392E48" w:rsidRDefault="00392E48" w:rsidP="00392E48">
      <w:r w:rsidRPr="00392E48">
        <w:t>4.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 выданной благотворительной организацией.</w:t>
      </w:r>
    </w:p>
    <w:p w14:paraId="6B133A76" w14:textId="77777777" w:rsidR="00392E48" w:rsidRPr="00392E48" w:rsidRDefault="00392E48" w:rsidP="00392E48">
      <w:r w:rsidRPr="00392E48">
        <w:t>5. Филиалы и представительства осуществляют деятельность от имени создавшей их благотворительной организации. Ответственность за деятельность филиалов и представительств несет создавшая их благотворительная организация.</w:t>
      </w:r>
    </w:p>
    <w:p w14:paraId="5BB6AB44" w14:textId="77777777" w:rsidR="00392E48" w:rsidRPr="00392E48" w:rsidRDefault="00392E48" w:rsidP="00392E48">
      <w:pPr>
        <w:rPr>
          <w:b/>
          <w:bCs/>
        </w:rPr>
      </w:pPr>
      <w:r w:rsidRPr="00392E48">
        <w:rPr>
          <w:b/>
          <w:bCs/>
        </w:rPr>
        <w:t>Статья 14. Объединения (ассоциации и союзы) благотворительных организаций</w:t>
      </w:r>
    </w:p>
    <w:p w14:paraId="09D526D9" w14:textId="77777777" w:rsidR="00392E48" w:rsidRPr="00392E48" w:rsidRDefault="00392E48" w:rsidP="00392E48">
      <w:r w:rsidRPr="00392E48">
        <w:t>1. Благотворительные организации могут объединяться в ассоциации и союзы, создаваемые на договорной основе, для расширения своих возможностей в реализации уставных целей.</w:t>
      </w:r>
    </w:p>
    <w:p w14:paraId="51400FD3" w14:textId="77777777" w:rsidR="00392E48" w:rsidRPr="00392E48" w:rsidRDefault="00392E48" w:rsidP="00392E48">
      <w:r w:rsidRPr="00392E48">
        <w:t>2. Объединение (ассоциация, союз) благотворительных организаций является некоммерческой организацией.</w:t>
      </w:r>
    </w:p>
    <w:p w14:paraId="21ABE5F3" w14:textId="77777777" w:rsidR="00392E48" w:rsidRPr="00392E48" w:rsidRDefault="00392E48" w:rsidP="00392E48">
      <w:r w:rsidRPr="00392E48">
        <w:t>3. Члены объединения (ассоциации, союза) благотворительных организаций сохраняют свою самостоятельность и права юридического лица.</w:t>
      </w:r>
    </w:p>
    <w:p w14:paraId="5AA15C04" w14:textId="77777777" w:rsidR="00392E48" w:rsidRPr="00392E48" w:rsidRDefault="00392E48" w:rsidP="00392E48">
      <w:r w:rsidRPr="00392E48">
        <w:t>4. Объединение (ассоциация, союз) благотворительных организаций не отвечает по обязательствам своих членов. Члены объединения (ассоциации, союза) благотворительных организаций несут субсидиарную ответственность по его обязательствам в размере и в порядке, предусмотренных учредительными документами объединения (ассоциации, союза) благотворительных организаций.</w:t>
      </w:r>
    </w:p>
    <w:p w14:paraId="7B53DCE4" w14:textId="77777777" w:rsidR="00392E48" w:rsidRPr="00392E48" w:rsidRDefault="00392E48" w:rsidP="00392E48">
      <w:r w:rsidRPr="00392E48">
        <w:t>См. </w:t>
      </w:r>
      <w:hyperlink r:id="rId70" w:anchor="/multilink/104232/paragraph/1073742063/number/0" w:history="1">
        <w:r w:rsidRPr="00392E48">
          <w:rPr>
            <w:rStyle w:val="a3"/>
          </w:rPr>
          <w:t>комментарии</w:t>
        </w:r>
      </w:hyperlink>
      <w:r w:rsidRPr="00392E48">
        <w:t> к статье 14 настоящего Федерального закона</w:t>
      </w:r>
    </w:p>
    <w:p w14:paraId="5B4E160E" w14:textId="77777777" w:rsidR="00392E48" w:rsidRPr="00392E48" w:rsidRDefault="00392E48" w:rsidP="00392E48">
      <w:r w:rsidRPr="00392E48">
        <w:t>Статья 15 изменена с 1 мая 2018 г. - </w:t>
      </w:r>
      <w:hyperlink r:id="rId71" w:anchor="/document/71871620/entry/18" w:history="1">
        <w:r w:rsidRPr="00392E48">
          <w:rPr>
            <w:rStyle w:val="a3"/>
          </w:rPr>
          <w:t>Федеральный закон</w:t>
        </w:r>
      </w:hyperlink>
      <w:r w:rsidRPr="00392E48">
        <w:t> от 5 февраля 2018 г. N 15-ФЗ</w:t>
      </w:r>
    </w:p>
    <w:p w14:paraId="5DB10168" w14:textId="77777777" w:rsidR="00392E48" w:rsidRPr="00392E48" w:rsidRDefault="00392E48" w:rsidP="00392E48">
      <w:hyperlink r:id="rId72" w:anchor="/document/77662930/entry/15" w:history="1">
        <w:r w:rsidRPr="00392E48">
          <w:rPr>
            <w:rStyle w:val="a3"/>
          </w:rPr>
          <w:t>См. предыдущую редакцию</w:t>
        </w:r>
      </w:hyperlink>
    </w:p>
    <w:p w14:paraId="6A8FE951" w14:textId="77777777" w:rsidR="00392E48" w:rsidRPr="00392E48" w:rsidRDefault="00392E48" w:rsidP="00392E48">
      <w:pPr>
        <w:rPr>
          <w:b/>
          <w:bCs/>
        </w:rPr>
      </w:pPr>
      <w:r w:rsidRPr="00392E48">
        <w:rPr>
          <w:b/>
          <w:bCs/>
        </w:rPr>
        <w:t>Статья 15. Источники формирования имущества благотворительной организации</w:t>
      </w:r>
    </w:p>
    <w:p w14:paraId="2DF6AFE7" w14:textId="77777777" w:rsidR="00392E48" w:rsidRPr="00392E48" w:rsidRDefault="00392E48" w:rsidP="00392E48">
      <w:r w:rsidRPr="00392E48">
        <w:t>Источниками формирования имущества благотворительной организации могут являться:</w:t>
      </w:r>
    </w:p>
    <w:p w14:paraId="6BC704D6" w14:textId="77777777" w:rsidR="00392E48" w:rsidRPr="00392E48" w:rsidRDefault="00392E48" w:rsidP="00392E48">
      <w:r w:rsidRPr="00392E48">
        <w:lastRenderedPageBreak/>
        <w:t>взносы учредителей благотворительной организации;</w:t>
      </w:r>
    </w:p>
    <w:p w14:paraId="4D11705D" w14:textId="77777777" w:rsidR="00392E48" w:rsidRPr="00392E48" w:rsidRDefault="00392E48" w:rsidP="00392E48">
      <w:r w:rsidRPr="00392E48">
        <w:t>членские взносы (для благотворительных организаций, основанных на членстве);</w:t>
      </w:r>
    </w:p>
    <w:p w14:paraId="31108BE8" w14:textId="77777777" w:rsidR="00392E48" w:rsidRPr="00392E48" w:rsidRDefault="00392E48" w:rsidP="00392E48">
      <w:r w:rsidRPr="00392E48">
        <w:t>благотворительные пожертвования, в том числе носящие целевой характер (благотворительные гранты), предоставляемые гражданами и юридическими лицами в денежной или натуральной форме;</w:t>
      </w:r>
    </w:p>
    <w:p w14:paraId="62D4213D" w14:textId="77777777" w:rsidR="00392E48" w:rsidRPr="00392E48" w:rsidRDefault="00392E48" w:rsidP="00392E48">
      <w:r w:rsidRPr="00392E48">
        <w:t>доходы от внереализационных операций, включая доходы от ценных бумаг;</w:t>
      </w:r>
    </w:p>
    <w:p w14:paraId="7F0C18D1" w14:textId="77777777" w:rsidR="00392E48" w:rsidRPr="00392E48" w:rsidRDefault="00392E48" w:rsidP="00392E48">
      <w:r w:rsidRPr="00392E48">
        <w:t>поступления от деятельности по привлечению ресурсов (проведение кампаний по привлечению благотворителей и добровольцев (волонтеров), включая организацию развлекательных, культурных, спортивных и иных массовых мероприятий, проведение кампаний по сбору благотворительных пожертвований, проведение лотерей и аукционов в соответствии с законодательством Российской Федерации, реализацию имущества и пожертвований, поступивших от благотворителей, в соответствии с их пожеланиями);</w:t>
      </w:r>
    </w:p>
    <w:p w14:paraId="0E210D34" w14:textId="77777777" w:rsidR="00392E48" w:rsidRPr="00392E48" w:rsidRDefault="00392E48" w:rsidP="00392E48">
      <w:r w:rsidRPr="00392E48">
        <w:t>доходы от разрешенной законом предпринимательской деятельности;</w:t>
      </w:r>
    </w:p>
    <w:p w14:paraId="2504405C" w14:textId="77777777" w:rsidR="00392E48" w:rsidRPr="00392E48" w:rsidRDefault="00392E48" w:rsidP="00392E48">
      <w:r w:rsidRPr="00392E48">
        <w:t>абзац восьмой </w:t>
      </w:r>
      <w:hyperlink r:id="rId73" w:anchor="/document/12136676/entry/156000029" w:history="1">
        <w:r w:rsidRPr="00392E48">
          <w:rPr>
            <w:rStyle w:val="a3"/>
          </w:rPr>
          <w:t>утратил силу</w:t>
        </w:r>
      </w:hyperlink>
      <w:r w:rsidRPr="00392E48">
        <w:t> с 1 января 2005 г.;</w:t>
      </w:r>
    </w:p>
    <w:p w14:paraId="2F25D34D" w14:textId="77777777" w:rsidR="00392E48" w:rsidRPr="00392E48" w:rsidRDefault="00392E48" w:rsidP="00392E48">
      <w:r w:rsidRPr="00392E48">
        <w:t>См. текст </w:t>
      </w:r>
      <w:hyperlink r:id="rId74" w:anchor="/document/4000510/entry/150008" w:history="1">
        <w:r w:rsidRPr="00392E48">
          <w:rPr>
            <w:rStyle w:val="a3"/>
          </w:rPr>
          <w:t>абзаца восьмого статьи 15</w:t>
        </w:r>
      </w:hyperlink>
    </w:p>
    <w:p w14:paraId="59280E8F" w14:textId="77777777" w:rsidR="00392E48" w:rsidRPr="00392E48" w:rsidRDefault="00392E48" w:rsidP="00392E48">
      <w:r w:rsidRPr="00392E48">
        <w:t>доходы от деятельности хозяйственных обществ, учрежденных благотворительной организацией;</w:t>
      </w:r>
    </w:p>
    <w:p w14:paraId="70C358C4" w14:textId="77777777" w:rsidR="00392E48" w:rsidRPr="00392E48" w:rsidRDefault="00392E48" w:rsidP="00392E48">
      <w:r w:rsidRPr="00392E48">
        <w:t>труд добровольцев (волонтеров);</w:t>
      </w:r>
    </w:p>
    <w:p w14:paraId="113148B9" w14:textId="77777777" w:rsidR="00392E48" w:rsidRPr="00392E48" w:rsidRDefault="00392E48" w:rsidP="00392E48">
      <w:r w:rsidRPr="00392E48">
        <w:t>иные не запрещенные законом источники.</w:t>
      </w:r>
    </w:p>
    <w:p w14:paraId="2ABF9BE1" w14:textId="77777777" w:rsidR="00392E48" w:rsidRPr="00392E48" w:rsidRDefault="00392E48" w:rsidP="00392E48">
      <w:r w:rsidRPr="00392E48">
        <w:t>См. </w:t>
      </w:r>
      <w:hyperlink r:id="rId75" w:anchor="/multilink/104232/paragraph/1073742064/number/0" w:history="1">
        <w:r w:rsidRPr="00392E48">
          <w:rPr>
            <w:rStyle w:val="a3"/>
          </w:rPr>
          <w:t>комментарии</w:t>
        </w:r>
      </w:hyperlink>
      <w:r w:rsidRPr="00392E48">
        <w:t> к статье 15 настоящего Федерального закона</w:t>
      </w:r>
    </w:p>
    <w:p w14:paraId="13CBC2D5" w14:textId="77777777" w:rsidR="00392E48" w:rsidRPr="00392E48" w:rsidRDefault="00392E48" w:rsidP="00392E48">
      <w:pPr>
        <w:rPr>
          <w:b/>
          <w:bCs/>
        </w:rPr>
      </w:pPr>
      <w:r w:rsidRPr="00392E48">
        <w:rPr>
          <w:b/>
          <w:bCs/>
        </w:rPr>
        <w:t>Статья 16. Имущество благотворительной организации</w:t>
      </w:r>
    </w:p>
    <w:p w14:paraId="0AFE32C9" w14:textId="77777777" w:rsidR="00392E48" w:rsidRPr="00392E48" w:rsidRDefault="00392E48" w:rsidP="00392E48">
      <w:r w:rsidRPr="00392E48">
        <w:t>1. В собственности или на ином вещном праве благотворительной организации могут находиться: здания, сооружения, оборудование, денежные средства, ценные бумаги, информационные ресурсы, другое имущество, если иное не предусмотрено федеральными законами; результаты интеллектуальной деятельности.</w:t>
      </w:r>
    </w:p>
    <w:p w14:paraId="54EEEE7C" w14:textId="77777777" w:rsidR="00392E48" w:rsidRPr="00392E48" w:rsidRDefault="00392E48" w:rsidP="00392E48">
      <w:r w:rsidRPr="00392E48">
        <w:t>2. Благотворительная организация может совершать в отношении находящегося в ее собственности или на ином вещном праве имущества любые сделки, не противоречащие законодательству Российской Федерации, уставу этой организации, пожеланиям благотворителя.</w:t>
      </w:r>
    </w:p>
    <w:p w14:paraId="6D3FDDFD" w14:textId="77777777" w:rsidR="00392E48" w:rsidRPr="00392E48" w:rsidRDefault="00392E48" w:rsidP="00392E48">
      <w:r w:rsidRPr="00392E48">
        <w:t>3. Благотворительная организация не вправе использовать на оплату труда административно-управленческого персонала более 20 процентов финансовых средств, расходуемых этой организацией за финансовый год. Данное ограничение не распространяется на оплату труда лиц, участвующих в реализации благотворительных программ.</w:t>
      </w:r>
    </w:p>
    <w:p w14:paraId="46343609" w14:textId="77777777" w:rsidR="00392E48" w:rsidRPr="00392E48" w:rsidRDefault="00392E48" w:rsidP="00392E48">
      <w:r w:rsidRPr="00392E48">
        <w:t>Пункт 4 изменен с 11 августа 2020 г. - </w:t>
      </w:r>
      <w:hyperlink r:id="rId76" w:anchor="/document/74451328/entry/13" w:history="1">
        <w:r w:rsidRPr="00392E48">
          <w:rPr>
            <w:rStyle w:val="a3"/>
          </w:rPr>
          <w:t>Федеральный закон</w:t>
        </w:r>
      </w:hyperlink>
      <w:r w:rsidRPr="00392E48">
        <w:t> от 31 июля 2020 г. N 282-ФЗ</w:t>
      </w:r>
    </w:p>
    <w:p w14:paraId="5C09CC50" w14:textId="77777777" w:rsidR="00392E48" w:rsidRPr="00392E48" w:rsidRDefault="00392E48" w:rsidP="00392E48">
      <w:hyperlink r:id="rId77" w:anchor="/document/77699058/entry/1604" w:history="1">
        <w:r w:rsidRPr="00392E48">
          <w:rPr>
            <w:rStyle w:val="a3"/>
          </w:rPr>
          <w:t>См. предыдущую редакцию</w:t>
        </w:r>
      </w:hyperlink>
    </w:p>
    <w:p w14:paraId="7EEFF91E" w14:textId="77777777" w:rsidR="00392E48" w:rsidRPr="00392E48" w:rsidRDefault="00392E48" w:rsidP="00392E48">
      <w:r w:rsidRPr="00392E48">
        <w:t>4. В случае, если благотворителем или благотворительной программой не установлено иное,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 Благотворительные пожертвования в натуральной форме направляются на благотворительные цели в течение одного года с момента их получения, если иное не установлено благотворителем или благотворительной программой.</w:t>
      </w:r>
    </w:p>
    <w:p w14:paraId="5734EEDB" w14:textId="77777777" w:rsidR="00392E48" w:rsidRPr="00392E48" w:rsidRDefault="00392E48" w:rsidP="00392E48">
      <w:r w:rsidRPr="00392E48">
        <w:lastRenderedPageBreak/>
        <w:t>Данные ограничения не распространяются на пожертвования, полученные на формирование или пополнение целевого капитала благотворительной организации, которые осуществляются в порядке, установленном </w:t>
      </w:r>
      <w:hyperlink r:id="rId78" w:anchor="/document/12151312/entry/0" w:history="1">
        <w:r w:rsidRPr="00392E48">
          <w:rPr>
            <w:rStyle w:val="a3"/>
          </w:rPr>
          <w:t>Федеральным законом</w:t>
        </w:r>
      </w:hyperlink>
      <w:r w:rsidRPr="00392E48">
        <w:t> от 30 декабря 2006 года N 275-ФЗ "О порядке формирования и использования целевого капитала некоммерческих организаций".</w:t>
      </w:r>
    </w:p>
    <w:p w14:paraId="24BC243F" w14:textId="77777777" w:rsidR="00392E48" w:rsidRPr="00392E48" w:rsidRDefault="00392E48" w:rsidP="00392E48">
      <w:r w:rsidRPr="00392E48">
        <w:t>5. Имущество благотворительной организации не может быть передано (в формах продажи, оплаты товаров, работ, услуг и в других формах) учредителям (членам) этой организации на более выгодных для них условиях, чем для других лиц.</w:t>
      </w:r>
    </w:p>
    <w:p w14:paraId="60C752CF" w14:textId="77777777" w:rsidR="00392E48" w:rsidRPr="00392E48" w:rsidRDefault="00392E48" w:rsidP="00392E48">
      <w:r w:rsidRPr="00392E48">
        <w:t>См. </w:t>
      </w:r>
      <w:hyperlink r:id="rId79" w:anchor="/multilink/104232/paragraph/1073742065/number/0" w:history="1">
        <w:r w:rsidRPr="00392E48">
          <w:rPr>
            <w:rStyle w:val="a3"/>
          </w:rPr>
          <w:t>комментарии</w:t>
        </w:r>
      </w:hyperlink>
      <w:r w:rsidRPr="00392E48">
        <w:t> к статье 16 настоящего Федерального закона</w:t>
      </w:r>
    </w:p>
    <w:p w14:paraId="59C0CBCE" w14:textId="77777777" w:rsidR="00392E48" w:rsidRPr="00392E48" w:rsidRDefault="00392E48" w:rsidP="00392E48">
      <w:r w:rsidRPr="00392E48">
        <w:t>Федеральный закон дополнен статьей 16.1 с 5 октября 2020 г. - </w:t>
      </w:r>
      <w:hyperlink r:id="rId80" w:anchor="/document/73854234/entry/1" w:history="1">
        <w:r w:rsidRPr="00392E48">
          <w:rPr>
            <w:rStyle w:val="a3"/>
          </w:rPr>
          <w:t>Федеральный закон</w:t>
        </w:r>
      </w:hyperlink>
      <w:r w:rsidRPr="00392E48">
        <w:t> от 7 апреля 2020 г. N 113-ФЗ</w:t>
      </w:r>
    </w:p>
    <w:p w14:paraId="54577A4C" w14:textId="77777777" w:rsidR="00392E48" w:rsidRPr="00392E48" w:rsidRDefault="00392E48" w:rsidP="00392E48">
      <w:pPr>
        <w:rPr>
          <w:b/>
          <w:bCs/>
        </w:rPr>
      </w:pPr>
      <w:r w:rsidRPr="00392E48">
        <w:rPr>
          <w:b/>
          <w:bCs/>
        </w:rPr>
        <w:t>Статья 16.1. Ящик для сбора благотворительных пожертвований</w:t>
      </w:r>
    </w:p>
    <w:p w14:paraId="3AFB94FE" w14:textId="77777777" w:rsidR="00392E48" w:rsidRPr="00392E48" w:rsidRDefault="00392E48" w:rsidP="00392E48">
      <w:r w:rsidRPr="00392E48">
        <w:t>1. Ящик для сбора благотворительных пожертвований - емкость для сбора благотворительных пожертвований (за исключением безналичных денежных средств), право использования которой принадлежит исключительно некоммерческой организации, учредительными документами которой предусмотрено право на осуществление благотворительной деятельности. Ящик для сбора благотворительных пожертвований используется при его перемещении в пространстве (переносной ящик) или без такого перемещения (стационарный ящик).</w:t>
      </w:r>
    </w:p>
    <w:p w14:paraId="608FB6E1" w14:textId="77777777" w:rsidR="00392E48" w:rsidRPr="00392E48" w:rsidRDefault="00392E48" w:rsidP="00392E48">
      <w:r w:rsidRPr="00392E48">
        <w:t>2. Размещение стационарного ящика для сбора благотворительных пожертвований осуществляется на основании договора, заключаемого между собственником помещения или уполномоченным им лицом (если законом не предусмотрен запрет на заключение такого договора) и организацией, указанной в </w:t>
      </w:r>
      <w:hyperlink r:id="rId81" w:anchor="/document/104232/entry/1611" w:history="1">
        <w:r w:rsidRPr="00392E48">
          <w:rPr>
            <w:rStyle w:val="a3"/>
          </w:rPr>
          <w:t>пункте 1</w:t>
        </w:r>
      </w:hyperlink>
      <w:r w:rsidRPr="00392E48">
        <w:t> настоящей статьи, которой принадлежит ящик, за исключением случаев, если помещение, в котором размещается стационарный ящик для сбора благотворительных пожертвований, находится во владении или в пользовании такой организации.</w:t>
      </w:r>
    </w:p>
    <w:p w14:paraId="0467B114" w14:textId="77777777" w:rsidR="00392E48" w:rsidRPr="00392E48" w:rsidRDefault="00392E48" w:rsidP="00392E48">
      <w:r w:rsidRPr="00392E48">
        <w:t>3. Установка и использование стационарных ящиков для сбора благотворительных пожертвований без заключения договора, предусмотренного </w:t>
      </w:r>
      <w:hyperlink r:id="rId82" w:anchor="/document/104232/entry/1612" w:history="1">
        <w:r w:rsidRPr="00392E48">
          <w:rPr>
            <w:rStyle w:val="a3"/>
          </w:rPr>
          <w:t>пунктом 2</w:t>
        </w:r>
      </w:hyperlink>
      <w:r w:rsidRPr="00392E48">
        <w:t> настоящей статьи, запрещаются, за исключением установки и использования таких ящиков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14:paraId="19010FDB" w14:textId="77777777" w:rsidR="00392E48" w:rsidRPr="00392E48" w:rsidRDefault="00392E48" w:rsidP="00392E48">
      <w:r w:rsidRPr="00392E48">
        <w:t>4. Использование переносных ящиков для сбора благотворительных пожертвований допускается исключительно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14:paraId="58C9F1E4" w14:textId="77777777" w:rsidR="00392E48" w:rsidRPr="00392E48" w:rsidRDefault="00392E48" w:rsidP="00392E48">
      <w:r w:rsidRPr="00392E48">
        <w:t>5. Некоммерческая организация, использующая ящик для сбора благотворительных пожертвований, должна иметь положение о программе или иной акт, в соответствии с которым будет проводиться сбор благотворительных пожертвований, и публиковать отчет об использовании собранных благотворительных пожертвований (в том числе на сайте организации в информационно-телекоммуникационной сети "Интернет"). </w:t>
      </w:r>
      <w:hyperlink r:id="rId83" w:anchor="/document/74610142/entry/1000" w:history="1">
        <w:r w:rsidRPr="00392E48">
          <w:rPr>
            <w:rStyle w:val="a3"/>
          </w:rPr>
          <w:t>Требования</w:t>
        </w:r>
      </w:hyperlink>
      <w:r w:rsidRPr="00392E48">
        <w:t> к форме и срокам опубликования отчета, указанного в настоящем пункте, определяются федеральным органом исполнительной власти, осуществляющим функции по федеральному государственному надзору за деятельностью некоммерческих организаций.</w:t>
      </w:r>
    </w:p>
    <w:p w14:paraId="56518D8C" w14:textId="77777777" w:rsidR="00392E48" w:rsidRPr="00392E48" w:rsidRDefault="00392E48" w:rsidP="00392E48">
      <w:r w:rsidRPr="00392E48">
        <w:lastRenderedPageBreak/>
        <w:t>6. При использовании ящика для сбора благотворительных пожертвований некоммерческая организация обязана:</w:t>
      </w:r>
    </w:p>
    <w:p w14:paraId="11B005E9" w14:textId="77777777" w:rsidR="00392E48" w:rsidRPr="00392E48" w:rsidRDefault="00392E48" w:rsidP="00392E48">
      <w:r w:rsidRPr="00392E48">
        <w:t>1) объявить о цели сбора благотворительных пожертвований, разместив данную информацию на ящике для сбора благотворительных пожертвований;</w:t>
      </w:r>
    </w:p>
    <w:p w14:paraId="28DF6B27" w14:textId="77777777" w:rsidR="00392E48" w:rsidRPr="00392E48" w:rsidRDefault="00392E48" w:rsidP="00392E48">
      <w:r w:rsidRPr="00392E48">
        <w:t>2) указать наименование и адрес организации;</w:t>
      </w:r>
    </w:p>
    <w:p w14:paraId="1E1E70CA" w14:textId="77777777" w:rsidR="00392E48" w:rsidRPr="00392E48" w:rsidRDefault="00392E48" w:rsidP="00392E48">
      <w:r w:rsidRPr="00392E48">
        <w:t>3) указать доменное имя и (или) сетевой адрес сайта организации в информационно-телекоммуникационной сети "Интернет" (при наличии сайта);</w:t>
      </w:r>
    </w:p>
    <w:p w14:paraId="10D9C303" w14:textId="77777777" w:rsidR="00392E48" w:rsidRPr="00392E48" w:rsidRDefault="00392E48" w:rsidP="00392E48">
      <w:r w:rsidRPr="00392E48">
        <w:t>4) указать на сайте организации в информационно-телекоммуникационной сети "Интернет" информацию о месте размещения ящика для сбора благотворительных пожертвований (при наличии сайта).</w:t>
      </w:r>
    </w:p>
    <w:p w14:paraId="0D1B0476" w14:textId="77777777" w:rsidR="00392E48" w:rsidRPr="00392E48" w:rsidRDefault="00392E48" w:rsidP="00392E48">
      <w:r w:rsidRPr="00392E48">
        <w:t>7. Некоммерческая организация вправе обеспечить возможность ознакомления с указанной в </w:t>
      </w:r>
      <w:hyperlink r:id="rId84" w:anchor="/document/104232/entry/1616" w:history="1">
        <w:r w:rsidRPr="00392E48">
          <w:rPr>
            <w:rStyle w:val="a3"/>
          </w:rPr>
          <w:t>пункте 6</w:t>
        </w:r>
      </w:hyperlink>
      <w:r w:rsidRPr="00392E48">
        <w:t> настоящей статьи информацией с использованием мобильного телефона, смартфона или иного компьютерного устройства.</w:t>
      </w:r>
    </w:p>
    <w:p w14:paraId="6086E973" w14:textId="77777777" w:rsidR="00392E48" w:rsidRPr="00392E48" w:rsidRDefault="00392E48" w:rsidP="00392E48">
      <w:r w:rsidRPr="00392E48">
        <w:t>8. </w:t>
      </w:r>
      <w:hyperlink r:id="rId85" w:anchor="/document/74714828/entry/1000" w:history="1">
        <w:r w:rsidRPr="00392E48">
          <w:rPr>
            <w:rStyle w:val="a3"/>
          </w:rPr>
          <w:t>Требования</w:t>
        </w:r>
      </w:hyperlink>
      <w:r w:rsidRPr="00392E48">
        <w:t> к ящикам для сбора благотворительных пожертвований, порядок их установки и использования определяются Правительством Российской Федерации.</w:t>
      </w:r>
    </w:p>
    <w:p w14:paraId="32B6BEAA" w14:textId="77777777" w:rsidR="00392E48" w:rsidRPr="00392E48" w:rsidRDefault="00392E48" w:rsidP="00392E48">
      <w:r w:rsidRPr="00392E48">
        <w:t>9. Имущество, собранное с помощью ящика для сбора благотворительных пожертвований, подлежит извлечению в </w:t>
      </w:r>
      <w:hyperlink r:id="rId86" w:anchor="/document/74714828/entry/2000" w:history="1">
        <w:r w:rsidRPr="00392E48">
          <w:rPr>
            <w:rStyle w:val="a3"/>
          </w:rPr>
          <w:t>порядке</w:t>
        </w:r>
      </w:hyperlink>
      <w:r w:rsidRPr="00392E48">
        <w:t>, установленном Правительством Российской Федерации.</w:t>
      </w:r>
    </w:p>
    <w:p w14:paraId="27BD4A17" w14:textId="77777777" w:rsidR="00392E48" w:rsidRPr="00392E48" w:rsidRDefault="00392E48" w:rsidP="00392E48">
      <w:r w:rsidRPr="00392E48">
        <w:t>10. Наличные денежные средства, собранные с помощью ящика для сбора благотворительных пожертвований, подлежат зачислению на банковский счет организации, указанной в </w:t>
      </w:r>
      <w:hyperlink r:id="rId87" w:anchor="/document/104232/entry/1611" w:history="1">
        <w:r w:rsidRPr="00392E48">
          <w:rPr>
            <w:rStyle w:val="a3"/>
          </w:rPr>
          <w:t>пункте 1</w:t>
        </w:r>
      </w:hyperlink>
      <w:r w:rsidRPr="00392E48">
        <w:t> настоящей статьи, в течение трех рабочих дней со дня извлечения таких денежных средств из ящика для сбора благотворительных пожертвований.</w:t>
      </w:r>
    </w:p>
    <w:p w14:paraId="23D00F07" w14:textId="77777777" w:rsidR="00392E48" w:rsidRPr="00392E48" w:rsidRDefault="00392E48" w:rsidP="00392E48">
      <w:r w:rsidRPr="00392E48">
        <w:t>11. Ящик для сбора благотворительных пожертвований не может быть оборудован автоматическими устройствами для приема денежных средств, осуществления расчетов, на которые распространяется действие </w:t>
      </w:r>
      <w:hyperlink r:id="rId88" w:anchor="/document/12187279/entry/0" w:history="1">
        <w:r w:rsidRPr="00392E48">
          <w:rPr>
            <w:rStyle w:val="a3"/>
          </w:rPr>
          <w:t>Федерального закона</w:t>
        </w:r>
      </w:hyperlink>
      <w:r w:rsidRPr="00392E48">
        <w:t> от 27 июня 2011 года N 161-ФЗ "О национальной платежной системе" и </w:t>
      </w:r>
      <w:hyperlink r:id="rId89" w:anchor="/document/12167401/entry/0" w:history="1">
        <w:r w:rsidRPr="00392E48">
          <w:rPr>
            <w:rStyle w:val="a3"/>
          </w:rPr>
          <w:t>Федерального закона</w:t>
        </w:r>
      </w:hyperlink>
      <w:r w:rsidRPr="00392E48">
        <w:t> от 3 июня 2009 года N 103-ФЗ "О деятельности по приему платежей физических лиц, осуществляемой платежными агентами".</w:t>
      </w:r>
    </w:p>
    <w:p w14:paraId="7FDD3BA2" w14:textId="77777777" w:rsidR="00392E48" w:rsidRPr="00392E48" w:rsidRDefault="00392E48" w:rsidP="00392E48">
      <w:r w:rsidRPr="00392E48">
        <w:t>12. Положения настоящей статьи не применяются в отношении ящиков для сбора благотворительных пожертвований, размещаемых религиозными организациями в целях осуществления видов деятельности, предусмотренных их уставами.</w:t>
      </w:r>
    </w:p>
    <w:p w14:paraId="6545A99D" w14:textId="77777777" w:rsidR="00392E48" w:rsidRPr="00392E48" w:rsidRDefault="00392E48" w:rsidP="00392E48">
      <w:pPr>
        <w:rPr>
          <w:b/>
          <w:bCs/>
        </w:rPr>
      </w:pPr>
      <w:r w:rsidRPr="00392E48">
        <w:rPr>
          <w:b/>
          <w:bCs/>
        </w:rPr>
        <w:t>Статья 17. Благотворительная программа</w:t>
      </w:r>
    </w:p>
    <w:p w14:paraId="3C88DE4D" w14:textId="77777777" w:rsidR="00392E48" w:rsidRPr="00392E48" w:rsidRDefault="00392E48" w:rsidP="00392E48">
      <w:r w:rsidRPr="00392E48">
        <w:t>1. Благотворительной программой является комплекс мероприятий, утвержденных высшим органом управления благотворительной организацией и направленных на решение конкретных задач, соответствующих уставным целям этой организации.</w:t>
      </w:r>
    </w:p>
    <w:p w14:paraId="69C509E2" w14:textId="77777777" w:rsidR="00392E48" w:rsidRPr="00392E48" w:rsidRDefault="00392E48" w:rsidP="00392E48">
      <w:r w:rsidRPr="00392E48">
        <w:t>2. Благотворительная программа включает смету предполагаемых поступлений и планируемых расходов (включая оплату труда лиц, участвующих в реализации благотворительной программы), устанавливает этапы и сроки ее реализации.</w:t>
      </w:r>
    </w:p>
    <w:p w14:paraId="4719221B" w14:textId="77777777" w:rsidR="00392E48" w:rsidRPr="00392E48" w:rsidRDefault="00392E48" w:rsidP="00392E48">
      <w:r w:rsidRPr="00392E48">
        <w:t>Пункт 3 изменен с 11 августа 2020 г. - </w:t>
      </w:r>
      <w:hyperlink r:id="rId90" w:anchor="/document/74451328/entry/14" w:history="1">
        <w:r w:rsidRPr="00392E48">
          <w:rPr>
            <w:rStyle w:val="a3"/>
          </w:rPr>
          <w:t>Федеральный закон</w:t>
        </w:r>
      </w:hyperlink>
      <w:r w:rsidRPr="00392E48">
        <w:t> от 31 июля 2020 г. N 282-ФЗ</w:t>
      </w:r>
    </w:p>
    <w:p w14:paraId="2A3E3B14" w14:textId="77777777" w:rsidR="00392E48" w:rsidRPr="00392E48" w:rsidRDefault="00392E48" w:rsidP="00392E48">
      <w:hyperlink r:id="rId91" w:anchor="/document/77699058/entry/32000" w:history="1">
        <w:r w:rsidRPr="00392E48">
          <w:rPr>
            <w:rStyle w:val="a3"/>
          </w:rPr>
          <w:t>См. предыдущую редакцию</w:t>
        </w:r>
      </w:hyperlink>
    </w:p>
    <w:p w14:paraId="306D3CDE" w14:textId="77777777" w:rsidR="00392E48" w:rsidRPr="00392E48" w:rsidRDefault="00392E48" w:rsidP="00392E48">
      <w:r w:rsidRPr="00392E48">
        <w:t xml:space="preserve">3. На финансирование благотворительных программ (включая расходы на их материально-техническое, организационное и иное обеспечение, на оплату труда лиц, участвующих в реализации благотворительных программ, и другие расходы, связанные с реализацией </w:t>
      </w:r>
      <w:r w:rsidRPr="00392E48">
        <w:lastRenderedPageBreak/>
        <w:t>благотворительных программ) должно быть использовано не менее 80 процентов поступивших за финансовый год доходов от внереализационных операций, поступлений от учрежденных благотворительной организацией хозяйственных обществ и доходов от разрешенной законом предпринимательской деятельности. При реализации долгосрочных благотворительных программ поступившие средства используются в сроки, установленные этими программами.</w:t>
      </w:r>
    </w:p>
    <w:p w14:paraId="69C4D8E1" w14:textId="77777777" w:rsidR="00392E48" w:rsidRPr="00392E48" w:rsidRDefault="00392E48" w:rsidP="00392E48">
      <w:r w:rsidRPr="00392E48">
        <w:t>Положения </w:t>
      </w:r>
      <w:hyperlink r:id="rId92" w:anchor="/document/104232/entry/32000" w:history="1">
        <w:r w:rsidRPr="00392E48">
          <w:rPr>
            <w:rStyle w:val="a3"/>
          </w:rPr>
          <w:t>абзаца первого</w:t>
        </w:r>
      </w:hyperlink>
      <w:r w:rsidRPr="00392E48">
        <w:t> настоящего пункта не распространяются на доходы, указанные в </w:t>
      </w:r>
      <w:hyperlink r:id="rId93" w:anchor="/document/12151312/entry/408" w:history="1">
        <w:r w:rsidRPr="00392E48">
          <w:rPr>
            <w:rStyle w:val="a3"/>
          </w:rPr>
          <w:t>частях 8</w:t>
        </w:r>
      </w:hyperlink>
      <w:r w:rsidRPr="00392E48">
        <w:t> и </w:t>
      </w:r>
      <w:hyperlink r:id="rId94" w:anchor="/document/12151312/entry/409" w:history="1">
        <w:r w:rsidRPr="00392E48">
          <w:rPr>
            <w:rStyle w:val="a3"/>
          </w:rPr>
          <w:t>9 статьи 4</w:t>
        </w:r>
      </w:hyperlink>
      <w:r w:rsidRPr="00392E48">
        <w:t> Федерального закона от 30 декабря 2006 года N 275-ФЗ "О порядке формирования и использования целевого капитала некоммерческих организаций".</w:t>
      </w:r>
    </w:p>
    <w:p w14:paraId="3FC10D79" w14:textId="77777777" w:rsidR="00392E48" w:rsidRPr="00392E48" w:rsidRDefault="00392E48" w:rsidP="00392E48">
      <w:r w:rsidRPr="00392E48">
        <w:t>См. </w:t>
      </w:r>
      <w:hyperlink r:id="rId95" w:anchor="/multilink/104232/paragraph/1073742066/number/0" w:history="1">
        <w:r w:rsidRPr="00392E48">
          <w:rPr>
            <w:rStyle w:val="a3"/>
          </w:rPr>
          <w:t>комментарии</w:t>
        </w:r>
      </w:hyperlink>
      <w:r w:rsidRPr="00392E48">
        <w:t> к статье 17 настоящего Федерального закона</w:t>
      </w:r>
    </w:p>
    <w:p w14:paraId="6C2EBDB6" w14:textId="77777777" w:rsidR="00392E48" w:rsidRPr="00392E48" w:rsidRDefault="00392E48" w:rsidP="00392E48">
      <w:r w:rsidRPr="00392E48">
        <w:t>Федеральный закон дополнен разделом III.1 с 1 мая 2018 г. - </w:t>
      </w:r>
      <w:hyperlink r:id="rId96" w:anchor="/document/71871620/entry/19" w:history="1">
        <w:r w:rsidRPr="00392E48">
          <w:rPr>
            <w:rStyle w:val="a3"/>
          </w:rPr>
          <w:t>Федеральный закон</w:t>
        </w:r>
      </w:hyperlink>
      <w:r w:rsidRPr="00392E48">
        <w:t> от 5 февраля 2018 г. N 15-ФЗ</w:t>
      </w:r>
    </w:p>
    <w:p w14:paraId="5830D864" w14:textId="77777777" w:rsidR="00392E48" w:rsidRPr="00392E48" w:rsidRDefault="00392E48" w:rsidP="00392E48">
      <w:r w:rsidRPr="00392E48">
        <w:t>Раздел III.1. Условия и порядок осуществления добровольческой (волонтерской) деятельности</w:t>
      </w:r>
    </w:p>
    <w:p w14:paraId="64EA561C" w14:textId="77777777" w:rsidR="00392E48" w:rsidRPr="00392E48" w:rsidRDefault="00392E48" w:rsidP="00392E48">
      <w:pPr>
        <w:rPr>
          <w:b/>
          <w:bCs/>
        </w:rPr>
      </w:pPr>
      <w:r w:rsidRPr="00392E48">
        <w:rPr>
          <w:b/>
          <w:bCs/>
        </w:rPr>
        <w:t>Статья 17.1. Права и обязанности добровольца (волонтера)</w:t>
      </w:r>
    </w:p>
    <w:p w14:paraId="0CF64B96" w14:textId="77777777" w:rsidR="00392E48" w:rsidRPr="00392E48" w:rsidRDefault="00392E48" w:rsidP="00392E48">
      <w:r w:rsidRPr="00392E48">
        <w:t>1. Доброволец (волонтер) имеет право:</w:t>
      </w:r>
    </w:p>
    <w:p w14:paraId="5FBE840B" w14:textId="77777777" w:rsidR="00392E48" w:rsidRPr="00392E48" w:rsidRDefault="00392E48" w:rsidP="00392E48">
      <w:r w:rsidRPr="00392E48">
        <w:t>1) осуществлять свою деятельность индивидуально, под руководством организатора добровольческой (волонтерской) деятельности, в составе добровольческой (волонтерской) организации;</w:t>
      </w:r>
    </w:p>
    <w:p w14:paraId="2ADC8FEF" w14:textId="77777777" w:rsidR="00392E48" w:rsidRPr="00392E48" w:rsidRDefault="00392E48" w:rsidP="00392E48">
      <w:r w:rsidRPr="00392E48">
        <w:t>2) получать от организатора добровольческой (волонтерской) деятельности, добровольческой (волонтерской) организации информацию о целях, задачах и содержании осуществляемой им добровольческой (волонтерской) деятельности, а также информацию об организаторе добровольческой (волонтерской) деятельности, добровольческой (волонтерской) организации;</w:t>
      </w:r>
    </w:p>
    <w:p w14:paraId="6A8A99EA" w14:textId="77777777" w:rsidR="00392E48" w:rsidRPr="00392E48" w:rsidRDefault="00392E48" w:rsidP="00392E48">
      <w:r w:rsidRPr="00392E48">
        <w:t>3) получать в случаях и порядке, которые предусмотрены законодательством Российской Федерации или договором, заключенным с организатором добровольческой (волонтерской) деятельности, добровольческой (волонтерской) организацией:</w:t>
      </w:r>
    </w:p>
    <w:p w14:paraId="623F9AE5" w14:textId="77777777" w:rsidR="00392E48" w:rsidRPr="00392E48" w:rsidRDefault="00392E48" w:rsidP="00392E48">
      <w:r w:rsidRPr="00392E48">
        <w:t>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уплаты страховых взносов на добровольное медицинское страхование добровольца (волонтера) либо на страхование его жизни или здоровья или в форме возмещения понесенных добровольцем (волонтером) расходов на приобретение указанных товаров или услуг;</w:t>
      </w:r>
    </w:p>
    <w:p w14:paraId="3D262AD1" w14:textId="77777777" w:rsidR="00392E48" w:rsidRPr="00392E48" w:rsidRDefault="00392E48" w:rsidP="00392E48">
      <w:r w:rsidRPr="00392E48">
        <w:t>психологическую помощь, содействие в психологической реабилитации;</w:t>
      </w:r>
    </w:p>
    <w:p w14:paraId="7C4575C7" w14:textId="77777777" w:rsidR="00392E48" w:rsidRPr="00392E48" w:rsidRDefault="00392E48" w:rsidP="00392E48">
      <w:r w:rsidRPr="00392E48">
        <w:t>возмещение вреда жизни и здоровью, понесенного при осуществлении им добровольческой (волонтерской) деятельности;</w:t>
      </w:r>
    </w:p>
    <w:p w14:paraId="0FC45C0A" w14:textId="77777777" w:rsidR="00392E48" w:rsidRPr="00392E48" w:rsidRDefault="00392E48" w:rsidP="00392E48">
      <w:r w:rsidRPr="00392E48">
        <w:t>4) получать от организатора добровольческой (волонтерской) деятельности, добровольческой (волонтерской) организации информационную, консультационную и методическую поддержку в объемах и формах, которые установлены указанными организациями;</w:t>
      </w:r>
    </w:p>
    <w:p w14:paraId="7B0BB223" w14:textId="77777777" w:rsidR="00392E48" w:rsidRPr="00392E48" w:rsidRDefault="00392E48" w:rsidP="00392E48">
      <w:r w:rsidRPr="00392E48">
        <w:t>5) получать поощрение и награждение за добровольный труд, в том числе в рамках федеральных, региональных и муниципальных конкурсов и программ.</w:t>
      </w:r>
    </w:p>
    <w:p w14:paraId="0ABDE600" w14:textId="77777777" w:rsidR="00392E48" w:rsidRPr="00392E48" w:rsidRDefault="00392E48" w:rsidP="00392E48">
      <w:r w:rsidRPr="00392E48">
        <w:t>2. Помимо прав, предусмотренных </w:t>
      </w:r>
      <w:hyperlink r:id="rId97" w:anchor="/document/104232/entry/1711" w:history="1">
        <w:r w:rsidRPr="00392E48">
          <w:rPr>
            <w:rStyle w:val="a3"/>
          </w:rPr>
          <w:t>пунктом 1</w:t>
        </w:r>
      </w:hyperlink>
      <w:r w:rsidRPr="00392E48">
        <w:t> настоящей статьи, доброволец (волонтер) имеет также иные права, предусмотренные законодательством Российской Федерации.</w:t>
      </w:r>
    </w:p>
    <w:p w14:paraId="322D3616" w14:textId="77777777" w:rsidR="00392E48" w:rsidRPr="00392E48" w:rsidRDefault="00392E48" w:rsidP="00392E48">
      <w:r w:rsidRPr="00392E48">
        <w:lastRenderedPageBreak/>
        <w:t>3. Доброволец (волонтер), организатор добровольческой (волонтерской) деятельности, добровольческая (волонтерская) организация обязаны не разглашать ставшие им известными в ходе осуществления добровольческой (волонтерской) деятельности сведения, составляющие специально охраняемую законом тайну.</w:t>
      </w:r>
    </w:p>
    <w:p w14:paraId="0B80CAA7" w14:textId="77777777" w:rsidR="00392E48" w:rsidRPr="00392E48" w:rsidRDefault="00392E48" w:rsidP="00392E48">
      <w:r w:rsidRPr="00392E48">
        <w:t>4. Условия осуществления добровольцем (волонтером) благотворительной деятельности от своего имени могут быть закреплены в гражданско-правовом договоре, который заключается между добровольцем (волонтером) и благополучателем и предметом которого являются безвозмездное выполнение добровольцем (волонтером) работ и (или) оказание им услуг в целях, указанных в </w:t>
      </w:r>
      <w:hyperlink r:id="rId98" w:anchor="/document/104232/entry/1000" w:history="1">
        <w:r w:rsidRPr="00392E48">
          <w:rPr>
            <w:rStyle w:val="a3"/>
          </w:rPr>
          <w:t>пункте 1 статьи 2</w:t>
        </w:r>
      </w:hyperlink>
      <w:r w:rsidRPr="00392E48">
        <w:t> настоящего Федерального закона, или в иных общественно полезных целях.</w:t>
      </w:r>
    </w:p>
    <w:p w14:paraId="66EB2848" w14:textId="77777777" w:rsidR="00392E48" w:rsidRPr="00392E48" w:rsidRDefault="00392E48" w:rsidP="00392E48">
      <w:r w:rsidRPr="00392E48">
        <w:t>5. Условия участия добровольца (волонтера) в деятельности организатора добровольческой (волонтерской) деятельности, добровольческой (волонтерской) организации могут быть закреплены в гражданско-правовом договоре, который заключается между организатором добровольческой (волонтерской) деятельности или добровольческой (волонтерской) организацией и добровольцем (волонтером) и предметом которого являются безвозмездное выполнение добровольцем (волонтером) работ и (или) оказание им услуг в рамках деятельности указанных организатора, организации для достижения общественно полезных целей.</w:t>
      </w:r>
    </w:p>
    <w:p w14:paraId="66753429" w14:textId="77777777" w:rsidR="00392E48" w:rsidRPr="00392E48" w:rsidRDefault="00392E48" w:rsidP="00392E48">
      <w:r w:rsidRPr="00392E48">
        <w:t>Условия договора между добровольческой (волонтерской) организацией и добровольцем (волонтером) могут предусматривать обязанность добровольца (волонтера) соблюдать при выполнении им работ и (или) оказании им услуг в рамках деятельности указанной организации иные обязательные требования, предусмотренные внутренними документами указанной организации, а также право добровольческой (волонтерской) организации в одностороннем порядке расторгнуть договор с добровольцем (волонтером) в случае нарушения им таких обязательных требований.</w:t>
      </w:r>
    </w:p>
    <w:p w14:paraId="395EF936" w14:textId="77777777" w:rsidR="00392E48" w:rsidRPr="00392E48" w:rsidRDefault="00392E48" w:rsidP="00392E48">
      <w:r w:rsidRPr="00392E48">
        <w:t>6. Договор, указанный в </w:t>
      </w:r>
      <w:hyperlink r:id="rId99" w:anchor="/document/104232/entry/1714" w:history="1">
        <w:r w:rsidRPr="00392E48">
          <w:rPr>
            <w:rStyle w:val="a3"/>
          </w:rPr>
          <w:t>пункте 4</w:t>
        </w:r>
      </w:hyperlink>
      <w:r w:rsidRPr="00392E48">
        <w:t> настоящей статьи,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w:t>
      </w:r>
    </w:p>
    <w:p w14:paraId="0B8B712D" w14:textId="77777777" w:rsidR="00392E48" w:rsidRPr="00392E48" w:rsidRDefault="00392E48" w:rsidP="00392E48">
      <w:r w:rsidRPr="00392E48">
        <w:t>Договор, указанный в </w:t>
      </w:r>
      <w:hyperlink r:id="rId100" w:anchor="/document/104232/entry/1715" w:history="1">
        <w:r w:rsidRPr="00392E48">
          <w:rPr>
            <w:rStyle w:val="a3"/>
          </w:rPr>
          <w:t>пункте 5</w:t>
        </w:r>
      </w:hyperlink>
      <w:r w:rsidRPr="00392E48">
        <w:t> настоящей статьи, может предусматривать обязанности организатора добровольческой (волонтерской) деятельности, добровольческой (волонтерской) организации по предоставлению добровольцу (волонтеру) питания, форменной и специальной одежды, оборудования, средств индивидуальной защиты, помещения во временное пользование, оплате проезда до места назначения и обратно, уплате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 а также по возмещению связанных с исполнением договора расходов.</w:t>
      </w:r>
    </w:p>
    <w:p w14:paraId="7F8175AE" w14:textId="77777777" w:rsidR="00392E48" w:rsidRPr="00392E48" w:rsidRDefault="00392E48" w:rsidP="00392E48">
      <w:pPr>
        <w:rPr>
          <w:b/>
          <w:bCs/>
        </w:rPr>
      </w:pPr>
      <w:r w:rsidRPr="00392E48">
        <w:rPr>
          <w:b/>
          <w:bCs/>
        </w:rPr>
        <w:t>Статья 17.2. Правовые условия осуществления организаторами добровольческой (волонтерской) деятельности, добровольческими (волонтерскими) организациями своей деятельности</w:t>
      </w:r>
    </w:p>
    <w:p w14:paraId="248C861B" w14:textId="77777777" w:rsidR="00392E48" w:rsidRPr="00392E48" w:rsidRDefault="00392E48" w:rsidP="00392E48">
      <w:r w:rsidRPr="00392E48">
        <w:t>Организаторы добровольческой (волонтерской) деятельности, добровольческие (волонтерские) организации имеют право:</w:t>
      </w:r>
    </w:p>
    <w:p w14:paraId="3E0170E2" w14:textId="77777777" w:rsidR="00392E48" w:rsidRPr="00392E48" w:rsidRDefault="00392E48" w:rsidP="00392E48">
      <w:r w:rsidRPr="00392E48">
        <w:lastRenderedPageBreak/>
        <w:t>1) получать поддержку органов государственной власти и органов местного самоуправления в соответствии с законодательством Российской Федерации;</w:t>
      </w:r>
    </w:p>
    <w:p w14:paraId="585454FC" w14:textId="77777777" w:rsidR="00392E48" w:rsidRPr="00392E48" w:rsidRDefault="00392E48" w:rsidP="00392E48">
      <w:r w:rsidRPr="00392E48">
        <w:t>2) осуществлять взаимодействие с органами государственной власти и органами местного самоуправления, государственными и муниципальными учреждениями и иными организациями в порядке, установленном законодательством Российской Федерации;</w:t>
      </w:r>
    </w:p>
    <w:p w14:paraId="364D1AF1" w14:textId="77777777" w:rsidR="00392E48" w:rsidRPr="00392E48" w:rsidRDefault="00392E48" w:rsidP="00392E48">
      <w:r w:rsidRPr="00392E48">
        <w:t>3) информировать, в том числе совместно с заинтересованными организациями, граждан о возможностях участия в добровольческой (волонтерской) деятельности;</w:t>
      </w:r>
    </w:p>
    <w:p w14:paraId="470F6FC2" w14:textId="77777777" w:rsidR="00392E48" w:rsidRPr="00392E48" w:rsidRDefault="00392E48" w:rsidP="00392E48">
      <w:r w:rsidRPr="00392E48">
        <w:t>4) участвовать в формировании и деятельности координационных и совещательных органов в сфере добровольчества (волонтерства), создаваемых при органах государственной власти и органах местного самоуправления;</w:t>
      </w:r>
    </w:p>
    <w:p w14:paraId="363F4802" w14:textId="77777777" w:rsidR="00392E48" w:rsidRPr="00392E48" w:rsidRDefault="00392E48" w:rsidP="00392E48">
      <w:r w:rsidRPr="00392E48">
        <w:t>5) получать иную поддержку в случаях и порядке, которые предусмотрены законодательством Российской Федерации.</w:t>
      </w:r>
    </w:p>
    <w:p w14:paraId="34BA4919" w14:textId="77777777" w:rsidR="00392E48" w:rsidRPr="00392E48" w:rsidRDefault="00392E48" w:rsidP="00392E48">
      <w:pPr>
        <w:rPr>
          <w:b/>
          <w:bCs/>
        </w:rPr>
      </w:pPr>
      <w:r w:rsidRPr="00392E48">
        <w:rPr>
          <w:b/>
          <w:bCs/>
        </w:rPr>
        <w:t>Статья 17.3.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добровольчества (волонтерства)</w:t>
      </w:r>
    </w:p>
    <w:p w14:paraId="69930BC9" w14:textId="77777777" w:rsidR="00392E48" w:rsidRPr="00392E48" w:rsidRDefault="00392E48" w:rsidP="00392E48">
      <w:r w:rsidRPr="00392E48">
        <w:t>1. Правительство Российской Федерации утверждает:</w:t>
      </w:r>
    </w:p>
    <w:p w14:paraId="493817B4" w14:textId="77777777" w:rsidR="00392E48" w:rsidRPr="00392E48" w:rsidRDefault="00392E48" w:rsidP="00392E48">
      <w:r w:rsidRPr="00392E48">
        <w:t>1) </w:t>
      </w:r>
      <w:hyperlink r:id="rId101" w:anchor="/document/72116618/entry/1000" w:history="1">
        <w:r w:rsidRPr="00392E48">
          <w:rPr>
            <w:rStyle w:val="a3"/>
          </w:rPr>
          <w:t>общие требования</w:t>
        </w:r>
      </w:hyperlink>
      <w:r w:rsidRPr="00392E48">
        <w:t>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добровольческими (волонтерскими) организациями;</w:t>
      </w:r>
    </w:p>
    <w:p w14:paraId="07F22DA2" w14:textId="77777777" w:rsidR="00392E48" w:rsidRPr="00392E48" w:rsidRDefault="00392E48" w:rsidP="00392E48">
      <w:r w:rsidRPr="00392E48">
        <w:t>2) </w:t>
      </w:r>
      <w:hyperlink r:id="rId102" w:anchor="/document/72116618/entry/2000" w:history="1">
        <w:r w:rsidRPr="00392E48">
          <w:rPr>
            <w:rStyle w:val="a3"/>
          </w:rPr>
          <w:t>перечень</w:t>
        </w:r>
      </w:hyperlink>
      <w:r w:rsidRPr="00392E48">
        <w:t>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14:paraId="70CD6023" w14:textId="77777777" w:rsidR="00392E48" w:rsidRPr="00392E48" w:rsidRDefault="00392E48" w:rsidP="00392E48">
      <w:r w:rsidRPr="00392E48">
        <w:t>2. Федеральные органы исполнительной власти осуществляют следующие полномочия в сфере добровольчества (волонтерства):</w:t>
      </w:r>
    </w:p>
    <w:p w14:paraId="11EE1913" w14:textId="77777777" w:rsidR="00392E48" w:rsidRPr="00392E48" w:rsidRDefault="00392E48" w:rsidP="00392E48">
      <w:r w:rsidRPr="00392E48">
        <w:t>1) разработка и реализация государственных программ (подпрограмм) Российской Федерации, содержащих мероприятия, направленные на поддержку добровольчества (волонтерства);</w:t>
      </w:r>
    </w:p>
    <w:p w14:paraId="7644B934" w14:textId="77777777" w:rsidR="00392E48" w:rsidRPr="00392E48" w:rsidRDefault="00392E48" w:rsidP="00392E48">
      <w:r w:rsidRPr="00392E48">
        <w:t>См. </w:t>
      </w:r>
      <w:hyperlink r:id="rId103" w:anchor="/document/72139562/entry/1000" w:history="1">
        <w:r w:rsidRPr="00392E48">
          <w:rPr>
            <w:rStyle w:val="a3"/>
          </w:rPr>
          <w:t>Концепцию</w:t>
        </w:r>
      </w:hyperlink>
      <w:r w:rsidRPr="00392E48">
        <w:t> развития добровольчества (волонтерства) в Российской Федерации до 2025 года, утвержденную </w:t>
      </w:r>
      <w:hyperlink r:id="rId104" w:anchor="/document/72139562/entry/0" w:history="1">
        <w:r w:rsidRPr="00392E48">
          <w:rPr>
            <w:rStyle w:val="a3"/>
          </w:rPr>
          <w:t>распоряжением</w:t>
        </w:r>
      </w:hyperlink>
      <w:r w:rsidRPr="00392E48">
        <w:t> Правительства РФ от 27 декабря 2018 г. N 2950-р</w:t>
      </w:r>
    </w:p>
    <w:p w14:paraId="4581EEC9" w14:textId="77777777" w:rsidR="00392E48" w:rsidRPr="00392E48" w:rsidRDefault="00392E48" w:rsidP="00392E48">
      <w:r w:rsidRPr="00392E48">
        <w:t>2) участие в формировании единой информационной системы в сфере развития добровольчества (волонтерства) в целях реализации государственной политики в сфере добровольчества (волонтерства);</w:t>
      </w:r>
    </w:p>
    <w:p w14:paraId="24B26844" w14:textId="77777777" w:rsidR="00392E48" w:rsidRPr="00392E48" w:rsidRDefault="00392E48" w:rsidP="00392E48">
      <w:r w:rsidRPr="00392E48">
        <w:t>3)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государственными и муниципальными учреждениями,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14:paraId="6B56CAF9" w14:textId="77777777" w:rsidR="00392E48" w:rsidRPr="00392E48" w:rsidRDefault="00392E48" w:rsidP="00392E48">
      <w:r w:rsidRPr="00392E48">
        <w:lastRenderedPageBreak/>
        <w:t>4) утверждение </w:t>
      </w:r>
      <w:hyperlink r:id="rId105" w:anchor="/multilink/104232/paragraph/22819/number/0" w:history="1">
        <w:r w:rsidRPr="00392E48">
          <w:rPr>
            <w:rStyle w:val="a3"/>
          </w:rPr>
          <w:t>порядка</w:t>
        </w:r>
      </w:hyperlink>
      <w:r w:rsidRPr="00392E48">
        <w:t> взаимодействия федеральных органов исполнительной власти, в том числе их территориальных органов,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w:t>
      </w:r>
    </w:p>
    <w:p w14:paraId="7BB59D3A" w14:textId="77777777" w:rsidR="00392E48" w:rsidRPr="00392E48" w:rsidRDefault="00392E48" w:rsidP="00392E48">
      <w:r w:rsidRPr="00392E48">
        <w:t>5)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(волонтерства) в субъектах Российской Федерации и на территориях муниципальных образований.</w:t>
      </w:r>
    </w:p>
    <w:p w14:paraId="015DB422" w14:textId="77777777" w:rsidR="00392E48" w:rsidRPr="00392E48" w:rsidRDefault="00392E48" w:rsidP="00392E48">
      <w:r w:rsidRPr="00392E48">
        <w:t>3. Органы государственной власти субъектов Российской Федерации осуществляют следующие полномочия в сфере добровольчества (волонтерства):</w:t>
      </w:r>
    </w:p>
    <w:p w14:paraId="02D42BC9" w14:textId="77777777" w:rsidR="00392E48" w:rsidRPr="00392E48" w:rsidRDefault="00392E48" w:rsidP="00392E48">
      <w:r w:rsidRPr="00392E48">
        <w:t>1) участие в реализации государственной политики в сфере добровольчества (волонтерства);</w:t>
      </w:r>
    </w:p>
    <w:p w14:paraId="20A070AD" w14:textId="77777777" w:rsidR="00392E48" w:rsidRPr="00392E48" w:rsidRDefault="00392E48" w:rsidP="00392E48">
      <w:r w:rsidRPr="00392E48">
        <w:t>2) разработка и реализация государственных программ (подпрограмм) субъектов Российской Федерации, содержащих мероприятия, направленные на поддержку добровольчества (волонтерства), с учетом национальных и региональных социально-экономических, экологических, культурных и других особенностей;</w:t>
      </w:r>
    </w:p>
    <w:p w14:paraId="460F53BB" w14:textId="77777777" w:rsidR="00392E48" w:rsidRPr="00392E48" w:rsidRDefault="00392E48" w:rsidP="00392E48">
      <w:r w:rsidRPr="00392E48">
        <w:t>3) утверждение </w:t>
      </w:r>
      <w:hyperlink r:id="rId106" w:anchor="/document/74039986/entry/1000" w:history="1">
        <w:r w:rsidRPr="00392E48">
          <w:rPr>
            <w:rStyle w:val="a3"/>
          </w:rPr>
          <w:t>порядка</w:t>
        </w:r>
      </w:hyperlink>
      <w:r w:rsidRPr="00392E48">
        <w:t> взаимодействия органов исполнительной власти субъектов Российской Федерации,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w:t>
      </w:r>
    </w:p>
    <w:p w14:paraId="550C04F0" w14:textId="77777777" w:rsidR="00392E48" w:rsidRPr="00392E48" w:rsidRDefault="00392E48" w:rsidP="00392E48">
      <w:r w:rsidRPr="00392E48">
        <w:t>4)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14:paraId="49263ECF" w14:textId="77777777" w:rsidR="00392E48" w:rsidRPr="00392E48" w:rsidRDefault="00392E48" w:rsidP="00392E48">
      <w:r w:rsidRPr="00392E48">
        <w:t>5)  популяризация добровольческой (волонтерской) деятельности;</w:t>
      </w:r>
    </w:p>
    <w:p w14:paraId="5B4459F3" w14:textId="77777777" w:rsidR="00392E48" w:rsidRPr="00392E48" w:rsidRDefault="00392E48" w:rsidP="00392E48">
      <w:r w:rsidRPr="00392E48">
        <w:t>6) поддержка муниципальных программ (подпрограмм), содержащих мероприятия, направленные на поддержку добровольчества (волонтерства);</w:t>
      </w:r>
    </w:p>
    <w:p w14:paraId="683B9571" w14:textId="77777777" w:rsidR="00392E48" w:rsidRPr="00392E48" w:rsidRDefault="00392E48" w:rsidP="00392E48">
      <w:r w:rsidRPr="00392E48">
        <w:t>7) методическое обеспечение органов местного самоуправления и содействие им в разработке и реализации мер по развитию добровольчества (волонтерства) на территориях муниципальных образований;</w:t>
      </w:r>
    </w:p>
    <w:p w14:paraId="50E10BE8" w14:textId="77777777" w:rsidR="00392E48" w:rsidRPr="00392E48" w:rsidRDefault="00392E48" w:rsidP="00392E48">
      <w:r w:rsidRPr="00392E48">
        <w:t>8)  формирование координационных и совещательных органов в сфере добровольчества (волонтерства), создаваемых при органах исполнительной власти субъектов Российской Федерации.</w:t>
      </w:r>
    </w:p>
    <w:p w14:paraId="6492A6C9" w14:textId="77777777" w:rsidR="00392E48" w:rsidRPr="00392E48" w:rsidRDefault="00392E48" w:rsidP="00392E48">
      <w:r w:rsidRPr="00392E48">
        <w:t>4. Органы местного самоуправления осуществляют следующие полномочия в сфере добровольчества (волонтерства):</w:t>
      </w:r>
    </w:p>
    <w:p w14:paraId="69154F40" w14:textId="77777777" w:rsidR="00392E48" w:rsidRPr="00392E48" w:rsidRDefault="00392E48" w:rsidP="00392E48">
      <w:r w:rsidRPr="00392E48">
        <w:t>1) формирование и осуществление муниципальных программ (подпрограмм), содержащих мероприятия, направленные на поддержку добровольчества (волонтерства), с учетом национальных и местных социально-экономических, экологических, культурных и других особенностей;</w:t>
      </w:r>
    </w:p>
    <w:p w14:paraId="718E291B" w14:textId="77777777" w:rsidR="00392E48" w:rsidRPr="00392E48" w:rsidRDefault="00392E48" w:rsidP="00392E48">
      <w:r w:rsidRPr="00392E48">
        <w:lastRenderedPageBreak/>
        <w:t>2) утверждение </w:t>
      </w:r>
      <w:hyperlink r:id="rId107" w:anchor="/document/74039986/entry/1000" w:history="1">
        <w:r w:rsidRPr="00392E48">
          <w:rPr>
            <w:rStyle w:val="a3"/>
          </w:rPr>
          <w:t>порядка</w:t>
        </w:r>
      </w:hyperlink>
      <w:r w:rsidRPr="00392E48">
        <w:t>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w:t>
      </w:r>
    </w:p>
    <w:p w14:paraId="75CBEF5C" w14:textId="77777777" w:rsidR="00392E48" w:rsidRPr="00392E48" w:rsidRDefault="00392E48" w:rsidP="00392E48">
      <w:r w:rsidRPr="00392E48">
        <w:t>3)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14:paraId="2BAA94AF" w14:textId="77777777" w:rsidR="00392E48" w:rsidRPr="00392E48" w:rsidRDefault="00392E48" w:rsidP="00392E48">
      <w:pPr>
        <w:rPr>
          <w:b/>
          <w:bCs/>
        </w:rPr>
      </w:pPr>
      <w:r w:rsidRPr="00392E48">
        <w:rPr>
          <w:b/>
          <w:bCs/>
        </w:rPr>
        <w:t>Статья 17.4. Поддержка добровольческой (волонтерской) деятельности органами государственной власти и органами местного самоуправления</w:t>
      </w:r>
    </w:p>
    <w:p w14:paraId="4A16C594" w14:textId="77777777" w:rsidR="00392E48" w:rsidRPr="00392E48" w:rsidRDefault="00392E48" w:rsidP="00392E48">
      <w:r w:rsidRPr="00392E48">
        <w:t>Органы государственной власти и органы местного самоуправления осуществляют поддержку добровольческой (волонтерской) деятельности в формах, предусмотренных настоящим Федеральным законом и другими нормативными правовыми актами Российской Федерации.</w:t>
      </w:r>
    </w:p>
    <w:p w14:paraId="66A6ADF5" w14:textId="77777777" w:rsidR="00392E48" w:rsidRPr="00392E48" w:rsidRDefault="00392E48" w:rsidP="00392E48">
      <w:pPr>
        <w:rPr>
          <w:b/>
          <w:bCs/>
        </w:rPr>
      </w:pPr>
      <w:r w:rsidRPr="00392E48">
        <w:rPr>
          <w:b/>
          <w:bCs/>
        </w:rPr>
        <w:t>Статья 17.5. Единая информационная система в сфере развития добровольчества (волонтерства)</w:t>
      </w:r>
    </w:p>
    <w:p w14:paraId="236C7F20" w14:textId="77777777" w:rsidR="00392E48" w:rsidRPr="00392E48" w:rsidRDefault="00392E48" w:rsidP="00392E48">
      <w:r w:rsidRPr="00392E48">
        <w:t>1. Формирование и ведение единой информационной системы в сфере развития добровольчества (волонтерства) в целях реализации государственной политики в сфере добровольчества (волонтерства) осуществляются федеральным органом исполнительной власти, осуществляющим функции по оказанию государственных услуг в сфере государственной молодежной политики.</w:t>
      </w:r>
    </w:p>
    <w:p w14:paraId="1455B06A" w14:textId="77777777" w:rsidR="00392E48" w:rsidRPr="00392E48" w:rsidRDefault="00392E48" w:rsidP="00392E48">
      <w:r w:rsidRPr="00392E48">
        <w:t>2. </w:t>
      </w:r>
      <w:hyperlink r:id="rId108" w:anchor="/document/72640822/entry/1000" w:history="1">
        <w:r w:rsidRPr="00392E48">
          <w:rPr>
            <w:rStyle w:val="a3"/>
          </w:rPr>
          <w:t>Порядок</w:t>
        </w:r>
      </w:hyperlink>
      <w:r w:rsidRPr="00392E48">
        <w:t> функционирования единой информационной системы в сфере развития добровольчества (волонтерства), </w:t>
      </w:r>
      <w:hyperlink r:id="rId109" w:anchor="/document/72640822/entry/2000" w:history="1">
        <w:r w:rsidRPr="00392E48">
          <w:rPr>
            <w:rStyle w:val="a3"/>
          </w:rPr>
          <w:t>требования</w:t>
        </w:r>
      </w:hyperlink>
      <w:r w:rsidRPr="00392E48">
        <w:t> к технологическим и лингвистическим средствам данной информационной системы, в том числе требования к обеспечению автоматизации процессов сбора, обработки информации в данной информационной системе, </w:t>
      </w:r>
      <w:hyperlink r:id="rId110" w:anchor="/document/72640822/entry/3000" w:history="1">
        <w:r w:rsidRPr="00392E48">
          <w:rPr>
            <w:rStyle w:val="a3"/>
          </w:rPr>
          <w:t>порядок</w:t>
        </w:r>
      </w:hyperlink>
      <w:r w:rsidRPr="00392E48">
        <w:t> информационного взаимодействия единой информационной системы в сфере развития добровольчества (волонтерства) с иными информационными системами устанавливаются Правительством Российской Федерации.</w:t>
      </w:r>
    </w:p>
    <w:p w14:paraId="365D986B" w14:textId="77777777" w:rsidR="00392E48" w:rsidRPr="00392E48" w:rsidRDefault="00392E48" w:rsidP="00392E48">
      <w:r w:rsidRPr="00392E48">
        <w:t>3. Единая информационная система в сфере развития добровольчества (волонтерства) включает сведения о добровольцах (волонтерах), организаторах добровольческой (волонтерской) деятельности,  добровольческих (волонтерских) организациях.</w:t>
      </w:r>
    </w:p>
    <w:p w14:paraId="3FAD0668" w14:textId="77777777" w:rsidR="00392E48" w:rsidRPr="00392E48" w:rsidRDefault="00392E48" w:rsidP="00392E48">
      <w:r w:rsidRPr="00392E48">
        <w:t>Предоставление сведений для включения в единую информационную систему в сфере развития добровольчества (волонтерства) осуществляется добровольно.</w:t>
      </w:r>
    </w:p>
    <w:p w14:paraId="6BDB8CD6" w14:textId="77777777" w:rsidR="00392E48" w:rsidRPr="00392E48" w:rsidRDefault="00392E48" w:rsidP="00392E48">
      <w:r w:rsidRPr="00392E48">
        <w:t>Наличие в единой информационной системе в сфере развития добровольчества (волонтерства) сведений о добровольцах (волонтерах), организаторах добровольческой (волонтерской) деятельности, добровольческих (волонтерских) организациях не является обязательным условием оказания поддержки органами государственной власти и органами местного самоуправления добровольческой (волонтерской) деятельности указанных участников добровольческой (волонтерской) деятельности.</w:t>
      </w:r>
    </w:p>
    <w:p w14:paraId="60B6CB67" w14:textId="77777777" w:rsidR="00392E48" w:rsidRPr="00392E48" w:rsidRDefault="00392E48" w:rsidP="00392E48">
      <w:r w:rsidRPr="00392E48">
        <w:t>Раздел IV. Государственные гарантии благотворительной деятельности</w:t>
      </w:r>
    </w:p>
    <w:p w14:paraId="5FA60A5A" w14:textId="77777777" w:rsidR="00392E48" w:rsidRPr="00392E48" w:rsidRDefault="00392E48" w:rsidP="00392E48">
      <w:pPr>
        <w:rPr>
          <w:b/>
          <w:bCs/>
        </w:rPr>
      </w:pPr>
      <w:r w:rsidRPr="00392E48">
        <w:rPr>
          <w:b/>
          <w:bCs/>
        </w:rPr>
        <w:t>Статья 18. Поддержка благотворительной деятельности органами государственной власти и органами местного самоуправления</w:t>
      </w:r>
    </w:p>
    <w:p w14:paraId="7FE81A06" w14:textId="77777777" w:rsidR="00392E48" w:rsidRPr="00392E48" w:rsidRDefault="00392E48" w:rsidP="00392E48">
      <w:r w:rsidRPr="00392E48">
        <w:lastRenderedPageBreak/>
        <w:t>1. Гарантируется и обеспечивается защита предусмотренных законодательством Российской Федерации прав и законных интересов граждан и юридических лиц - участников благотворительной деятельности.</w:t>
      </w:r>
    </w:p>
    <w:p w14:paraId="063B57A3" w14:textId="77777777" w:rsidR="00392E48" w:rsidRPr="00392E48" w:rsidRDefault="00392E48" w:rsidP="00392E48">
      <w:r w:rsidRPr="00392E48">
        <w:t>2. Должностные лица, препятствующие реализации прав граждан и юридических лиц на осуществление благотворительной деятельности, несут ответственность в соответствии с законодательством Российской Федерации.</w:t>
      </w:r>
    </w:p>
    <w:p w14:paraId="2D9DBAA5" w14:textId="77777777" w:rsidR="00392E48" w:rsidRPr="00392E48" w:rsidRDefault="00392E48" w:rsidP="00392E48">
      <w:r w:rsidRPr="00392E48">
        <w:t>3. </w:t>
      </w:r>
      <w:hyperlink r:id="rId111" w:anchor="/document/12136676/entry/156000029" w:history="1">
        <w:r w:rsidRPr="00392E48">
          <w:rPr>
            <w:rStyle w:val="a3"/>
          </w:rPr>
          <w:t>Утратил силу</w:t>
        </w:r>
      </w:hyperlink>
      <w:r w:rsidRPr="00392E48">
        <w:t> с 1 января 2005 г.</w:t>
      </w:r>
    </w:p>
    <w:p w14:paraId="170E08C9" w14:textId="77777777" w:rsidR="00392E48" w:rsidRPr="00392E48" w:rsidRDefault="00392E48" w:rsidP="00392E48">
      <w:r w:rsidRPr="00392E48">
        <w:t>См. текст </w:t>
      </w:r>
      <w:hyperlink r:id="rId112" w:anchor="/document/4000510/entry/18032" w:history="1">
        <w:r w:rsidRPr="00392E48">
          <w:rPr>
            <w:rStyle w:val="a3"/>
          </w:rPr>
          <w:t>пункта 3 статьи 18</w:t>
        </w:r>
      </w:hyperlink>
    </w:p>
    <w:p w14:paraId="1073CD61" w14:textId="77777777" w:rsidR="00392E48" w:rsidRPr="00392E48" w:rsidRDefault="00392E48" w:rsidP="00392E48">
      <w:r w:rsidRPr="00392E48">
        <w:t>4. </w:t>
      </w:r>
      <w:hyperlink r:id="rId113" w:anchor="/document/12136676/entry/156000029" w:history="1">
        <w:r w:rsidRPr="00392E48">
          <w:rPr>
            <w:rStyle w:val="a3"/>
          </w:rPr>
          <w:t>Утратил силу</w:t>
        </w:r>
      </w:hyperlink>
      <w:r w:rsidRPr="00392E48">
        <w:t> с 1 января 2005 г.</w:t>
      </w:r>
    </w:p>
    <w:p w14:paraId="459ACB38" w14:textId="77777777" w:rsidR="00392E48" w:rsidRPr="00392E48" w:rsidRDefault="00392E48" w:rsidP="00392E48">
      <w:r w:rsidRPr="00392E48">
        <w:t>См. текст </w:t>
      </w:r>
      <w:hyperlink r:id="rId114" w:anchor="/document/4000510/entry/35000" w:history="1">
        <w:r w:rsidRPr="00392E48">
          <w:rPr>
            <w:rStyle w:val="a3"/>
          </w:rPr>
          <w:t>пункта 4 статьи 18</w:t>
        </w:r>
      </w:hyperlink>
    </w:p>
    <w:p w14:paraId="5E72FA09" w14:textId="77777777" w:rsidR="00392E48" w:rsidRPr="00392E48" w:rsidRDefault="00392E48" w:rsidP="00392E48">
      <w:r w:rsidRPr="00392E48">
        <w:t>5. </w:t>
      </w:r>
      <w:hyperlink r:id="rId115" w:anchor="/document/12136676/entry/156000029" w:history="1">
        <w:r w:rsidRPr="00392E48">
          <w:rPr>
            <w:rStyle w:val="a3"/>
          </w:rPr>
          <w:t>Утратил силу</w:t>
        </w:r>
      </w:hyperlink>
      <w:r w:rsidRPr="00392E48">
        <w:t> с 1 января 2005 г.</w:t>
      </w:r>
    </w:p>
    <w:p w14:paraId="7BEF0B2D" w14:textId="77777777" w:rsidR="00392E48" w:rsidRPr="00392E48" w:rsidRDefault="00392E48" w:rsidP="00392E48">
      <w:r w:rsidRPr="00392E48">
        <w:t>См. текст </w:t>
      </w:r>
      <w:hyperlink r:id="rId116" w:anchor="/document/4000510/entry/185" w:history="1">
        <w:r w:rsidRPr="00392E48">
          <w:rPr>
            <w:rStyle w:val="a3"/>
          </w:rPr>
          <w:t>пункта 5 статьи 18</w:t>
        </w:r>
      </w:hyperlink>
    </w:p>
    <w:p w14:paraId="1C8CAA5F" w14:textId="77777777" w:rsidR="00392E48" w:rsidRPr="00392E48" w:rsidRDefault="00392E48" w:rsidP="00392E48">
      <w:r w:rsidRPr="00392E48">
        <w:t>6. </w:t>
      </w:r>
      <w:hyperlink r:id="rId117" w:anchor="/document/12136676/entry/156000029" w:history="1">
        <w:r w:rsidRPr="00392E48">
          <w:rPr>
            <w:rStyle w:val="a3"/>
          </w:rPr>
          <w:t>Утратил силу</w:t>
        </w:r>
      </w:hyperlink>
      <w:r w:rsidRPr="00392E48">
        <w:t> с 1 января 2005 г.</w:t>
      </w:r>
    </w:p>
    <w:p w14:paraId="5B70BD13" w14:textId="77777777" w:rsidR="00392E48" w:rsidRPr="00392E48" w:rsidRDefault="00392E48" w:rsidP="00392E48">
      <w:r w:rsidRPr="00392E48">
        <w:t>См. текст </w:t>
      </w:r>
      <w:hyperlink r:id="rId118" w:anchor="/document/4000510/entry/186" w:history="1">
        <w:r w:rsidRPr="00392E48">
          <w:rPr>
            <w:rStyle w:val="a3"/>
          </w:rPr>
          <w:t>пункта 6 статьи 18</w:t>
        </w:r>
      </w:hyperlink>
    </w:p>
    <w:p w14:paraId="0F127572" w14:textId="77777777" w:rsidR="00392E48" w:rsidRPr="00392E48" w:rsidRDefault="00392E48" w:rsidP="00392E48">
      <w:hyperlink r:id="rId119" w:anchor="/document/12181378/entry/14" w:history="1">
        <w:r w:rsidRPr="00392E48">
          <w:rPr>
            <w:rStyle w:val="a3"/>
          </w:rPr>
          <w:t>Федеральным законом</w:t>
        </w:r>
      </w:hyperlink>
      <w:r w:rsidRPr="00392E48">
        <w:t> от 23 декабря 2010 г. N 383-ФЗ статья 18 настоящего Федерального закона дополнена пунктом 7</w:t>
      </w:r>
    </w:p>
    <w:p w14:paraId="52304D56" w14:textId="77777777" w:rsidR="00392E48" w:rsidRPr="00392E48" w:rsidRDefault="00392E48" w:rsidP="00392E48">
      <w:r w:rsidRPr="00392E48">
        <w:t>7. Органы государственной власти и органы местного самоуправления вправе осуществлять поддержку благотворительной деятельности в порядке и в формах, которые не противоречат законодательству Российской Федерации.</w:t>
      </w:r>
    </w:p>
    <w:p w14:paraId="2213BB8E" w14:textId="77777777" w:rsidR="00392E48" w:rsidRPr="00392E48" w:rsidRDefault="00392E48" w:rsidP="00392E48">
      <w:r w:rsidRPr="00392E48">
        <w:t>См. </w:t>
      </w:r>
      <w:hyperlink r:id="rId120" w:anchor="/multilink/104232/paragraph/1073742067/number/0" w:history="1">
        <w:r w:rsidRPr="00392E48">
          <w:rPr>
            <w:rStyle w:val="a3"/>
          </w:rPr>
          <w:t>комментарии</w:t>
        </w:r>
      </w:hyperlink>
      <w:r w:rsidRPr="00392E48">
        <w:t> к статье 18 настоящего Федерального закона</w:t>
      </w:r>
    </w:p>
    <w:p w14:paraId="6A0EEBDC" w14:textId="77777777" w:rsidR="00392E48" w:rsidRPr="00392E48" w:rsidRDefault="00392E48" w:rsidP="00392E48">
      <w:hyperlink r:id="rId121" w:anchor="/document/12126136/entry/2014" w:history="1">
        <w:r w:rsidRPr="00392E48">
          <w:rPr>
            <w:rStyle w:val="a3"/>
          </w:rPr>
          <w:t>Федеральным законом</w:t>
        </w:r>
      </w:hyperlink>
      <w:r w:rsidRPr="00392E48">
        <w:t> от 21 марта 2002 г. N 31-ФЗ в статью 19 настоящего Федерального закона внесены изменения, </w:t>
      </w:r>
      <w:hyperlink r:id="rId122" w:anchor="/document/12126136/entry/3" w:history="1">
        <w:r w:rsidRPr="00392E48">
          <w:rPr>
            <w:rStyle w:val="a3"/>
          </w:rPr>
          <w:t>вступающие в силу</w:t>
        </w:r>
      </w:hyperlink>
      <w:r w:rsidRPr="00392E48">
        <w:t> с 1 июля 2002 г.</w:t>
      </w:r>
    </w:p>
    <w:p w14:paraId="597B3661" w14:textId="77777777" w:rsidR="00392E48" w:rsidRPr="00392E48" w:rsidRDefault="00392E48" w:rsidP="00392E48">
      <w:hyperlink r:id="rId123" w:anchor="/document/3960621/entry/19" w:history="1">
        <w:r w:rsidRPr="00392E48">
          <w:rPr>
            <w:rStyle w:val="a3"/>
          </w:rPr>
          <w:t>См. текст статьи в предыдущей редакции</w:t>
        </w:r>
      </w:hyperlink>
    </w:p>
    <w:p w14:paraId="66E210CF" w14:textId="77777777" w:rsidR="00392E48" w:rsidRPr="00392E48" w:rsidRDefault="00392E48" w:rsidP="00392E48">
      <w:pPr>
        <w:rPr>
          <w:b/>
          <w:bCs/>
        </w:rPr>
      </w:pPr>
      <w:r w:rsidRPr="00392E48">
        <w:rPr>
          <w:b/>
          <w:bCs/>
        </w:rPr>
        <w:t>Статья 19. Контроль за осуществлением благотворительной деятельности</w:t>
      </w:r>
    </w:p>
    <w:p w14:paraId="09ABD2C8" w14:textId="77777777" w:rsidR="00392E48" w:rsidRPr="00392E48" w:rsidRDefault="00392E48" w:rsidP="00392E48">
      <w:r w:rsidRPr="00392E48">
        <w:t>1. Благотворительная организация ведет бухгалтерский учет и отчетность в порядке, установленном </w:t>
      </w:r>
      <w:hyperlink r:id="rId124" w:anchor="/document/70103036/entry/0" w:history="1">
        <w:r w:rsidRPr="00392E48">
          <w:rPr>
            <w:rStyle w:val="a3"/>
          </w:rPr>
          <w:t>законодательством</w:t>
        </w:r>
      </w:hyperlink>
      <w:r w:rsidRPr="00392E48">
        <w:t> Российской Федерации.</w:t>
      </w:r>
    </w:p>
    <w:p w14:paraId="1FC2069E" w14:textId="77777777" w:rsidR="00392E48" w:rsidRPr="00392E48" w:rsidRDefault="00392E48" w:rsidP="00392E48">
      <w:r w:rsidRPr="00392E48">
        <w:t>2. Орган, принявший решение о государственной регистрации благотворительной организации, осуществляет </w:t>
      </w:r>
      <w:hyperlink r:id="rId125" w:anchor="/document/70130708/entry/157" w:history="1">
        <w:r w:rsidRPr="00392E48">
          <w:rPr>
            <w:rStyle w:val="a3"/>
          </w:rPr>
          <w:t>контроль</w:t>
        </w:r>
      </w:hyperlink>
      <w:r w:rsidRPr="00392E48">
        <w:t> за соответствием ее деятельности целям, ради которых она создана. Благотворительная организация ежегодно представляет в орган, принявший решение о ее государственной регистрации, отчет о своей деятельности, содержащий сведения о:</w:t>
      </w:r>
    </w:p>
    <w:p w14:paraId="7184AB92" w14:textId="77777777" w:rsidR="00392E48" w:rsidRPr="00392E48" w:rsidRDefault="00392E48" w:rsidP="00392E48">
      <w:r w:rsidRPr="00392E48">
        <w:t>финансово-хозяйственной деятельности, подтверждающие соблюдение требований настоящего Федерального закона по использованию имущества и расходованию средств благотворительной организации;</w:t>
      </w:r>
    </w:p>
    <w:p w14:paraId="09B6E785" w14:textId="77777777" w:rsidR="00392E48" w:rsidRPr="00392E48" w:rsidRDefault="00392E48" w:rsidP="00392E48">
      <w:r w:rsidRPr="00392E48">
        <w:t>персональном составе высшего органа управления благотворительной организацией;</w:t>
      </w:r>
    </w:p>
    <w:p w14:paraId="48DC86F3" w14:textId="77777777" w:rsidR="00392E48" w:rsidRPr="00392E48" w:rsidRDefault="00392E48" w:rsidP="00392E48">
      <w:r w:rsidRPr="00392E48">
        <w:t>составе и содержании благотворительных программ благотворительной организации (перечень и описание указанных программ);</w:t>
      </w:r>
    </w:p>
    <w:p w14:paraId="4F31E381" w14:textId="77777777" w:rsidR="00392E48" w:rsidRPr="00392E48" w:rsidRDefault="00392E48" w:rsidP="00392E48">
      <w:r w:rsidRPr="00392E48">
        <w:t>содержании и результатах деятельности благотворительной организации;</w:t>
      </w:r>
    </w:p>
    <w:p w14:paraId="47F1B3CA" w14:textId="77777777" w:rsidR="00392E48" w:rsidRPr="00392E48" w:rsidRDefault="00392E48" w:rsidP="00392E48">
      <w:r w:rsidRPr="00392E48">
        <w:lastRenderedPageBreak/>
        <w:t>нарушениях требований настоящего Федерального закона, выявленных в результате проверок, проведенных налоговыми органами, и принятых мерах по их устранению.</w:t>
      </w:r>
    </w:p>
    <w:p w14:paraId="1E8B23C0" w14:textId="77777777" w:rsidR="00392E48" w:rsidRPr="00392E48" w:rsidRDefault="00392E48" w:rsidP="00392E48">
      <w:r w:rsidRPr="00392E48">
        <w:t>3. Ежегодный отчет представляется благотворительной организацией в орган, принявший решение о ее государственной регистрации, в тот же срок, что и годовой отчет о финансово-хозяйственной деятельности, представляемый в налоговые органы.</w:t>
      </w:r>
    </w:p>
    <w:p w14:paraId="5AE74EA5" w14:textId="77777777" w:rsidR="00392E48" w:rsidRPr="00392E48" w:rsidRDefault="00392E48" w:rsidP="00392E48">
      <w:r w:rsidRPr="00392E48">
        <w:t>4. Орган, принявший решение о государственной регистрации благотворительной организации, обеспечивает открытый доступ, включая доступ средств массовой информации, к полученным им ежегодным отчетам данной благотворительной организации.</w:t>
      </w:r>
    </w:p>
    <w:p w14:paraId="76C0FE3C" w14:textId="77777777" w:rsidR="00392E48" w:rsidRPr="00392E48" w:rsidRDefault="00392E48" w:rsidP="00392E48">
      <w:r w:rsidRPr="00392E48">
        <w:t>5. Благотворительная организация обеспечивает открытый доступ, включая доступ средств массовой информации, к своим ежегодным отчетам.</w:t>
      </w:r>
    </w:p>
    <w:p w14:paraId="64E62C05" w14:textId="77777777" w:rsidR="00392E48" w:rsidRPr="00392E48" w:rsidRDefault="00392E48" w:rsidP="00392E48">
      <w:r w:rsidRPr="00392E48">
        <w:t>6. Средства, затраченные на публикацию ежегодного отчета и информации о деятельности благотворительной организации, засчитываются в качестве расходов на благотворительные цели.</w:t>
      </w:r>
    </w:p>
    <w:p w14:paraId="6D33AF21" w14:textId="77777777" w:rsidR="00392E48" w:rsidRPr="00392E48" w:rsidRDefault="00392E48" w:rsidP="00392E48">
      <w:r w:rsidRPr="00392E48">
        <w:t>Пункт 7 изменен с 1 мая 2018 г. - </w:t>
      </w:r>
      <w:hyperlink r:id="rId126" w:anchor="/document/71871620/entry/110" w:history="1">
        <w:r w:rsidRPr="00392E48">
          <w:rPr>
            <w:rStyle w:val="a3"/>
          </w:rPr>
          <w:t>Федеральный закон</w:t>
        </w:r>
      </w:hyperlink>
      <w:r w:rsidRPr="00392E48">
        <w:t> от 5 февраля 2018 г. N 15-ФЗ</w:t>
      </w:r>
    </w:p>
    <w:p w14:paraId="72D273BB" w14:textId="77777777" w:rsidR="00392E48" w:rsidRPr="00392E48" w:rsidRDefault="00392E48" w:rsidP="00392E48">
      <w:hyperlink r:id="rId127" w:anchor="/document/77662930/entry/1907" w:history="1">
        <w:r w:rsidRPr="00392E48">
          <w:rPr>
            <w:rStyle w:val="a3"/>
          </w:rPr>
          <w:t>См. предыдущую редакцию</w:t>
        </w:r>
      </w:hyperlink>
    </w:p>
    <w:p w14:paraId="0EAEB8C2" w14:textId="77777777" w:rsidR="00392E48" w:rsidRPr="00392E48" w:rsidRDefault="00392E48" w:rsidP="00392E48">
      <w:r w:rsidRPr="00392E48">
        <w:t>7. Сведения о размерах и структуре доходов благотворительной организации, а также сведения о размерах ее имущества, ее расходах, численности работников, об оплате их труда и о привлечении добровольцев (волонтеров) не могут составлять </w:t>
      </w:r>
      <w:hyperlink r:id="rId128" w:anchor="/document/12136454/entry/301" w:history="1">
        <w:r w:rsidRPr="00392E48">
          <w:rPr>
            <w:rStyle w:val="a3"/>
          </w:rPr>
          <w:t>коммерческую тайну</w:t>
        </w:r>
      </w:hyperlink>
      <w:r w:rsidRPr="00392E48">
        <w:t>.</w:t>
      </w:r>
    </w:p>
    <w:p w14:paraId="5FF2ACA3" w14:textId="77777777" w:rsidR="00392E48" w:rsidRPr="00392E48" w:rsidRDefault="00392E48" w:rsidP="00392E48">
      <w:r w:rsidRPr="00392E48">
        <w:t>8. Налоговые органы осуществляют контроль за источниками доходов благотворительных организаций, размерами получаемых ими средств и уплатой налогов в соответствии с законодательством Российской Федерации о налогах.</w:t>
      </w:r>
    </w:p>
    <w:p w14:paraId="7BD5D1F6" w14:textId="77777777" w:rsidR="00392E48" w:rsidRPr="00392E48" w:rsidRDefault="00392E48" w:rsidP="00392E48">
      <w:r w:rsidRPr="00392E48">
        <w:t>См. </w:t>
      </w:r>
      <w:hyperlink r:id="rId129" w:anchor="/multilink/104232/paragraph/1073742068/number/0" w:history="1">
        <w:r w:rsidRPr="00392E48">
          <w:rPr>
            <w:rStyle w:val="a3"/>
          </w:rPr>
          <w:t>комментарии</w:t>
        </w:r>
      </w:hyperlink>
      <w:r w:rsidRPr="00392E48">
        <w:t> к статье 19 настоящего Федерального закона</w:t>
      </w:r>
    </w:p>
    <w:p w14:paraId="54E4C805" w14:textId="77777777" w:rsidR="00392E48" w:rsidRPr="00392E48" w:rsidRDefault="00392E48" w:rsidP="00392E48">
      <w:hyperlink r:id="rId130" w:anchor="/document/12126136/entry/2014" w:history="1">
        <w:r w:rsidRPr="00392E48">
          <w:rPr>
            <w:rStyle w:val="a3"/>
          </w:rPr>
          <w:t>Федеральным законом</w:t>
        </w:r>
      </w:hyperlink>
      <w:r w:rsidRPr="00392E48">
        <w:t> от 21 марта 2002 г. N 31-ФЗ в статью 20 настоящего Федерального закона внесены изменения, </w:t>
      </w:r>
      <w:hyperlink r:id="rId131" w:anchor="/document/12126136/entry/3" w:history="1">
        <w:r w:rsidRPr="00392E48">
          <w:rPr>
            <w:rStyle w:val="a3"/>
          </w:rPr>
          <w:t>вступающие в силу</w:t>
        </w:r>
      </w:hyperlink>
      <w:r w:rsidRPr="00392E48">
        <w:t> с 1 июля 2002 г.</w:t>
      </w:r>
    </w:p>
    <w:p w14:paraId="67DA592E" w14:textId="77777777" w:rsidR="00392E48" w:rsidRPr="00392E48" w:rsidRDefault="00392E48" w:rsidP="00392E48">
      <w:hyperlink r:id="rId132" w:anchor="/document/3960621/entry/20" w:history="1">
        <w:r w:rsidRPr="00392E48">
          <w:rPr>
            <w:rStyle w:val="a3"/>
          </w:rPr>
          <w:t>См. текст статьи в предыдущей редакции</w:t>
        </w:r>
      </w:hyperlink>
    </w:p>
    <w:p w14:paraId="3E9C3318" w14:textId="77777777" w:rsidR="00392E48" w:rsidRPr="00392E48" w:rsidRDefault="00392E48" w:rsidP="00392E48">
      <w:pPr>
        <w:rPr>
          <w:b/>
          <w:bCs/>
        </w:rPr>
      </w:pPr>
      <w:r w:rsidRPr="00392E48">
        <w:rPr>
          <w:b/>
          <w:bCs/>
        </w:rPr>
        <w:t>Статья 20. Ответственность благотворительной организации</w:t>
      </w:r>
    </w:p>
    <w:p w14:paraId="09610374" w14:textId="77777777" w:rsidR="00392E48" w:rsidRPr="00392E48" w:rsidRDefault="00392E48" w:rsidP="00392E48">
      <w:r w:rsidRPr="00392E48">
        <w:t>1.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w:t>
      </w:r>
    </w:p>
    <w:p w14:paraId="69CE238C" w14:textId="77777777" w:rsidR="00392E48" w:rsidRPr="00392E48" w:rsidRDefault="00392E48" w:rsidP="00392E48">
      <w:r w:rsidRPr="00392E48">
        <w:t>2. В случае совершения благотворительной организацией действий, противоречащих ее целям, а также настоящему Федеральному закону, орган, принявший решение о государственной регистрации данной благотворительной организации, может направить ей предупреждение в письменной форме, которое может быть обжаловано благотворительной организацией в судебном порядке.</w:t>
      </w:r>
    </w:p>
    <w:p w14:paraId="2436AAB9" w14:textId="77777777" w:rsidR="00392E48" w:rsidRPr="00392E48" w:rsidRDefault="00392E48" w:rsidP="00392E48">
      <w:r w:rsidRPr="00392E48">
        <w:t>3. В случае неоднократного предупреждения в письменной форме благотворительной организации она может быть ликвидирована в порядке, предусмотренном </w:t>
      </w:r>
      <w:hyperlink r:id="rId133" w:anchor="/document/10164072/entry/61" w:history="1">
        <w:r w:rsidRPr="00392E48">
          <w:rPr>
            <w:rStyle w:val="a3"/>
          </w:rPr>
          <w:t>Гражданским кодексом</w:t>
        </w:r>
      </w:hyperlink>
      <w:r w:rsidRPr="00392E48">
        <w:t> Российской Федерации.</w:t>
      </w:r>
    </w:p>
    <w:p w14:paraId="60402E28" w14:textId="77777777" w:rsidR="00392E48" w:rsidRPr="00392E48" w:rsidRDefault="00392E48" w:rsidP="00392E48">
      <w:r w:rsidRPr="00392E48">
        <w:t>4. Все средства, полученные благотворительной организацией от осуществления предпринимательской деятельности в нарушение </w:t>
      </w:r>
      <w:hyperlink r:id="rId134" w:anchor="/document/104232/entry/12" w:history="1">
        <w:r w:rsidRPr="00392E48">
          <w:rPr>
            <w:rStyle w:val="a3"/>
          </w:rPr>
          <w:t>статьи 12</w:t>
        </w:r>
      </w:hyperlink>
      <w:r w:rsidRPr="00392E48">
        <w:t> настоящего Федерального закона, взыскиваются в доход местного бюджета по месту нахождения благотворительной организации в порядке, определяемом законодательством Российской Федерации, и подлежат использованию на благотворительные цели в порядке, определяемом муниципальными органами социальной защиты.</w:t>
      </w:r>
    </w:p>
    <w:p w14:paraId="1937A227" w14:textId="77777777" w:rsidR="00392E48" w:rsidRPr="00392E48" w:rsidRDefault="00392E48" w:rsidP="00392E48">
      <w:r w:rsidRPr="00392E48">
        <w:lastRenderedPageBreak/>
        <w:t>5. Споры между благотворительной организацией и гражданами и юридическими лицами, перечислившими ей средства на благотворительные цели, об использовании этих средств рассматриваются в судебном порядке.</w:t>
      </w:r>
    </w:p>
    <w:p w14:paraId="0654820C" w14:textId="77777777" w:rsidR="00392E48" w:rsidRPr="00392E48" w:rsidRDefault="00392E48" w:rsidP="00392E48">
      <w:r w:rsidRPr="00392E48">
        <w:t>См. </w:t>
      </w:r>
      <w:hyperlink r:id="rId135" w:anchor="/multilink/104232/paragraph/1073742069/number/0" w:history="1">
        <w:r w:rsidRPr="00392E48">
          <w:rPr>
            <w:rStyle w:val="a3"/>
          </w:rPr>
          <w:t>комментарии</w:t>
        </w:r>
      </w:hyperlink>
      <w:r w:rsidRPr="00392E48">
        <w:t> к статье 20 настоящего Федерального закона</w:t>
      </w:r>
    </w:p>
    <w:p w14:paraId="730DAB99" w14:textId="77777777" w:rsidR="00392E48" w:rsidRPr="00392E48" w:rsidRDefault="00392E48" w:rsidP="00392E48">
      <w:pPr>
        <w:rPr>
          <w:b/>
          <w:bCs/>
        </w:rPr>
      </w:pPr>
      <w:r w:rsidRPr="00392E48">
        <w:rPr>
          <w:b/>
          <w:bCs/>
        </w:rPr>
        <w:t>Статья 21. Осуществление международной благотворительной деятельности</w:t>
      </w:r>
    </w:p>
    <w:p w14:paraId="6E7CF0FC" w14:textId="77777777" w:rsidR="00392E48" w:rsidRPr="00392E48" w:rsidRDefault="00392E48" w:rsidP="00392E48">
      <w:r w:rsidRPr="00392E48">
        <w:t>1. Участники благотворительной деятельности вправе осуществлять международную благотворительную деятельность в порядке, установленном законодательством Российской Федерации и международными договорами Российской Федерации.</w:t>
      </w:r>
    </w:p>
    <w:p w14:paraId="4A35DCAC" w14:textId="77777777" w:rsidR="00392E48" w:rsidRPr="00392E48" w:rsidRDefault="00392E48" w:rsidP="00392E48">
      <w:r w:rsidRPr="00392E48">
        <w:t>2. Международная благотворительная деятельность осуществляется путем участия в международных благотворительных проектах, участия в работе международных благотворительных организаций, взаимодействия с зарубежными партнерами в соответствующей сфере благотворительной деятельности, а также в любой иной форме, принятой в международной практике и не противоречащей законодательству Российской Федерации, нормам и принципам международного права.</w:t>
      </w:r>
    </w:p>
    <w:p w14:paraId="0F5F8655" w14:textId="77777777" w:rsidR="00392E48" w:rsidRPr="00392E48" w:rsidRDefault="00392E48" w:rsidP="00392E48">
      <w:r w:rsidRPr="00392E48">
        <w:t>3. Благотворительная организация вправе открывать счета в учреждениях банков других государств в соответствии с законодательством Российской Федерации.</w:t>
      </w:r>
    </w:p>
    <w:p w14:paraId="5EB1282B" w14:textId="77777777" w:rsidR="00392E48" w:rsidRPr="00392E48" w:rsidRDefault="00392E48" w:rsidP="00392E48">
      <w:r w:rsidRPr="00392E48">
        <w:t>4. Благотворительная организация имеет право на получение благотворительных пожертвований от иностранных граждан, лиц без гражданства, а также от иностранных и международных организаций. Использование указанных пожертвований осуществляется в порядке, установленном настоящим Федеральным законом.</w:t>
      </w:r>
    </w:p>
    <w:p w14:paraId="4D5EE9CA" w14:textId="77777777" w:rsidR="00392E48" w:rsidRPr="00392E48" w:rsidRDefault="00392E48" w:rsidP="00392E48">
      <w:r w:rsidRPr="00392E48">
        <w:t>См. </w:t>
      </w:r>
      <w:hyperlink r:id="rId136" w:anchor="/multilink/104232/paragraph/1073742070/number/0" w:history="1">
        <w:r w:rsidRPr="00392E48">
          <w:rPr>
            <w:rStyle w:val="a3"/>
          </w:rPr>
          <w:t>комментарии</w:t>
        </w:r>
      </w:hyperlink>
      <w:r w:rsidRPr="00392E48">
        <w:t> к статье 21 настоящего Федерального закона</w:t>
      </w:r>
    </w:p>
    <w:p w14:paraId="4D3BC100" w14:textId="77777777" w:rsidR="00392E48" w:rsidRPr="00392E48" w:rsidRDefault="00392E48" w:rsidP="00392E48">
      <w:pPr>
        <w:rPr>
          <w:b/>
          <w:bCs/>
        </w:rPr>
      </w:pPr>
      <w:r w:rsidRPr="00392E48">
        <w:rPr>
          <w:b/>
          <w:bCs/>
        </w:rPr>
        <w:t>Статья 22. Благотворительная деятельность иностранных граждан, лиц без гражданства, иностранных и международных организаций на территории Российской Федерации</w:t>
      </w:r>
    </w:p>
    <w:p w14:paraId="0867F5F2" w14:textId="77777777" w:rsidR="00392E48" w:rsidRPr="00392E48" w:rsidRDefault="00392E48" w:rsidP="00392E48">
      <w:r w:rsidRPr="00392E48">
        <w:t>Иностранные граждане, лица без гражданства,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w:t>
      </w:r>
    </w:p>
    <w:p w14:paraId="1752E955" w14:textId="77777777" w:rsidR="00392E48" w:rsidRPr="00392E48" w:rsidRDefault="00392E48" w:rsidP="00392E48">
      <w:r w:rsidRPr="00392E48">
        <w:t>См. </w:t>
      </w:r>
      <w:hyperlink r:id="rId137" w:anchor="/multilink/104232/paragraph/1073742071/number/0" w:history="1">
        <w:r w:rsidRPr="00392E48">
          <w:rPr>
            <w:rStyle w:val="a3"/>
          </w:rPr>
          <w:t>комментарии</w:t>
        </w:r>
      </w:hyperlink>
      <w:r w:rsidRPr="00392E48">
        <w:t> к статье 22 настоящего Федерального закона</w:t>
      </w:r>
    </w:p>
    <w:p w14:paraId="62CE1FFE" w14:textId="77777777" w:rsidR="00392E48" w:rsidRPr="00392E48" w:rsidRDefault="00392E48" w:rsidP="00392E48">
      <w:r w:rsidRPr="00392E48">
        <w:t>Раздел V. Заключительные положения</w:t>
      </w:r>
    </w:p>
    <w:p w14:paraId="18AE435E" w14:textId="77777777" w:rsidR="00392E48" w:rsidRPr="00392E48" w:rsidRDefault="00392E48" w:rsidP="00392E48">
      <w:pPr>
        <w:rPr>
          <w:b/>
          <w:bCs/>
        </w:rPr>
      </w:pPr>
      <w:r w:rsidRPr="00392E48">
        <w:rPr>
          <w:b/>
          <w:bCs/>
        </w:rPr>
        <w:t>Статья 23. О вступлении в силу настоящего Федерального закона</w:t>
      </w:r>
    </w:p>
    <w:p w14:paraId="705B3CCB" w14:textId="77777777" w:rsidR="00392E48" w:rsidRPr="00392E48" w:rsidRDefault="00392E48" w:rsidP="00392E48">
      <w:r w:rsidRPr="00392E48">
        <w:t>1. Настоящий Федеральный закон вступает в силу со </w:t>
      </w:r>
      <w:hyperlink r:id="rId138" w:anchor="/document/204232/entry/0" w:history="1">
        <w:r w:rsidRPr="00392E48">
          <w:rPr>
            <w:rStyle w:val="a3"/>
          </w:rPr>
          <w:t>дня его официального опубликования.</w:t>
        </w:r>
      </w:hyperlink>
    </w:p>
    <w:p w14:paraId="77383B2B" w14:textId="77777777" w:rsidR="00392E48" w:rsidRPr="00392E48" w:rsidRDefault="00392E48" w:rsidP="00392E48">
      <w:r w:rsidRPr="00392E48">
        <w:t>2. Положения настоящего Федерального закона распространяются на благотворительные организации, созданные до вступления в силу настоящего Федерального закона.</w:t>
      </w:r>
    </w:p>
    <w:p w14:paraId="4342D18A" w14:textId="77777777" w:rsidR="00392E48" w:rsidRPr="00392E48" w:rsidRDefault="00392E48" w:rsidP="00392E48">
      <w:r w:rsidRPr="00392E48">
        <w:t>3. Уставы благотворительных организаций, созданных до вступления в силу настоящего Федерального закона, действуют лишь в части, не противоречащей настоящему Федеральному закону.</w:t>
      </w:r>
    </w:p>
    <w:p w14:paraId="756D6AC7" w14:textId="77777777" w:rsidR="00392E48" w:rsidRPr="00392E48" w:rsidRDefault="00392E48" w:rsidP="00392E48">
      <w:r w:rsidRPr="00392E48">
        <w:t>См. </w:t>
      </w:r>
      <w:hyperlink r:id="rId139" w:anchor="/multilink/104232/paragraph/1073742072/number/0" w:history="1">
        <w:r w:rsidRPr="00392E48">
          <w:rPr>
            <w:rStyle w:val="a3"/>
          </w:rPr>
          <w:t>комментарии</w:t>
        </w:r>
      </w:hyperlink>
      <w:r w:rsidRPr="00392E48">
        <w:t> к статье 23 настоящего Федерального закона</w:t>
      </w:r>
    </w:p>
    <w:p w14:paraId="01A657B9" w14:textId="77777777" w:rsidR="00392E48" w:rsidRPr="00392E48" w:rsidRDefault="00392E48" w:rsidP="00392E48">
      <w:pPr>
        <w:rPr>
          <w:b/>
          <w:bCs/>
        </w:rPr>
      </w:pPr>
      <w:r w:rsidRPr="00392E48">
        <w:rPr>
          <w:b/>
          <w:bCs/>
        </w:rPr>
        <w:t>Статья 24. О перерегистрации благотворительных организаций, созданных до вступления в силу настоящего Федерального закона</w:t>
      </w:r>
    </w:p>
    <w:p w14:paraId="657FF865" w14:textId="77777777" w:rsidR="00392E48" w:rsidRPr="00392E48" w:rsidRDefault="00392E48" w:rsidP="00392E48">
      <w:r w:rsidRPr="00392E48">
        <w:lastRenderedPageBreak/>
        <w:t>Уставы благотворительных организаций, созданных до вступления в силу настоящего Федерального закона, должны быть приведены в соответствие с настоящим Федеральным законом.</w:t>
      </w:r>
    </w:p>
    <w:p w14:paraId="796930A0" w14:textId="77777777" w:rsidR="00392E48" w:rsidRPr="00392E48" w:rsidRDefault="00392E48" w:rsidP="00392E48">
      <w:r w:rsidRPr="00392E48">
        <w:t>Перерегистрация благотворительных организаций, созданных до вступления в силу настоящего Федерального закона, должна быть проведена до 1 июля 1999 года с освобождением таких организаций от регистрационного сбора. Благотворительные организации, не прошедшие перерегистрацию в течение указанного срока, подлежат ликвидации в судебном порядке по требованию регистрирующего органа.</w:t>
      </w:r>
    </w:p>
    <w:p w14:paraId="537B720B" w14:textId="77777777" w:rsidR="00392E48" w:rsidRPr="00392E48" w:rsidRDefault="00392E48" w:rsidP="00392E48">
      <w:r w:rsidRPr="00392E48">
        <w:t>См. </w:t>
      </w:r>
      <w:hyperlink r:id="rId140" w:anchor="/multilink/104232/paragraph/1073742073/number/0" w:history="1">
        <w:r w:rsidRPr="00392E48">
          <w:rPr>
            <w:rStyle w:val="a3"/>
          </w:rPr>
          <w:t>комментарии</w:t>
        </w:r>
      </w:hyperlink>
      <w:r w:rsidRPr="00392E48">
        <w:t> к статье 24 настоящего Федерального закона</w:t>
      </w:r>
    </w:p>
    <w:p w14:paraId="41D2FD04" w14:textId="77777777" w:rsidR="00392E48" w:rsidRPr="00392E48" w:rsidRDefault="00392E48" w:rsidP="00392E48">
      <w:pPr>
        <w:rPr>
          <w:b/>
          <w:bCs/>
        </w:rPr>
      </w:pPr>
      <w:r w:rsidRPr="00392E48">
        <w:rPr>
          <w:b/>
          <w:bCs/>
        </w:rPr>
        <w:t>Статья 25. О приведении правовых актов в соответствие с настоящим Федеральным законом</w:t>
      </w:r>
    </w:p>
    <w:p w14:paraId="5641674E" w14:textId="77777777" w:rsidR="00392E48" w:rsidRPr="00392E48" w:rsidRDefault="00392E48" w:rsidP="00392E48">
      <w:r w:rsidRPr="00392E48">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14:paraId="262507E9" w14:textId="77777777" w:rsidR="00392E48" w:rsidRPr="00392E48" w:rsidRDefault="00392E48" w:rsidP="00392E48">
      <w:r w:rsidRPr="00392E48">
        <w:t>См. </w:t>
      </w:r>
      <w:hyperlink r:id="rId141" w:anchor="/multilink/104232/paragraph/1073742074/number/0" w:history="1">
        <w:r w:rsidRPr="00392E48">
          <w:rPr>
            <w:rStyle w:val="a3"/>
          </w:rPr>
          <w:t>комментарии</w:t>
        </w:r>
      </w:hyperlink>
      <w:r w:rsidRPr="00392E48">
        <w:t> к статье 25 настоящего Федерального закона</w:t>
      </w:r>
    </w:p>
    <w:p w14:paraId="75AD30AF" w14:textId="77777777" w:rsidR="00392E48" w:rsidRPr="00392E48" w:rsidRDefault="00392E48" w:rsidP="00392E48">
      <w:r w:rsidRPr="00392E48">
        <w:t>Президент</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392E48" w:rsidRPr="00392E48" w14:paraId="105AC58F" w14:textId="77777777" w:rsidTr="00392E48">
        <w:tc>
          <w:tcPr>
            <w:tcW w:w="3300" w:type="pct"/>
            <w:vAlign w:val="bottom"/>
            <w:hideMark/>
          </w:tcPr>
          <w:p w14:paraId="1031AEE0" w14:textId="77777777" w:rsidR="00392E48" w:rsidRPr="00392E48" w:rsidRDefault="00392E48" w:rsidP="00392E48">
            <w:r w:rsidRPr="00392E48">
              <w:t>Российской Федерации</w:t>
            </w:r>
          </w:p>
        </w:tc>
        <w:tc>
          <w:tcPr>
            <w:tcW w:w="1650" w:type="pct"/>
            <w:vAlign w:val="bottom"/>
            <w:hideMark/>
          </w:tcPr>
          <w:p w14:paraId="5D0E803E" w14:textId="77777777" w:rsidR="00392E48" w:rsidRPr="00392E48" w:rsidRDefault="00392E48" w:rsidP="00392E48">
            <w:r w:rsidRPr="00392E48">
              <w:t>Б.Ельцин</w:t>
            </w:r>
          </w:p>
        </w:tc>
      </w:tr>
    </w:tbl>
    <w:p w14:paraId="0559BC2B" w14:textId="77777777" w:rsidR="00392E48" w:rsidRPr="00392E48" w:rsidRDefault="00392E48" w:rsidP="00392E48">
      <w:r w:rsidRPr="00392E48">
        <w:t> </w:t>
      </w:r>
    </w:p>
    <w:p w14:paraId="5E948075" w14:textId="77777777" w:rsidR="00392E48" w:rsidRPr="00392E48" w:rsidRDefault="00392E48" w:rsidP="00392E48">
      <w:r w:rsidRPr="00392E48">
        <w:t>Москва, Кремль</w:t>
      </w:r>
    </w:p>
    <w:p w14:paraId="0210E33F" w14:textId="77777777" w:rsidR="00392E48" w:rsidRPr="00392E48" w:rsidRDefault="00392E48" w:rsidP="00392E48">
      <w:r w:rsidRPr="00392E48">
        <w:t>11 августа 1995 года</w:t>
      </w:r>
    </w:p>
    <w:p w14:paraId="5CEA9A16" w14:textId="77777777" w:rsidR="00392E48" w:rsidRPr="00392E48" w:rsidRDefault="00392E48" w:rsidP="00392E48">
      <w:r w:rsidRPr="00392E48">
        <w:t>N 135-ФЗ</w:t>
      </w:r>
    </w:p>
    <w:p w14:paraId="5FC16337" w14:textId="77777777" w:rsidR="003431D6" w:rsidRDefault="003431D6"/>
    <w:sectPr w:rsidR="003431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F7"/>
    <w:rsid w:val="000769F7"/>
    <w:rsid w:val="003431D6"/>
    <w:rsid w:val="00392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EB029-B2DB-4BBF-91C4-C850F76B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392E4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92E48"/>
    <w:rPr>
      <w:rFonts w:ascii="Times New Roman" w:eastAsia="Times New Roman" w:hAnsi="Times New Roman" w:cs="Times New Roman"/>
      <w:b/>
      <w:bCs/>
      <w:sz w:val="24"/>
      <w:szCs w:val="24"/>
      <w:lang w:eastAsia="ru-RU"/>
    </w:rPr>
  </w:style>
  <w:style w:type="paragraph" w:customStyle="1" w:styleId="msonormal0">
    <w:name w:val="msonormal"/>
    <w:basedOn w:val="a"/>
    <w:rsid w:val="00392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92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92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92E48"/>
  </w:style>
  <w:style w:type="paragraph" w:customStyle="1" w:styleId="s9">
    <w:name w:val="s_9"/>
    <w:basedOn w:val="a"/>
    <w:rsid w:val="00392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92E48"/>
    <w:rPr>
      <w:color w:val="0000FF"/>
      <w:u w:val="single"/>
    </w:rPr>
  </w:style>
  <w:style w:type="character" w:styleId="a4">
    <w:name w:val="FollowedHyperlink"/>
    <w:basedOn w:val="a0"/>
    <w:uiPriority w:val="99"/>
    <w:semiHidden/>
    <w:unhideWhenUsed/>
    <w:rsid w:val="00392E48"/>
    <w:rPr>
      <w:color w:val="800080"/>
      <w:u w:val="single"/>
    </w:rPr>
  </w:style>
  <w:style w:type="character" w:customStyle="1" w:styleId="entry">
    <w:name w:val="entry"/>
    <w:basedOn w:val="a0"/>
    <w:rsid w:val="00392E48"/>
  </w:style>
  <w:style w:type="paragraph" w:customStyle="1" w:styleId="s22">
    <w:name w:val="s_22"/>
    <w:basedOn w:val="a"/>
    <w:rsid w:val="00392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392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392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392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Unresolved Mention"/>
    <w:basedOn w:val="a0"/>
    <w:uiPriority w:val="99"/>
    <w:semiHidden/>
    <w:unhideWhenUsed/>
    <w:rsid w:val="00392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0735">
      <w:bodyDiv w:val="1"/>
      <w:marLeft w:val="0"/>
      <w:marRight w:val="0"/>
      <w:marTop w:val="0"/>
      <w:marBottom w:val="0"/>
      <w:divBdr>
        <w:top w:val="none" w:sz="0" w:space="0" w:color="auto"/>
        <w:left w:val="none" w:sz="0" w:space="0" w:color="auto"/>
        <w:bottom w:val="none" w:sz="0" w:space="0" w:color="auto"/>
        <w:right w:val="none" w:sz="0" w:space="0" w:color="auto"/>
      </w:divBdr>
      <w:divsChild>
        <w:div w:id="6103634">
          <w:marLeft w:val="0"/>
          <w:marRight w:val="0"/>
          <w:marTop w:val="240"/>
          <w:marBottom w:val="240"/>
          <w:divBdr>
            <w:top w:val="none" w:sz="0" w:space="0" w:color="auto"/>
            <w:left w:val="none" w:sz="0" w:space="0" w:color="auto"/>
            <w:bottom w:val="none" w:sz="0" w:space="0" w:color="auto"/>
            <w:right w:val="none" w:sz="0" w:space="0" w:color="auto"/>
          </w:divBdr>
        </w:div>
        <w:div w:id="814875135">
          <w:marLeft w:val="0"/>
          <w:marRight w:val="0"/>
          <w:marTop w:val="240"/>
          <w:marBottom w:val="240"/>
          <w:divBdr>
            <w:top w:val="none" w:sz="0" w:space="0" w:color="auto"/>
            <w:left w:val="none" w:sz="0" w:space="0" w:color="auto"/>
            <w:bottom w:val="none" w:sz="0" w:space="0" w:color="auto"/>
            <w:right w:val="none" w:sz="0" w:space="0" w:color="auto"/>
          </w:divBdr>
        </w:div>
        <w:div w:id="1207176655">
          <w:marLeft w:val="0"/>
          <w:marRight w:val="0"/>
          <w:marTop w:val="0"/>
          <w:marBottom w:val="0"/>
          <w:divBdr>
            <w:top w:val="none" w:sz="0" w:space="0" w:color="auto"/>
            <w:left w:val="none" w:sz="0" w:space="0" w:color="auto"/>
            <w:bottom w:val="none" w:sz="0" w:space="0" w:color="auto"/>
            <w:right w:val="none" w:sz="0" w:space="0" w:color="auto"/>
          </w:divBdr>
          <w:divsChild>
            <w:div w:id="377440822">
              <w:marLeft w:val="0"/>
              <w:marRight w:val="0"/>
              <w:marTop w:val="240"/>
              <w:marBottom w:val="240"/>
              <w:divBdr>
                <w:top w:val="none" w:sz="0" w:space="0" w:color="auto"/>
                <w:left w:val="none" w:sz="0" w:space="0" w:color="auto"/>
                <w:bottom w:val="none" w:sz="0" w:space="0" w:color="auto"/>
                <w:right w:val="none" w:sz="0" w:space="0" w:color="auto"/>
              </w:divBdr>
            </w:div>
            <w:div w:id="495532852">
              <w:marLeft w:val="0"/>
              <w:marRight w:val="0"/>
              <w:marTop w:val="240"/>
              <w:marBottom w:val="240"/>
              <w:divBdr>
                <w:top w:val="none" w:sz="0" w:space="0" w:color="auto"/>
                <w:left w:val="none" w:sz="0" w:space="0" w:color="auto"/>
                <w:bottom w:val="none" w:sz="0" w:space="0" w:color="auto"/>
                <w:right w:val="none" w:sz="0" w:space="0" w:color="auto"/>
              </w:divBdr>
            </w:div>
          </w:divsChild>
        </w:div>
        <w:div w:id="1712923359">
          <w:marLeft w:val="0"/>
          <w:marRight w:val="0"/>
          <w:marTop w:val="0"/>
          <w:marBottom w:val="0"/>
          <w:divBdr>
            <w:top w:val="none" w:sz="0" w:space="0" w:color="auto"/>
            <w:left w:val="none" w:sz="0" w:space="0" w:color="auto"/>
            <w:bottom w:val="none" w:sz="0" w:space="0" w:color="auto"/>
            <w:right w:val="none" w:sz="0" w:space="0" w:color="auto"/>
          </w:divBdr>
          <w:divsChild>
            <w:div w:id="759713075">
              <w:marLeft w:val="0"/>
              <w:marRight w:val="0"/>
              <w:marTop w:val="0"/>
              <w:marBottom w:val="0"/>
              <w:divBdr>
                <w:top w:val="none" w:sz="0" w:space="0" w:color="auto"/>
                <w:left w:val="none" w:sz="0" w:space="0" w:color="auto"/>
                <w:bottom w:val="none" w:sz="0" w:space="0" w:color="auto"/>
                <w:right w:val="none" w:sz="0" w:space="0" w:color="auto"/>
              </w:divBdr>
              <w:divsChild>
                <w:div w:id="1501967880">
                  <w:marLeft w:val="0"/>
                  <w:marRight w:val="0"/>
                  <w:marTop w:val="240"/>
                  <w:marBottom w:val="240"/>
                  <w:divBdr>
                    <w:top w:val="none" w:sz="0" w:space="0" w:color="auto"/>
                    <w:left w:val="none" w:sz="0" w:space="0" w:color="auto"/>
                    <w:bottom w:val="none" w:sz="0" w:space="0" w:color="auto"/>
                    <w:right w:val="none" w:sz="0" w:space="0" w:color="auto"/>
                  </w:divBdr>
                </w:div>
                <w:div w:id="1698653032">
                  <w:marLeft w:val="0"/>
                  <w:marRight w:val="0"/>
                  <w:marTop w:val="240"/>
                  <w:marBottom w:val="240"/>
                  <w:divBdr>
                    <w:top w:val="none" w:sz="0" w:space="0" w:color="auto"/>
                    <w:left w:val="none" w:sz="0" w:space="0" w:color="auto"/>
                    <w:bottom w:val="none" w:sz="0" w:space="0" w:color="auto"/>
                    <w:right w:val="none" w:sz="0" w:space="0" w:color="auto"/>
                  </w:divBdr>
                </w:div>
              </w:divsChild>
            </w:div>
            <w:div w:id="843202776">
              <w:marLeft w:val="0"/>
              <w:marRight w:val="0"/>
              <w:marTop w:val="0"/>
              <w:marBottom w:val="0"/>
              <w:divBdr>
                <w:top w:val="none" w:sz="0" w:space="0" w:color="auto"/>
                <w:left w:val="none" w:sz="0" w:space="0" w:color="auto"/>
                <w:bottom w:val="none" w:sz="0" w:space="0" w:color="auto"/>
                <w:right w:val="none" w:sz="0" w:space="0" w:color="auto"/>
              </w:divBdr>
              <w:divsChild>
                <w:div w:id="2035232519">
                  <w:marLeft w:val="0"/>
                  <w:marRight w:val="0"/>
                  <w:marTop w:val="0"/>
                  <w:marBottom w:val="0"/>
                  <w:divBdr>
                    <w:top w:val="none" w:sz="0" w:space="0" w:color="auto"/>
                    <w:left w:val="none" w:sz="0" w:space="0" w:color="auto"/>
                    <w:bottom w:val="none" w:sz="0" w:space="0" w:color="auto"/>
                    <w:right w:val="none" w:sz="0" w:space="0" w:color="auto"/>
                  </w:divBdr>
                  <w:divsChild>
                    <w:div w:id="900867428">
                      <w:marLeft w:val="0"/>
                      <w:marRight w:val="0"/>
                      <w:marTop w:val="240"/>
                      <w:marBottom w:val="240"/>
                      <w:divBdr>
                        <w:top w:val="none" w:sz="0" w:space="0" w:color="auto"/>
                        <w:left w:val="none" w:sz="0" w:space="0" w:color="auto"/>
                        <w:bottom w:val="none" w:sz="0" w:space="0" w:color="auto"/>
                        <w:right w:val="none" w:sz="0" w:space="0" w:color="auto"/>
                      </w:divBdr>
                    </w:div>
                  </w:divsChild>
                </w:div>
                <w:div w:id="661860884">
                  <w:marLeft w:val="0"/>
                  <w:marRight w:val="0"/>
                  <w:marTop w:val="0"/>
                  <w:marBottom w:val="0"/>
                  <w:divBdr>
                    <w:top w:val="none" w:sz="0" w:space="0" w:color="auto"/>
                    <w:left w:val="none" w:sz="0" w:space="0" w:color="auto"/>
                    <w:bottom w:val="none" w:sz="0" w:space="0" w:color="auto"/>
                    <w:right w:val="none" w:sz="0" w:space="0" w:color="auto"/>
                  </w:divBdr>
                </w:div>
                <w:div w:id="1397818476">
                  <w:marLeft w:val="0"/>
                  <w:marRight w:val="0"/>
                  <w:marTop w:val="0"/>
                  <w:marBottom w:val="0"/>
                  <w:divBdr>
                    <w:top w:val="none" w:sz="0" w:space="0" w:color="auto"/>
                    <w:left w:val="none" w:sz="0" w:space="0" w:color="auto"/>
                    <w:bottom w:val="none" w:sz="0" w:space="0" w:color="auto"/>
                    <w:right w:val="none" w:sz="0" w:space="0" w:color="auto"/>
                  </w:divBdr>
                  <w:divsChild>
                    <w:div w:id="853417468">
                      <w:marLeft w:val="0"/>
                      <w:marRight w:val="0"/>
                      <w:marTop w:val="240"/>
                      <w:marBottom w:val="240"/>
                      <w:divBdr>
                        <w:top w:val="none" w:sz="0" w:space="0" w:color="auto"/>
                        <w:left w:val="none" w:sz="0" w:space="0" w:color="auto"/>
                        <w:bottom w:val="none" w:sz="0" w:space="0" w:color="auto"/>
                        <w:right w:val="none" w:sz="0" w:space="0" w:color="auto"/>
                      </w:divBdr>
                    </w:div>
                  </w:divsChild>
                </w:div>
                <w:div w:id="458230929">
                  <w:marLeft w:val="0"/>
                  <w:marRight w:val="0"/>
                  <w:marTop w:val="240"/>
                  <w:marBottom w:val="240"/>
                  <w:divBdr>
                    <w:top w:val="none" w:sz="0" w:space="0" w:color="auto"/>
                    <w:left w:val="none" w:sz="0" w:space="0" w:color="auto"/>
                    <w:bottom w:val="none" w:sz="0" w:space="0" w:color="auto"/>
                    <w:right w:val="none" w:sz="0" w:space="0" w:color="auto"/>
                  </w:divBdr>
                </w:div>
              </w:divsChild>
            </w:div>
            <w:div w:id="1180313403">
              <w:marLeft w:val="0"/>
              <w:marRight w:val="0"/>
              <w:marTop w:val="0"/>
              <w:marBottom w:val="0"/>
              <w:divBdr>
                <w:top w:val="none" w:sz="0" w:space="0" w:color="auto"/>
                <w:left w:val="none" w:sz="0" w:space="0" w:color="auto"/>
                <w:bottom w:val="none" w:sz="0" w:space="0" w:color="auto"/>
                <w:right w:val="none" w:sz="0" w:space="0" w:color="auto"/>
              </w:divBdr>
              <w:divsChild>
                <w:div w:id="840125233">
                  <w:marLeft w:val="0"/>
                  <w:marRight w:val="0"/>
                  <w:marTop w:val="240"/>
                  <w:marBottom w:val="240"/>
                  <w:divBdr>
                    <w:top w:val="none" w:sz="0" w:space="0" w:color="auto"/>
                    <w:left w:val="none" w:sz="0" w:space="0" w:color="auto"/>
                    <w:bottom w:val="none" w:sz="0" w:space="0" w:color="auto"/>
                    <w:right w:val="none" w:sz="0" w:space="0" w:color="auto"/>
                  </w:divBdr>
                </w:div>
                <w:div w:id="1788811831">
                  <w:marLeft w:val="0"/>
                  <w:marRight w:val="0"/>
                  <w:marTop w:val="0"/>
                  <w:marBottom w:val="0"/>
                  <w:divBdr>
                    <w:top w:val="none" w:sz="0" w:space="0" w:color="auto"/>
                    <w:left w:val="none" w:sz="0" w:space="0" w:color="auto"/>
                    <w:bottom w:val="none" w:sz="0" w:space="0" w:color="auto"/>
                    <w:right w:val="none" w:sz="0" w:space="0" w:color="auto"/>
                  </w:divBdr>
                  <w:divsChild>
                    <w:div w:id="884371365">
                      <w:marLeft w:val="0"/>
                      <w:marRight w:val="0"/>
                      <w:marTop w:val="240"/>
                      <w:marBottom w:val="240"/>
                      <w:divBdr>
                        <w:top w:val="none" w:sz="0" w:space="0" w:color="auto"/>
                        <w:left w:val="none" w:sz="0" w:space="0" w:color="auto"/>
                        <w:bottom w:val="none" w:sz="0" w:space="0" w:color="auto"/>
                        <w:right w:val="none" w:sz="0" w:space="0" w:color="auto"/>
                      </w:divBdr>
                    </w:div>
                    <w:div w:id="1168519181">
                      <w:marLeft w:val="0"/>
                      <w:marRight w:val="0"/>
                      <w:marTop w:val="240"/>
                      <w:marBottom w:val="240"/>
                      <w:divBdr>
                        <w:top w:val="none" w:sz="0" w:space="0" w:color="auto"/>
                        <w:left w:val="none" w:sz="0" w:space="0" w:color="auto"/>
                        <w:bottom w:val="none" w:sz="0" w:space="0" w:color="auto"/>
                        <w:right w:val="none" w:sz="0" w:space="0" w:color="auto"/>
                      </w:divBdr>
                    </w:div>
                  </w:divsChild>
                </w:div>
                <w:div w:id="1052998177">
                  <w:marLeft w:val="0"/>
                  <w:marRight w:val="0"/>
                  <w:marTop w:val="0"/>
                  <w:marBottom w:val="0"/>
                  <w:divBdr>
                    <w:top w:val="none" w:sz="0" w:space="0" w:color="auto"/>
                    <w:left w:val="none" w:sz="0" w:space="0" w:color="auto"/>
                    <w:bottom w:val="none" w:sz="0" w:space="0" w:color="auto"/>
                    <w:right w:val="none" w:sz="0" w:space="0" w:color="auto"/>
                  </w:divBdr>
                </w:div>
                <w:div w:id="2005469398">
                  <w:marLeft w:val="0"/>
                  <w:marRight w:val="0"/>
                  <w:marTop w:val="0"/>
                  <w:marBottom w:val="0"/>
                  <w:divBdr>
                    <w:top w:val="none" w:sz="0" w:space="0" w:color="auto"/>
                    <w:left w:val="none" w:sz="0" w:space="0" w:color="auto"/>
                    <w:bottom w:val="none" w:sz="0" w:space="0" w:color="auto"/>
                    <w:right w:val="none" w:sz="0" w:space="0" w:color="auto"/>
                  </w:divBdr>
                </w:div>
                <w:div w:id="1535726112">
                  <w:marLeft w:val="0"/>
                  <w:marRight w:val="0"/>
                  <w:marTop w:val="0"/>
                  <w:marBottom w:val="0"/>
                  <w:divBdr>
                    <w:top w:val="none" w:sz="0" w:space="0" w:color="auto"/>
                    <w:left w:val="none" w:sz="0" w:space="0" w:color="auto"/>
                    <w:bottom w:val="none" w:sz="0" w:space="0" w:color="auto"/>
                    <w:right w:val="none" w:sz="0" w:space="0" w:color="auto"/>
                  </w:divBdr>
                  <w:divsChild>
                    <w:div w:id="243296409">
                      <w:marLeft w:val="0"/>
                      <w:marRight w:val="0"/>
                      <w:marTop w:val="240"/>
                      <w:marBottom w:val="240"/>
                      <w:divBdr>
                        <w:top w:val="none" w:sz="0" w:space="0" w:color="auto"/>
                        <w:left w:val="none" w:sz="0" w:space="0" w:color="auto"/>
                        <w:bottom w:val="none" w:sz="0" w:space="0" w:color="auto"/>
                        <w:right w:val="none" w:sz="0" w:space="0" w:color="auto"/>
                      </w:divBdr>
                    </w:div>
                  </w:divsChild>
                </w:div>
                <w:div w:id="917329237">
                  <w:marLeft w:val="0"/>
                  <w:marRight w:val="0"/>
                  <w:marTop w:val="240"/>
                  <w:marBottom w:val="240"/>
                  <w:divBdr>
                    <w:top w:val="none" w:sz="0" w:space="0" w:color="auto"/>
                    <w:left w:val="none" w:sz="0" w:space="0" w:color="auto"/>
                    <w:bottom w:val="none" w:sz="0" w:space="0" w:color="auto"/>
                    <w:right w:val="none" w:sz="0" w:space="0" w:color="auto"/>
                  </w:divBdr>
                </w:div>
              </w:divsChild>
            </w:div>
            <w:div w:id="639845680">
              <w:marLeft w:val="0"/>
              <w:marRight w:val="0"/>
              <w:marTop w:val="0"/>
              <w:marBottom w:val="0"/>
              <w:divBdr>
                <w:top w:val="none" w:sz="0" w:space="0" w:color="auto"/>
                <w:left w:val="none" w:sz="0" w:space="0" w:color="auto"/>
                <w:bottom w:val="none" w:sz="0" w:space="0" w:color="auto"/>
                <w:right w:val="none" w:sz="0" w:space="0" w:color="auto"/>
              </w:divBdr>
              <w:divsChild>
                <w:div w:id="67658886">
                  <w:marLeft w:val="0"/>
                  <w:marRight w:val="0"/>
                  <w:marTop w:val="0"/>
                  <w:marBottom w:val="0"/>
                  <w:divBdr>
                    <w:top w:val="none" w:sz="0" w:space="0" w:color="auto"/>
                    <w:left w:val="none" w:sz="0" w:space="0" w:color="auto"/>
                    <w:bottom w:val="none" w:sz="0" w:space="0" w:color="auto"/>
                    <w:right w:val="none" w:sz="0" w:space="0" w:color="auto"/>
                  </w:divBdr>
                </w:div>
                <w:div w:id="154759379">
                  <w:marLeft w:val="0"/>
                  <w:marRight w:val="0"/>
                  <w:marTop w:val="0"/>
                  <w:marBottom w:val="0"/>
                  <w:divBdr>
                    <w:top w:val="none" w:sz="0" w:space="0" w:color="auto"/>
                    <w:left w:val="none" w:sz="0" w:space="0" w:color="auto"/>
                    <w:bottom w:val="none" w:sz="0" w:space="0" w:color="auto"/>
                    <w:right w:val="none" w:sz="0" w:space="0" w:color="auto"/>
                  </w:divBdr>
                </w:div>
                <w:div w:id="166794071">
                  <w:marLeft w:val="0"/>
                  <w:marRight w:val="0"/>
                  <w:marTop w:val="0"/>
                  <w:marBottom w:val="0"/>
                  <w:divBdr>
                    <w:top w:val="none" w:sz="0" w:space="0" w:color="auto"/>
                    <w:left w:val="none" w:sz="0" w:space="0" w:color="auto"/>
                    <w:bottom w:val="none" w:sz="0" w:space="0" w:color="auto"/>
                    <w:right w:val="none" w:sz="0" w:space="0" w:color="auto"/>
                  </w:divBdr>
                </w:div>
                <w:div w:id="192815234">
                  <w:marLeft w:val="0"/>
                  <w:marRight w:val="0"/>
                  <w:marTop w:val="240"/>
                  <w:marBottom w:val="240"/>
                  <w:divBdr>
                    <w:top w:val="none" w:sz="0" w:space="0" w:color="auto"/>
                    <w:left w:val="none" w:sz="0" w:space="0" w:color="auto"/>
                    <w:bottom w:val="none" w:sz="0" w:space="0" w:color="auto"/>
                    <w:right w:val="none" w:sz="0" w:space="0" w:color="auto"/>
                  </w:divBdr>
                </w:div>
              </w:divsChild>
            </w:div>
            <w:div w:id="1090391814">
              <w:marLeft w:val="0"/>
              <w:marRight w:val="0"/>
              <w:marTop w:val="0"/>
              <w:marBottom w:val="0"/>
              <w:divBdr>
                <w:top w:val="none" w:sz="0" w:space="0" w:color="auto"/>
                <w:left w:val="none" w:sz="0" w:space="0" w:color="auto"/>
                <w:bottom w:val="none" w:sz="0" w:space="0" w:color="auto"/>
                <w:right w:val="none" w:sz="0" w:space="0" w:color="auto"/>
              </w:divBdr>
              <w:divsChild>
                <w:div w:id="1553466914">
                  <w:marLeft w:val="0"/>
                  <w:marRight w:val="0"/>
                  <w:marTop w:val="240"/>
                  <w:marBottom w:val="240"/>
                  <w:divBdr>
                    <w:top w:val="none" w:sz="0" w:space="0" w:color="auto"/>
                    <w:left w:val="none" w:sz="0" w:space="0" w:color="auto"/>
                    <w:bottom w:val="none" w:sz="0" w:space="0" w:color="auto"/>
                    <w:right w:val="none" w:sz="0" w:space="0" w:color="auto"/>
                  </w:divBdr>
                </w:div>
                <w:div w:id="1619601149">
                  <w:marLeft w:val="0"/>
                  <w:marRight w:val="0"/>
                  <w:marTop w:val="240"/>
                  <w:marBottom w:val="240"/>
                  <w:divBdr>
                    <w:top w:val="none" w:sz="0" w:space="0" w:color="auto"/>
                    <w:left w:val="none" w:sz="0" w:space="0" w:color="auto"/>
                    <w:bottom w:val="none" w:sz="0" w:space="0" w:color="auto"/>
                    <w:right w:val="none" w:sz="0" w:space="0" w:color="auto"/>
                  </w:divBdr>
                </w:div>
              </w:divsChild>
            </w:div>
            <w:div w:id="1775902204">
              <w:marLeft w:val="0"/>
              <w:marRight w:val="0"/>
              <w:marTop w:val="0"/>
              <w:marBottom w:val="0"/>
              <w:divBdr>
                <w:top w:val="none" w:sz="0" w:space="0" w:color="auto"/>
                <w:left w:val="none" w:sz="0" w:space="0" w:color="auto"/>
                <w:bottom w:val="none" w:sz="0" w:space="0" w:color="auto"/>
                <w:right w:val="none" w:sz="0" w:space="0" w:color="auto"/>
              </w:divBdr>
              <w:divsChild>
                <w:div w:id="1763453812">
                  <w:marLeft w:val="0"/>
                  <w:marRight w:val="0"/>
                  <w:marTop w:val="0"/>
                  <w:marBottom w:val="0"/>
                  <w:divBdr>
                    <w:top w:val="none" w:sz="0" w:space="0" w:color="auto"/>
                    <w:left w:val="none" w:sz="0" w:space="0" w:color="auto"/>
                    <w:bottom w:val="none" w:sz="0" w:space="0" w:color="auto"/>
                    <w:right w:val="none" w:sz="0" w:space="0" w:color="auto"/>
                  </w:divBdr>
                </w:div>
                <w:div w:id="358237870">
                  <w:marLeft w:val="0"/>
                  <w:marRight w:val="0"/>
                  <w:marTop w:val="0"/>
                  <w:marBottom w:val="0"/>
                  <w:divBdr>
                    <w:top w:val="none" w:sz="0" w:space="0" w:color="auto"/>
                    <w:left w:val="none" w:sz="0" w:space="0" w:color="auto"/>
                    <w:bottom w:val="none" w:sz="0" w:space="0" w:color="auto"/>
                    <w:right w:val="none" w:sz="0" w:space="0" w:color="auto"/>
                  </w:divBdr>
                </w:div>
                <w:div w:id="363948539">
                  <w:marLeft w:val="0"/>
                  <w:marRight w:val="0"/>
                  <w:marTop w:val="240"/>
                  <w:marBottom w:val="240"/>
                  <w:divBdr>
                    <w:top w:val="none" w:sz="0" w:space="0" w:color="auto"/>
                    <w:left w:val="none" w:sz="0" w:space="0" w:color="auto"/>
                    <w:bottom w:val="none" w:sz="0" w:space="0" w:color="auto"/>
                    <w:right w:val="none" w:sz="0" w:space="0" w:color="auto"/>
                  </w:divBdr>
                </w:div>
              </w:divsChild>
            </w:div>
            <w:div w:id="975333424">
              <w:marLeft w:val="0"/>
              <w:marRight w:val="0"/>
              <w:marTop w:val="0"/>
              <w:marBottom w:val="0"/>
              <w:divBdr>
                <w:top w:val="none" w:sz="0" w:space="0" w:color="auto"/>
                <w:left w:val="none" w:sz="0" w:space="0" w:color="auto"/>
                <w:bottom w:val="none" w:sz="0" w:space="0" w:color="auto"/>
                <w:right w:val="none" w:sz="0" w:space="0" w:color="auto"/>
              </w:divBdr>
              <w:divsChild>
                <w:div w:id="1410032468">
                  <w:marLeft w:val="0"/>
                  <w:marRight w:val="0"/>
                  <w:marTop w:val="240"/>
                  <w:marBottom w:val="240"/>
                  <w:divBdr>
                    <w:top w:val="none" w:sz="0" w:space="0" w:color="auto"/>
                    <w:left w:val="none" w:sz="0" w:space="0" w:color="auto"/>
                    <w:bottom w:val="none" w:sz="0" w:space="0" w:color="auto"/>
                    <w:right w:val="none" w:sz="0" w:space="0" w:color="auto"/>
                  </w:divBdr>
                </w:div>
              </w:divsChild>
            </w:div>
            <w:div w:id="722607872">
              <w:marLeft w:val="0"/>
              <w:marRight w:val="0"/>
              <w:marTop w:val="0"/>
              <w:marBottom w:val="0"/>
              <w:divBdr>
                <w:top w:val="none" w:sz="0" w:space="0" w:color="auto"/>
                <w:left w:val="none" w:sz="0" w:space="0" w:color="auto"/>
                <w:bottom w:val="none" w:sz="0" w:space="0" w:color="auto"/>
                <w:right w:val="none" w:sz="0" w:space="0" w:color="auto"/>
              </w:divBdr>
              <w:divsChild>
                <w:div w:id="2613033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63399295">
          <w:marLeft w:val="0"/>
          <w:marRight w:val="0"/>
          <w:marTop w:val="0"/>
          <w:marBottom w:val="0"/>
          <w:divBdr>
            <w:top w:val="none" w:sz="0" w:space="0" w:color="auto"/>
            <w:left w:val="none" w:sz="0" w:space="0" w:color="auto"/>
            <w:bottom w:val="none" w:sz="0" w:space="0" w:color="auto"/>
            <w:right w:val="none" w:sz="0" w:space="0" w:color="auto"/>
          </w:divBdr>
          <w:divsChild>
            <w:div w:id="834539072">
              <w:marLeft w:val="0"/>
              <w:marRight w:val="0"/>
              <w:marTop w:val="0"/>
              <w:marBottom w:val="0"/>
              <w:divBdr>
                <w:top w:val="none" w:sz="0" w:space="0" w:color="auto"/>
                <w:left w:val="none" w:sz="0" w:space="0" w:color="auto"/>
                <w:bottom w:val="none" w:sz="0" w:space="0" w:color="auto"/>
                <w:right w:val="none" w:sz="0" w:space="0" w:color="auto"/>
              </w:divBdr>
              <w:divsChild>
                <w:div w:id="1157842680">
                  <w:marLeft w:val="0"/>
                  <w:marRight w:val="0"/>
                  <w:marTop w:val="240"/>
                  <w:marBottom w:val="240"/>
                  <w:divBdr>
                    <w:top w:val="none" w:sz="0" w:space="0" w:color="auto"/>
                    <w:left w:val="none" w:sz="0" w:space="0" w:color="auto"/>
                    <w:bottom w:val="none" w:sz="0" w:space="0" w:color="auto"/>
                    <w:right w:val="none" w:sz="0" w:space="0" w:color="auto"/>
                  </w:divBdr>
                </w:div>
              </w:divsChild>
            </w:div>
            <w:div w:id="663894305">
              <w:marLeft w:val="0"/>
              <w:marRight w:val="0"/>
              <w:marTop w:val="0"/>
              <w:marBottom w:val="0"/>
              <w:divBdr>
                <w:top w:val="none" w:sz="0" w:space="0" w:color="auto"/>
                <w:left w:val="none" w:sz="0" w:space="0" w:color="auto"/>
                <w:bottom w:val="none" w:sz="0" w:space="0" w:color="auto"/>
                <w:right w:val="none" w:sz="0" w:space="0" w:color="auto"/>
              </w:divBdr>
              <w:divsChild>
                <w:div w:id="947659395">
                  <w:marLeft w:val="0"/>
                  <w:marRight w:val="0"/>
                  <w:marTop w:val="240"/>
                  <w:marBottom w:val="240"/>
                  <w:divBdr>
                    <w:top w:val="none" w:sz="0" w:space="0" w:color="auto"/>
                    <w:left w:val="none" w:sz="0" w:space="0" w:color="auto"/>
                    <w:bottom w:val="none" w:sz="0" w:space="0" w:color="auto"/>
                    <w:right w:val="none" w:sz="0" w:space="0" w:color="auto"/>
                  </w:divBdr>
                </w:div>
                <w:div w:id="1698119963">
                  <w:marLeft w:val="0"/>
                  <w:marRight w:val="0"/>
                  <w:marTop w:val="0"/>
                  <w:marBottom w:val="0"/>
                  <w:divBdr>
                    <w:top w:val="none" w:sz="0" w:space="0" w:color="auto"/>
                    <w:left w:val="none" w:sz="0" w:space="0" w:color="auto"/>
                    <w:bottom w:val="none" w:sz="0" w:space="0" w:color="auto"/>
                    <w:right w:val="none" w:sz="0" w:space="0" w:color="auto"/>
                  </w:divBdr>
                  <w:divsChild>
                    <w:div w:id="447086751">
                      <w:marLeft w:val="0"/>
                      <w:marRight w:val="0"/>
                      <w:marTop w:val="240"/>
                      <w:marBottom w:val="240"/>
                      <w:divBdr>
                        <w:top w:val="none" w:sz="0" w:space="0" w:color="auto"/>
                        <w:left w:val="none" w:sz="0" w:space="0" w:color="auto"/>
                        <w:bottom w:val="none" w:sz="0" w:space="0" w:color="auto"/>
                        <w:right w:val="none" w:sz="0" w:space="0" w:color="auto"/>
                      </w:divBdr>
                    </w:div>
                  </w:divsChild>
                </w:div>
                <w:div w:id="836379384">
                  <w:marLeft w:val="0"/>
                  <w:marRight w:val="0"/>
                  <w:marTop w:val="0"/>
                  <w:marBottom w:val="0"/>
                  <w:divBdr>
                    <w:top w:val="none" w:sz="0" w:space="0" w:color="auto"/>
                    <w:left w:val="none" w:sz="0" w:space="0" w:color="auto"/>
                    <w:bottom w:val="none" w:sz="0" w:space="0" w:color="auto"/>
                    <w:right w:val="none" w:sz="0" w:space="0" w:color="auto"/>
                  </w:divBdr>
                </w:div>
                <w:div w:id="518617544">
                  <w:marLeft w:val="0"/>
                  <w:marRight w:val="0"/>
                  <w:marTop w:val="0"/>
                  <w:marBottom w:val="0"/>
                  <w:divBdr>
                    <w:top w:val="none" w:sz="0" w:space="0" w:color="auto"/>
                    <w:left w:val="none" w:sz="0" w:space="0" w:color="auto"/>
                    <w:bottom w:val="none" w:sz="0" w:space="0" w:color="auto"/>
                    <w:right w:val="none" w:sz="0" w:space="0" w:color="auto"/>
                  </w:divBdr>
                </w:div>
                <w:div w:id="492836116">
                  <w:marLeft w:val="0"/>
                  <w:marRight w:val="0"/>
                  <w:marTop w:val="240"/>
                  <w:marBottom w:val="240"/>
                  <w:divBdr>
                    <w:top w:val="none" w:sz="0" w:space="0" w:color="auto"/>
                    <w:left w:val="none" w:sz="0" w:space="0" w:color="auto"/>
                    <w:bottom w:val="none" w:sz="0" w:space="0" w:color="auto"/>
                    <w:right w:val="none" w:sz="0" w:space="0" w:color="auto"/>
                  </w:divBdr>
                </w:div>
              </w:divsChild>
            </w:div>
            <w:div w:id="635377053">
              <w:marLeft w:val="0"/>
              <w:marRight w:val="0"/>
              <w:marTop w:val="0"/>
              <w:marBottom w:val="0"/>
              <w:divBdr>
                <w:top w:val="none" w:sz="0" w:space="0" w:color="auto"/>
                <w:left w:val="none" w:sz="0" w:space="0" w:color="auto"/>
                <w:bottom w:val="none" w:sz="0" w:space="0" w:color="auto"/>
                <w:right w:val="none" w:sz="0" w:space="0" w:color="auto"/>
              </w:divBdr>
              <w:divsChild>
                <w:div w:id="839347185">
                  <w:marLeft w:val="0"/>
                  <w:marRight w:val="0"/>
                  <w:marTop w:val="0"/>
                  <w:marBottom w:val="0"/>
                  <w:divBdr>
                    <w:top w:val="none" w:sz="0" w:space="0" w:color="auto"/>
                    <w:left w:val="none" w:sz="0" w:space="0" w:color="auto"/>
                    <w:bottom w:val="none" w:sz="0" w:space="0" w:color="auto"/>
                    <w:right w:val="none" w:sz="0" w:space="0" w:color="auto"/>
                  </w:divBdr>
                </w:div>
                <w:div w:id="336273230">
                  <w:marLeft w:val="0"/>
                  <w:marRight w:val="0"/>
                  <w:marTop w:val="0"/>
                  <w:marBottom w:val="0"/>
                  <w:divBdr>
                    <w:top w:val="none" w:sz="0" w:space="0" w:color="auto"/>
                    <w:left w:val="none" w:sz="0" w:space="0" w:color="auto"/>
                    <w:bottom w:val="none" w:sz="0" w:space="0" w:color="auto"/>
                    <w:right w:val="none" w:sz="0" w:space="0" w:color="auto"/>
                  </w:divBdr>
                </w:div>
                <w:div w:id="836270096">
                  <w:marLeft w:val="0"/>
                  <w:marRight w:val="0"/>
                  <w:marTop w:val="0"/>
                  <w:marBottom w:val="0"/>
                  <w:divBdr>
                    <w:top w:val="none" w:sz="0" w:space="0" w:color="auto"/>
                    <w:left w:val="none" w:sz="0" w:space="0" w:color="auto"/>
                    <w:bottom w:val="none" w:sz="0" w:space="0" w:color="auto"/>
                    <w:right w:val="none" w:sz="0" w:space="0" w:color="auto"/>
                  </w:divBdr>
                  <w:divsChild>
                    <w:div w:id="362483507">
                      <w:marLeft w:val="0"/>
                      <w:marRight w:val="0"/>
                      <w:marTop w:val="240"/>
                      <w:marBottom w:val="240"/>
                      <w:divBdr>
                        <w:top w:val="none" w:sz="0" w:space="0" w:color="auto"/>
                        <w:left w:val="none" w:sz="0" w:space="0" w:color="auto"/>
                        <w:bottom w:val="none" w:sz="0" w:space="0" w:color="auto"/>
                        <w:right w:val="none" w:sz="0" w:space="0" w:color="auto"/>
                      </w:divBdr>
                    </w:div>
                  </w:divsChild>
                </w:div>
                <w:div w:id="897202325">
                  <w:marLeft w:val="0"/>
                  <w:marRight w:val="0"/>
                  <w:marTop w:val="0"/>
                  <w:marBottom w:val="0"/>
                  <w:divBdr>
                    <w:top w:val="none" w:sz="0" w:space="0" w:color="auto"/>
                    <w:left w:val="none" w:sz="0" w:space="0" w:color="auto"/>
                    <w:bottom w:val="none" w:sz="0" w:space="0" w:color="auto"/>
                    <w:right w:val="none" w:sz="0" w:space="0" w:color="auto"/>
                  </w:divBdr>
                </w:div>
                <w:div w:id="1460222337">
                  <w:marLeft w:val="0"/>
                  <w:marRight w:val="0"/>
                  <w:marTop w:val="240"/>
                  <w:marBottom w:val="240"/>
                  <w:divBdr>
                    <w:top w:val="none" w:sz="0" w:space="0" w:color="auto"/>
                    <w:left w:val="none" w:sz="0" w:space="0" w:color="auto"/>
                    <w:bottom w:val="none" w:sz="0" w:space="0" w:color="auto"/>
                    <w:right w:val="none" w:sz="0" w:space="0" w:color="auto"/>
                  </w:divBdr>
                </w:div>
              </w:divsChild>
            </w:div>
            <w:div w:id="2087073804">
              <w:marLeft w:val="0"/>
              <w:marRight w:val="0"/>
              <w:marTop w:val="0"/>
              <w:marBottom w:val="0"/>
              <w:divBdr>
                <w:top w:val="none" w:sz="0" w:space="0" w:color="auto"/>
                <w:left w:val="none" w:sz="0" w:space="0" w:color="auto"/>
                <w:bottom w:val="none" w:sz="0" w:space="0" w:color="auto"/>
                <w:right w:val="none" w:sz="0" w:space="0" w:color="auto"/>
              </w:divBdr>
              <w:divsChild>
                <w:div w:id="639309738">
                  <w:marLeft w:val="0"/>
                  <w:marRight w:val="0"/>
                  <w:marTop w:val="240"/>
                  <w:marBottom w:val="240"/>
                  <w:divBdr>
                    <w:top w:val="none" w:sz="0" w:space="0" w:color="auto"/>
                    <w:left w:val="none" w:sz="0" w:space="0" w:color="auto"/>
                    <w:bottom w:val="none" w:sz="0" w:space="0" w:color="auto"/>
                    <w:right w:val="none" w:sz="0" w:space="0" w:color="auto"/>
                  </w:divBdr>
                </w:div>
                <w:div w:id="1264068148">
                  <w:marLeft w:val="0"/>
                  <w:marRight w:val="0"/>
                  <w:marTop w:val="0"/>
                  <w:marBottom w:val="0"/>
                  <w:divBdr>
                    <w:top w:val="none" w:sz="0" w:space="0" w:color="auto"/>
                    <w:left w:val="none" w:sz="0" w:space="0" w:color="auto"/>
                    <w:bottom w:val="none" w:sz="0" w:space="0" w:color="auto"/>
                    <w:right w:val="none" w:sz="0" w:space="0" w:color="auto"/>
                  </w:divBdr>
                  <w:divsChild>
                    <w:div w:id="1767187627">
                      <w:marLeft w:val="0"/>
                      <w:marRight w:val="0"/>
                      <w:marTop w:val="240"/>
                      <w:marBottom w:val="240"/>
                      <w:divBdr>
                        <w:top w:val="none" w:sz="0" w:space="0" w:color="auto"/>
                        <w:left w:val="none" w:sz="0" w:space="0" w:color="auto"/>
                        <w:bottom w:val="none" w:sz="0" w:space="0" w:color="auto"/>
                        <w:right w:val="none" w:sz="0" w:space="0" w:color="auto"/>
                      </w:divBdr>
                    </w:div>
                  </w:divsChild>
                </w:div>
                <w:div w:id="836190905">
                  <w:marLeft w:val="0"/>
                  <w:marRight w:val="0"/>
                  <w:marTop w:val="0"/>
                  <w:marBottom w:val="0"/>
                  <w:divBdr>
                    <w:top w:val="none" w:sz="0" w:space="0" w:color="auto"/>
                    <w:left w:val="none" w:sz="0" w:space="0" w:color="auto"/>
                    <w:bottom w:val="none" w:sz="0" w:space="0" w:color="auto"/>
                    <w:right w:val="none" w:sz="0" w:space="0" w:color="auto"/>
                  </w:divBdr>
                </w:div>
                <w:div w:id="1646353462">
                  <w:marLeft w:val="0"/>
                  <w:marRight w:val="0"/>
                  <w:marTop w:val="0"/>
                  <w:marBottom w:val="0"/>
                  <w:divBdr>
                    <w:top w:val="none" w:sz="0" w:space="0" w:color="auto"/>
                    <w:left w:val="none" w:sz="0" w:space="0" w:color="auto"/>
                    <w:bottom w:val="none" w:sz="0" w:space="0" w:color="auto"/>
                    <w:right w:val="none" w:sz="0" w:space="0" w:color="auto"/>
                  </w:divBdr>
                </w:div>
                <w:div w:id="9697471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43342133">
          <w:marLeft w:val="0"/>
          <w:marRight w:val="0"/>
          <w:marTop w:val="0"/>
          <w:marBottom w:val="0"/>
          <w:divBdr>
            <w:top w:val="none" w:sz="0" w:space="0" w:color="auto"/>
            <w:left w:val="none" w:sz="0" w:space="0" w:color="auto"/>
            <w:bottom w:val="none" w:sz="0" w:space="0" w:color="auto"/>
            <w:right w:val="none" w:sz="0" w:space="0" w:color="auto"/>
          </w:divBdr>
        </w:div>
        <w:div w:id="607346898">
          <w:marLeft w:val="0"/>
          <w:marRight w:val="0"/>
          <w:marTop w:val="0"/>
          <w:marBottom w:val="0"/>
          <w:divBdr>
            <w:top w:val="none" w:sz="0" w:space="0" w:color="auto"/>
            <w:left w:val="none" w:sz="0" w:space="0" w:color="auto"/>
            <w:bottom w:val="none" w:sz="0" w:space="0" w:color="auto"/>
            <w:right w:val="none" w:sz="0" w:space="0" w:color="auto"/>
          </w:divBdr>
          <w:divsChild>
            <w:div w:id="838547813">
              <w:marLeft w:val="0"/>
              <w:marRight w:val="0"/>
              <w:marTop w:val="0"/>
              <w:marBottom w:val="0"/>
              <w:divBdr>
                <w:top w:val="none" w:sz="0" w:space="0" w:color="auto"/>
                <w:left w:val="none" w:sz="0" w:space="0" w:color="auto"/>
                <w:bottom w:val="none" w:sz="0" w:space="0" w:color="auto"/>
                <w:right w:val="none" w:sz="0" w:space="0" w:color="auto"/>
              </w:divBdr>
              <w:divsChild>
                <w:div w:id="53546780">
                  <w:marLeft w:val="0"/>
                  <w:marRight w:val="0"/>
                  <w:marTop w:val="0"/>
                  <w:marBottom w:val="0"/>
                  <w:divBdr>
                    <w:top w:val="none" w:sz="0" w:space="0" w:color="auto"/>
                    <w:left w:val="none" w:sz="0" w:space="0" w:color="auto"/>
                    <w:bottom w:val="none" w:sz="0" w:space="0" w:color="auto"/>
                    <w:right w:val="none" w:sz="0" w:space="0" w:color="auto"/>
                  </w:divBdr>
                </w:div>
                <w:div w:id="832645214">
                  <w:marLeft w:val="0"/>
                  <w:marRight w:val="0"/>
                  <w:marTop w:val="0"/>
                  <w:marBottom w:val="0"/>
                  <w:divBdr>
                    <w:top w:val="none" w:sz="0" w:space="0" w:color="auto"/>
                    <w:left w:val="none" w:sz="0" w:space="0" w:color="auto"/>
                    <w:bottom w:val="none" w:sz="0" w:space="0" w:color="auto"/>
                    <w:right w:val="none" w:sz="0" w:space="0" w:color="auto"/>
                  </w:divBdr>
                </w:div>
                <w:div w:id="936602116">
                  <w:marLeft w:val="0"/>
                  <w:marRight w:val="0"/>
                  <w:marTop w:val="0"/>
                  <w:marBottom w:val="0"/>
                  <w:divBdr>
                    <w:top w:val="none" w:sz="0" w:space="0" w:color="auto"/>
                    <w:left w:val="none" w:sz="0" w:space="0" w:color="auto"/>
                    <w:bottom w:val="none" w:sz="0" w:space="0" w:color="auto"/>
                    <w:right w:val="none" w:sz="0" w:space="0" w:color="auto"/>
                  </w:divBdr>
                </w:div>
                <w:div w:id="766385827">
                  <w:marLeft w:val="0"/>
                  <w:marRight w:val="0"/>
                  <w:marTop w:val="0"/>
                  <w:marBottom w:val="0"/>
                  <w:divBdr>
                    <w:top w:val="none" w:sz="0" w:space="0" w:color="auto"/>
                    <w:left w:val="none" w:sz="0" w:space="0" w:color="auto"/>
                    <w:bottom w:val="none" w:sz="0" w:space="0" w:color="auto"/>
                    <w:right w:val="none" w:sz="0" w:space="0" w:color="auto"/>
                  </w:divBdr>
                  <w:divsChild>
                    <w:div w:id="923804989">
                      <w:marLeft w:val="0"/>
                      <w:marRight w:val="0"/>
                      <w:marTop w:val="240"/>
                      <w:marBottom w:val="240"/>
                      <w:divBdr>
                        <w:top w:val="none" w:sz="0" w:space="0" w:color="auto"/>
                        <w:left w:val="none" w:sz="0" w:space="0" w:color="auto"/>
                        <w:bottom w:val="none" w:sz="0" w:space="0" w:color="auto"/>
                        <w:right w:val="none" w:sz="0" w:space="0" w:color="auto"/>
                      </w:divBdr>
                    </w:div>
                  </w:divsChild>
                </w:div>
                <w:div w:id="1692992021">
                  <w:marLeft w:val="0"/>
                  <w:marRight w:val="0"/>
                  <w:marTop w:val="0"/>
                  <w:marBottom w:val="0"/>
                  <w:divBdr>
                    <w:top w:val="none" w:sz="0" w:space="0" w:color="auto"/>
                    <w:left w:val="none" w:sz="0" w:space="0" w:color="auto"/>
                    <w:bottom w:val="none" w:sz="0" w:space="0" w:color="auto"/>
                    <w:right w:val="none" w:sz="0" w:space="0" w:color="auto"/>
                  </w:divBdr>
                </w:div>
                <w:div w:id="1449815442">
                  <w:marLeft w:val="0"/>
                  <w:marRight w:val="0"/>
                  <w:marTop w:val="240"/>
                  <w:marBottom w:val="240"/>
                  <w:divBdr>
                    <w:top w:val="none" w:sz="0" w:space="0" w:color="auto"/>
                    <w:left w:val="none" w:sz="0" w:space="0" w:color="auto"/>
                    <w:bottom w:val="none" w:sz="0" w:space="0" w:color="auto"/>
                    <w:right w:val="none" w:sz="0" w:space="0" w:color="auto"/>
                  </w:divBdr>
                </w:div>
              </w:divsChild>
            </w:div>
            <w:div w:id="399135075">
              <w:marLeft w:val="0"/>
              <w:marRight w:val="0"/>
              <w:marTop w:val="0"/>
              <w:marBottom w:val="0"/>
              <w:divBdr>
                <w:top w:val="none" w:sz="0" w:space="0" w:color="auto"/>
                <w:left w:val="none" w:sz="0" w:space="0" w:color="auto"/>
                <w:bottom w:val="none" w:sz="0" w:space="0" w:color="auto"/>
                <w:right w:val="none" w:sz="0" w:space="0" w:color="auto"/>
              </w:divBdr>
              <w:divsChild>
                <w:div w:id="54546236">
                  <w:marLeft w:val="0"/>
                  <w:marRight w:val="0"/>
                  <w:marTop w:val="0"/>
                  <w:marBottom w:val="0"/>
                  <w:divBdr>
                    <w:top w:val="none" w:sz="0" w:space="0" w:color="auto"/>
                    <w:left w:val="none" w:sz="0" w:space="0" w:color="auto"/>
                    <w:bottom w:val="none" w:sz="0" w:space="0" w:color="auto"/>
                    <w:right w:val="none" w:sz="0" w:space="0" w:color="auto"/>
                  </w:divBdr>
                </w:div>
                <w:div w:id="1539318781">
                  <w:marLeft w:val="0"/>
                  <w:marRight w:val="0"/>
                  <w:marTop w:val="0"/>
                  <w:marBottom w:val="0"/>
                  <w:divBdr>
                    <w:top w:val="none" w:sz="0" w:space="0" w:color="auto"/>
                    <w:left w:val="none" w:sz="0" w:space="0" w:color="auto"/>
                    <w:bottom w:val="none" w:sz="0" w:space="0" w:color="auto"/>
                    <w:right w:val="none" w:sz="0" w:space="0" w:color="auto"/>
                  </w:divBdr>
                </w:div>
                <w:div w:id="814756032">
                  <w:marLeft w:val="0"/>
                  <w:marRight w:val="0"/>
                  <w:marTop w:val="0"/>
                  <w:marBottom w:val="0"/>
                  <w:divBdr>
                    <w:top w:val="none" w:sz="0" w:space="0" w:color="auto"/>
                    <w:left w:val="none" w:sz="0" w:space="0" w:color="auto"/>
                    <w:bottom w:val="none" w:sz="0" w:space="0" w:color="auto"/>
                    <w:right w:val="none" w:sz="0" w:space="0" w:color="auto"/>
                  </w:divBdr>
                </w:div>
                <w:div w:id="1378049579">
                  <w:marLeft w:val="0"/>
                  <w:marRight w:val="0"/>
                  <w:marTop w:val="0"/>
                  <w:marBottom w:val="0"/>
                  <w:divBdr>
                    <w:top w:val="none" w:sz="0" w:space="0" w:color="auto"/>
                    <w:left w:val="none" w:sz="0" w:space="0" w:color="auto"/>
                    <w:bottom w:val="none" w:sz="0" w:space="0" w:color="auto"/>
                    <w:right w:val="none" w:sz="0" w:space="0" w:color="auto"/>
                  </w:divBdr>
                </w:div>
                <w:div w:id="975528090">
                  <w:marLeft w:val="0"/>
                  <w:marRight w:val="0"/>
                  <w:marTop w:val="0"/>
                  <w:marBottom w:val="0"/>
                  <w:divBdr>
                    <w:top w:val="none" w:sz="0" w:space="0" w:color="auto"/>
                    <w:left w:val="none" w:sz="0" w:space="0" w:color="auto"/>
                    <w:bottom w:val="none" w:sz="0" w:space="0" w:color="auto"/>
                    <w:right w:val="none" w:sz="0" w:space="0" w:color="auto"/>
                  </w:divBdr>
                </w:div>
              </w:divsChild>
            </w:div>
            <w:div w:id="445857811">
              <w:marLeft w:val="0"/>
              <w:marRight w:val="0"/>
              <w:marTop w:val="0"/>
              <w:marBottom w:val="0"/>
              <w:divBdr>
                <w:top w:val="none" w:sz="0" w:space="0" w:color="auto"/>
                <w:left w:val="none" w:sz="0" w:space="0" w:color="auto"/>
                <w:bottom w:val="none" w:sz="0" w:space="0" w:color="auto"/>
                <w:right w:val="none" w:sz="0" w:space="0" w:color="auto"/>
              </w:divBdr>
              <w:divsChild>
                <w:div w:id="1840925377">
                  <w:marLeft w:val="0"/>
                  <w:marRight w:val="0"/>
                  <w:marTop w:val="0"/>
                  <w:marBottom w:val="0"/>
                  <w:divBdr>
                    <w:top w:val="none" w:sz="0" w:space="0" w:color="auto"/>
                    <w:left w:val="none" w:sz="0" w:space="0" w:color="auto"/>
                    <w:bottom w:val="none" w:sz="0" w:space="0" w:color="auto"/>
                    <w:right w:val="none" w:sz="0" w:space="0" w:color="auto"/>
                  </w:divBdr>
                </w:div>
                <w:div w:id="1718776995">
                  <w:marLeft w:val="0"/>
                  <w:marRight w:val="0"/>
                  <w:marTop w:val="0"/>
                  <w:marBottom w:val="0"/>
                  <w:divBdr>
                    <w:top w:val="none" w:sz="0" w:space="0" w:color="auto"/>
                    <w:left w:val="none" w:sz="0" w:space="0" w:color="auto"/>
                    <w:bottom w:val="none" w:sz="0" w:space="0" w:color="auto"/>
                    <w:right w:val="none" w:sz="0" w:space="0" w:color="auto"/>
                  </w:divBdr>
                </w:div>
                <w:div w:id="722290488">
                  <w:marLeft w:val="0"/>
                  <w:marRight w:val="0"/>
                  <w:marTop w:val="0"/>
                  <w:marBottom w:val="0"/>
                  <w:divBdr>
                    <w:top w:val="none" w:sz="0" w:space="0" w:color="auto"/>
                    <w:left w:val="none" w:sz="0" w:space="0" w:color="auto"/>
                    <w:bottom w:val="none" w:sz="0" w:space="0" w:color="auto"/>
                    <w:right w:val="none" w:sz="0" w:space="0" w:color="auto"/>
                  </w:divBdr>
                </w:div>
                <w:div w:id="1542748024">
                  <w:marLeft w:val="0"/>
                  <w:marRight w:val="0"/>
                  <w:marTop w:val="0"/>
                  <w:marBottom w:val="0"/>
                  <w:divBdr>
                    <w:top w:val="none" w:sz="0" w:space="0" w:color="auto"/>
                    <w:left w:val="none" w:sz="0" w:space="0" w:color="auto"/>
                    <w:bottom w:val="none" w:sz="0" w:space="0" w:color="auto"/>
                    <w:right w:val="none" w:sz="0" w:space="0" w:color="auto"/>
                  </w:divBdr>
                </w:div>
                <w:div w:id="1951744162">
                  <w:marLeft w:val="0"/>
                  <w:marRight w:val="0"/>
                  <w:marTop w:val="240"/>
                  <w:marBottom w:val="240"/>
                  <w:divBdr>
                    <w:top w:val="none" w:sz="0" w:space="0" w:color="auto"/>
                    <w:left w:val="none" w:sz="0" w:space="0" w:color="auto"/>
                    <w:bottom w:val="none" w:sz="0" w:space="0" w:color="auto"/>
                    <w:right w:val="none" w:sz="0" w:space="0" w:color="auto"/>
                  </w:divBdr>
                </w:div>
              </w:divsChild>
            </w:div>
            <w:div w:id="1467357531">
              <w:marLeft w:val="0"/>
              <w:marRight w:val="0"/>
              <w:marTop w:val="0"/>
              <w:marBottom w:val="0"/>
              <w:divBdr>
                <w:top w:val="none" w:sz="0" w:space="0" w:color="auto"/>
                <w:left w:val="none" w:sz="0" w:space="0" w:color="auto"/>
                <w:bottom w:val="none" w:sz="0" w:space="0" w:color="auto"/>
                <w:right w:val="none" w:sz="0" w:space="0" w:color="auto"/>
              </w:divBdr>
              <w:divsChild>
                <w:div w:id="947203883">
                  <w:marLeft w:val="0"/>
                  <w:marRight w:val="0"/>
                  <w:marTop w:val="240"/>
                  <w:marBottom w:val="240"/>
                  <w:divBdr>
                    <w:top w:val="none" w:sz="0" w:space="0" w:color="auto"/>
                    <w:left w:val="none" w:sz="0" w:space="0" w:color="auto"/>
                    <w:bottom w:val="none" w:sz="0" w:space="0" w:color="auto"/>
                    <w:right w:val="none" w:sz="0" w:space="0" w:color="auto"/>
                  </w:divBdr>
                </w:div>
                <w:div w:id="189075697">
                  <w:marLeft w:val="0"/>
                  <w:marRight w:val="0"/>
                  <w:marTop w:val="240"/>
                  <w:marBottom w:val="240"/>
                  <w:divBdr>
                    <w:top w:val="none" w:sz="0" w:space="0" w:color="auto"/>
                    <w:left w:val="none" w:sz="0" w:space="0" w:color="auto"/>
                    <w:bottom w:val="none" w:sz="0" w:space="0" w:color="auto"/>
                    <w:right w:val="none" w:sz="0" w:space="0" w:color="auto"/>
                  </w:divBdr>
                </w:div>
                <w:div w:id="179469146">
                  <w:marLeft w:val="0"/>
                  <w:marRight w:val="0"/>
                  <w:marTop w:val="240"/>
                  <w:marBottom w:val="240"/>
                  <w:divBdr>
                    <w:top w:val="none" w:sz="0" w:space="0" w:color="auto"/>
                    <w:left w:val="none" w:sz="0" w:space="0" w:color="auto"/>
                    <w:bottom w:val="none" w:sz="0" w:space="0" w:color="auto"/>
                    <w:right w:val="none" w:sz="0" w:space="0" w:color="auto"/>
                  </w:divBdr>
                </w:div>
              </w:divsChild>
            </w:div>
            <w:div w:id="1211764138">
              <w:marLeft w:val="0"/>
              <w:marRight w:val="0"/>
              <w:marTop w:val="0"/>
              <w:marBottom w:val="0"/>
              <w:divBdr>
                <w:top w:val="none" w:sz="0" w:space="0" w:color="auto"/>
                <w:left w:val="none" w:sz="0" w:space="0" w:color="auto"/>
                <w:bottom w:val="none" w:sz="0" w:space="0" w:color="auto"/>
                <w:right w:val="none" w:sz="0" w:space="0" w:color="auto"/>
              </w:divBdr>
              <w:divsChild>
                <w:div w:id="892353392">
                  <w:marLeft w:val="0"/>
                  <w:marRight w:val="0"/>
                  <w:marTop w:val="0"/>
                  <w:marBottom w:val="0"/>
                  <w:divBdr>
                    <w:top w:val="none" w:sz="0" w:space="0" w:color="auto"/>
                    <w:left w:val="none" w:sz="0" w:space="0" w:color="auto"/>
                    <w:bottom w:val="none" w:sz="0" w:space="0" w:color="auto"/>
                    <w:right w:val="none" w:sz="0" w:space="0" w:color="auto"/>
                  </w:divBdr>
                </w:div>
                <w:div w:id="1577739763">
                  <w:marLeft w:val="0"/>
                  <w:marRight w:val="0"/>
                  <w:marTop w:val="0"/>
                  <w:marBottom w:val="0"/>
                  <w:divBdr>
                    <w:top w:val="none" w:sz="0" w:space="0" w:color="auto"/>
                    <w:left w:val="none" w:sz="0" w:space="0" w:color="auto"/>
                    <w:bottom w:val="none" w:sz="0" w:space="0" w:color="auto"/>
                    <w:right w:val="none" w:sz="0" w:space="0" w:color="auto"/>
                  </w:divBdr>
                </w:div>
                <w:div w:id="915824119">
                  <w:marLeft w:val="0"/>
                  <w:marRight w:val="0"/>
                  <w:marTop w:val="0"/>
                  <w:marBottom w:val="0"/>
                  <w:divBdr>
                    <w:top w:val="none" w:sz="0" w:space="0" w:color="auto"/>
                    <w:left w:val="none" w:sz="0" w:space="0" w:color="auto"/>
                    <w:bottom w:val="none" w:sz="0" w:space="0" w:color="auto"/>
                    <w:right w:val="none" w:sz="0" w:space="0" w:color="auto"/>
                  </w:divBdr>
                </w:div>
                <w:div w:id="21981401">
                  <w:marLeft w:val="0"/>
                  <w:marRight w:val="0"/>
                  <w:marTop w:val="0"/>
                  <w:marBottom w:val="0"/>
                  <w:divBdr>
                    <w:top w:val="none" w:sz="0" w:space="0" w:color="auto"/>
                    <w:left w:val="none" w:sz="0" w:space="0" w:color="auto"/>
                    <w:bottom w:val="none" w:sz="0" w:space="0" w:color="auto"/>
                    <w:right w:val="none" w:sz="0" w:space="0" w:color="auto"/>
                  </w:divBdr>
                  <w:divsChild>
                    <w:div w:id="1685479230">
                      <w:marLeft w:val="0"/>
                      <w:marRight w:val="0"/>
                      <w:marTop w:val="240"/>
                      <w:marBottom w:val="240"/>
                      <w:divBdr>
                        <w:top w:val="none" w:sz="0" w:space="0" w:color="auto"/>
                        <w:left w:val="none" w:sz="0" w:space="0" w:color="auto"/>
                        <w:bottom w:val="none" w:sz="0" w:space="0" w:color="auto"/>
                        <w:right w:val="none" w:sz="0" w:space="0" w:color="auto"/>
                      </w:divBdr>
                    </w:div>
                  </w:divsChild>
                </w:div>
                <w:div w:id="1782332593">
                  <w:marLeft w:val="0"/>
                  <w:marRight w:val="0"/>
                  <w:marTop w:val="0"/>
                  <w:marBottom w:val="0"/>
                  <w:divBdr>
                    <w:top w:val="none" w:sz="0" w:space="0" w:color="auto"/>
                    <w:left w:val="none" w:sz="0" w:space="0" w:color="auto"/>
                    <w:bottom w:val="none" w:sz="0" w:space="0" w:color="auto"/>
                    <w:right w:val="none" w:sz="0" w:space="0" w:color="auto"/>
                  </w:divBdr>
                </w:div>
                <w:div w:id="2131120406">
                  <w:marLeft w:val="0"/>
                  <w:marRight w:val="0"/>
                  <w:marTop w:val="240"/>
                  <w:marBottom w:val="240"/>
                  <w:divBdr>
                    <w:top w:val="none" w:sz="0" w:space="0" w:color="auto"/>
                    <w:left w:val="none" w:sz="0" w:space="0" w:color="auto"/>
                    <w:bottom w:val="none" w:sz="0" w:space="0" w:color="auto"/>
                    <w:right w:val="none" w:sz="0" w:space="0" w:color="auto"/>
                  </w:divBdr>
                </w:div>
              </w:divsChild>
            </w:div>
            <w:div w:id="1663581511">
              <w:marLeft w:val="0"/>
              <w:marRight w:val="0"/>
              <w:marTop w:val="0"/>
              <w:marBottom w:val="0"/>
              <w:divBdr>
                <w:top w:val="none" w:sz="0" w:space="0" w:color="auto"/>
                <w:left w:val="none" w:sz="0" w:space="0" w:color="auto"/>
                <w:bottom w:val="none" w:sz="0" w:space="0" w:color="auto"/>
                <w:right w:val="none" w:sz="0" w:space="0" w:color="auto"/>
              </w:divBdr>
              <w:divsChild>
                <w:div w:id="1047678779">
                  <w:marLeft w:val="0"/>
                  <w:marRight w:val="0"/>
                  <w:marTop w:val="240"/>
                  <w:marBottom w:val="240"/>
                  <w:divBdr>
                    <w:top w:val="none" w:sz="0" w:space="0" w:color="auto"/>
                    <w:left w:val="none" w:sz="0" w:space="0" w:color="auto"/>
                    <w:bottom w:val="none" w:sz="0" w:space="0" w:color="auto"/>
                    <w:right w:val="none" w:sz="0" w:space="0" w:color="auto"/>
                  </w:divBdr>
                </w:div>
                <w:div w:id="1007368613">
                  <w:marLeft w:val="0"/>
                  <w:marRight w:val="0"/>
                  <w:marTop w:val="0"/>
                  <w:marBottom w:val="0"/>
                  <w:divBdr>
                    <w:top w:val="none" w:sz="0" w:space="0" w:color="auto"/>
                    <w:left w:val="none" w:sz="0" w:space="0" w:color="auto"/>
                    <w:bottom w:val="none" w:sz="0" w:space="0" w:color="auto"/>
                    <w:right w:val="none" w:sz="0" w:space="0" w:color="auto"/>
                  </w:divBdr>
                </w:div>
                <w:div w:id="1982684029">
                  <w:marLeft w:val="0"/>
                  <w:marRight w:val="0"/>
                  <w:marTop w:val="0"/>
                  <w:marBottom w:val="0"/>
                  <w:divBdr>
                    <w:top w:val="none" w:sz="0" w:space="0" w:color="auto"/>
                    <w:left w:val="none" w:sz="0" w:space="0" w:color="auto"/>
                    <w:bottom w:val="none" w:sz="0" w:space="0" w:color="auto"/>
                    <w:right w:val="none" w:sz="0" w:space="0" w:color="auto"/>
                  </w:divBdr>
                </w:div>
                <w:div w:id="1839466211">
                  <w:marLeft w:val="0"/>
                  <w:marRight w:val="0"/>
                  <w:marTop w:val="0"/>
                  <w:marBottom w:val="0"/>
                  <w:divBdr>
                    <w:top w:val="none" w:sz="0" w:space="0" w:color="auto"/>
                    <w:left w:val="none" w:sz="0" w:space="0" w:color="auto"/>
                    <w:bottom w:val="none" w:sz="0" w:space="0" w:color="auto"/>
                    <w:right w:val="none" w:sz="0" w:space="0" w:color="auto"/>
                  </w:divBdr>
                </w:div>
                <w:div w:id="999699846">
                  <w:marLeft w:val="0"/>
                  <w:marRight w:val="0"/>
                  <w:marTop w:val="0"/>
                  <w:marBottom w:val="0"/>
                  <w:divBdr>
                    <w:top w:val="none" w:sz="0" w:space="0" w:color="auto"/>
                    <w:left w:val="none" w:sz="0" w:space="0" w:color="auto"/>
                    <w:bottom w:val="none" w:sz="0" w:space="0" w:color="auto"/>
                    <w:right w:val="none" w:sz="0" w:space="0" w:color="auto"/>
                  </w:divBdr>
                </w:div>
                <w:div w:id="2037803192">
                  <w:marLeft w:val="0"/>
                  <w:marRight w:val="0"/>
                  <w:marTop w:val="0"/>
                  <w:marBottom w:val="0"/>
                  <w:divBdr>
                    <w:top w:val="none" w:sz="0" w:space="0" w:color="auto"/>
                    <w:left w:val="none" w:sz="0" w:space="0" w:color="auto"/>
                    <w:bottom w:val="none" w:sz="0" w:space="0" w:color="auto"/>
                    <w:right w:val="none" w:sz="0" w:space="0" w:color="auto"/>
                  </w:divBdr>
                </w:div>
                <w:div w:id="1527283463">
                  <w:marLeft w:val="0"/>
                  <w:marRight w:val="0"/>
                  <w:marTop w:val="0"/>
                  <w:marBottom w:val="0"/>
                  <w:divBdr>
                    <w:top w:val="none" w:sz="0" w:space="0" w:color="auto"/>
                    <w:left w:val="none" w:sz="0" w:space="0" w:color="auto"/>
                    <w:bottom w:val="none" w:sz="0" w:space="0" w:color="auto"/>
                    <w:right w:val="none" w:sz="0" w:space="0" w:color="auto"/>
                  </w:divBdr>
                  <w:divsChild>
                    <w:div w:id="76682393">
                      <w:marLeft w:val="0"/>
                      <w:marRight w:val="0"/>
                      <w:marTop w:val="0"/>
                      <w:marBottom w:val="0"/>
                      <w:divBdr>
                        <w:top w:val="none" w:sz="0" w:space="0" w:color="auto"/>
                        <w:left w:val="none" w:sz="0" w:space="0" w:color="auto"/>
                        <w:bottom w:val="none" w:sz="0" w:space="0" w:color="auto"/>
                        <w:right w:val="none" w:sz="0" w:space="0" w:color="auto"/>
                      </w:divBdr>
                    </w:div>
                    <w:div w:id="903374114">
                      <w:marLeft w:val="0"/>
                      <w:marRight w:val="0"/>
                      <w:marTop w:val="0"/>
                      <w:marBottom w:val="0"/>
                      <w:divBdr>
                        <w:top w:val="none" w:sz="0" w:space="0" w:color="auto"/>
                        <w:left w:val="none" w:sz="0" w:space="0" w:color="auto"/>
                        <w:bottom w:val="none" w:sz="0" w:space="0" w:color="auto"/>
                        <w:right w:val="none" w:sz="0" w:space="0" w:color="auto"/>
                      </w:divBdr>
                    </w:div>
                    <w:div w:id="1621570195">
                      <w:marLeft w:val="0"/>
                      <w:marRight w:val="0"/>
                      <w:marTop w:val="0"/>
                      <w:marBottom w:val="0"/>
                      <w:divBdr>
                        <w:top w:val="none" w:sz="0" w:space="0" w:color="auto"/>
                        <w:left w:val="none" w:sz="0" w:space="0" w:color="auto"/>
                        <w:bottom w:val="none" w:sz="0" w:space="0" w:color="auto"/>
                        <w:right w:val="none" w:sz="0" w:space="0" w:color="auto"/>
                      </w:divBdr>
                    </w:div>
                    <w:div w:id="1199198813">
                      <w:marLeft w:val="0"/>
                      <w:marRight w:val="0"/>
                      <w:marTop w:val="0"/>
                      <w:marBottom w:val="0"/>
                      <w:divBdr>
                        <w:top w:val="none" w:sz="0" w:space="0" w:color="auto"/>
                        <w:left w:val="none" w:sz="0" w:space="0" w:color="auto"/>
                        <w:bottom w:val="none" w:sz="0" w:space="0" w:color="auto"/>
                        <w:right w:val="none" w:sz="0" w:space="0" w:color="auto"/>
                      </w:divBdr>
                    </w:div>
                  </w:divsChild>
                </w:div>
                <w:div w:id="1670669698">
                  <w:marLeft w:val="0"/>
                  <w:marRight w:val="0"/>
                  <w:marTop w:val="0"/>
                  <w:marBottom w:val="0"/>
                  <w:divBdr>
                    <w:top w:val="none" w:sz="0" w:space="0" w:color="auto"/>
                    <w:left w:val="none" w:sz="0" w:space="0" w:color="auto"/>
                    <w:bottom w:val="none" w:sz="0" w:space="0" w:color="auto"/>
                    <w:right w:val="none" w:sz="0" w:space="0" w:color="auto"/>
                  </w:divBdr>
                </w:div>
                <w:div w:id="1325358305">
                  <w:marLeft w:val="0"/>
                  <w:marRight w:val="0"/>
                  <w:marTop w:val="0"/>
                  <w:marBottom w:val="0"/>
                  <w:divBdr>
                    <w:top w:val="none" w:sz="0" w:space="0" w:color="auto"/>
                    <w:left w:val="none" w:sz="0" w:space="0" w:color="auto"/>
                    <w:bottom w:val="none" w:sz="0" w:space="0" w:color="auto"/>
                    <w:right w:val="none" w:sz="0" w:space="0" w:color="auto"/>
                  </w:divBdr>
                </w:div>
                <w:div w:id="1393189190">
                  <w:marLeft w:val="0"/>
                  <w:marRight w:val="0"/>
                  <w:marTop w:val="0"/>
                  <w:marBottom w:val="0"/>
                  <w:divBdr>
                    <w:top w:val="none" w:sz="0" w:space="0" w:color="auto"/>
                    <w:left w:val="none" w:sz="0" w:space="0" w:color="auto"/>
                    <w:bottom w:val="none" w:sz="0" w:space="0" w:color="auto"/>
                    <w:right w:val="none" w:sz="0" w:space="0" w:color="auto"/>
                  </w:divBdr>
                </w:div>
                <w:div w:id="1599437169">
                  <w:marLeft w:val="0"/>
                  <w:marRight w:val="0"/>
                  <w:marTop w:val="0"/>
                  <w:marBottom w:val="0"/>
                  <w:divBdr>
                    <w:top w:val="none" w:sz="0" w:space="0" w:color="auto"/>
                    <w:left w:val="none" w:sz="0" w:space="0" w:color="auto"/>
                    <w:bottom w:val="none" w:sz="0" w:space="0" w:color="auto"/>
                    <w:right w:val="none" w:sz="0" w:space="0" w:color="auto"/>
                  </w:divBdr>
                </w:div>
                <w:div w:id="406415028">
                  <w:marLeft w:val="0"/>
                  <w:marRight w:val="0"/>
                  <w:marTop w:val="0"/>
                  <w:marBottom w:val="0"/>
                  <w:divBdr>
                    <w:top w:val="none" w:sz="0" w:space="0" w:color="auto"/>
                    <w:left w:val="none" w:sz="0" w:space="0" w:color="auto"/>
                    <w:bottom w:val="none" w:sz="0" w:space="0" w:color="auto"/>
                    <w:right w:val="none" w:sz="0" w:space="0" w:color="auto"/>
                  </w:divBdr>
                </w:div>
                <w:div w:id="873888899">
                  <w:marLeft w:val="0"/>
                  <w:marRight w:val="0"/>
                  <w:marTop w:val="0"/>
                  <w:marBottom w:val="0"/>
                  <w:divBdr>
                    <w:top w:val="none" w:sz="0" w:space="0" w:color="auto"/>
                    <w:left w:val="none" w:sz="0" w:space="0" w:color="auto"/>
                    <w:bottom w:val="none" w:sz="0" w:space="0" w:color="auto"/>
                    <w:right w:val="none" w:sz="0" w:space="0" w:color="auto"/>
                  </w:divBdr>
                </w:div>
              </w:divsChild>
            </w:div>
            <w:div w:id="488256623">
              <w:marLeft w:val="0"/>
              <w:marRight w:val="0"/>
              <w:marTop w:val="0"/>
              <w:marBottom w:val="0"/>
              <w:divBdr>
                <w:top w:val="none" w:sz="0" w:space="0" w:color="auto"/>
                <w:left w:val="none" w:sz="0" w:space="0" w:color="auto"/>
                <w:bottom w:val="none" w:sz="0" w:space="0" w:color="auto"/>
                <w:right w:val="none" w:sz="0" w:space="0" w:color="auto"/>
              </w:divBdr>
              <w:divsChild>
                <w:div w:id="1691180457">
                  <w:marLeft w:val="0"/>
                  <w:marRight w:val="0"/>
                  <w:marTop w:val="0"/>
                  <w:marBottom w:val="0"/>
                  <w:divBdr>
                    <w:top w:val="none" w:sz="0" w:space="0" w:color="auto"/>
                    <w:left w:val="none" w:sz="0" w:space="0" w:color="auto"/>
                    <w:bottom w:val="none" w:sz="0" w:space="0" w:color="auto"/>
                    <w:right w:val="none" w:sz="0" w:space="0" w:color="auto"/>
                  </w:divBdr>
                </w:div>
                <w:div w:id="835338871">
                  <w:marLeft w:val="0"/>
                  <w:marRight w:val="0"/>
                  <w:marTop w:val="0"/>
                  <w:marBottom w:val="0"/>
                  <w:divBdr>
                    <w:top w:val="none" w:sz="0" w:space="0" w:color="auto"/>
                    <w:left w:val="none" w:sz="0" w:space="0" w:color="auto"/>
                    <w:bottom w:val="none" w:sz="0" w:space="0" w:color="auto"/>
                    <w:right w:val="none" w:sz="0" w:space="0" w:color="auto"/>
                  </w:divBdr>
                </w:div>
                <w:div w:id="382409971">
                  <w:marLeft w:val="0"/>
                  <w:marRight w:val="0"/>
                  <w:marTop w:val="0"/>
                  <w:marBottom w:val="0"/>
                  <w:divBdr>
                    <w:top w:val="none" w:sz="0" w:space="0" w:color="auto"/>
                    <w:left w:val="none" w:sz="0" w:space="0" w:color="auto"/>
                    <w:bottom w:val="none" w:sz="0" w:space="0" w:color="auto"/>
                    <w:right w:val="none" w:sz="0" w:space="0" w:color="auto"/>
                  </w:divBdr>
                  <w:divsChild>
                    <w:div w:id="1643344247">
                      <w:marLeft w:val="0"/>
                      <w:marRight w:val="0"/>
                      <w:marTop w:val="240"/>
                      <w:marBottom w:val="240"/>
                      <w:divBdr>
                        <w:top w:val="none" w:sz="0" w:space="0" w:color="auto"/>
                        <w:left w:val="none" w:sz="0" w:space="0" w:color="auto"/>
                        <w:bottom w:val="none" w:sz="0" w:space="0" w:color="auto"/>
                        <w:right w:val="none" w:sz="0" w:space="0" w:color="auto"/>
                      </w:divBdr>
                    </w:div>
                  </w:divsChild>
                </w:div>
                <w:div w:id="4581060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50091218">
          <w:marLeft w:val="0"/>
          <w:marRight w:val="0"/>
          <w:marTop w:val="0"/>
          <w:marBottom w:val="0"/>
          <w:divBdr>
            <w:top w:val="none" w:sz="0" w:space="0" w:color="auto"/>
            <w:left w:val="none" w:sz="0" w:space="0" w:color="auto"/>
            <w:bottom w:val="none" w:sz="0" w:space="0" w:color="auto"/>
            <w:right w:val="none" w:sz="0" w:space="0" w:color="auto"/>
          </w:divBdr>
          <w:divsChild>
            <w:div w:id="268590125">
              <w:marLeft w:val="0"/>
              <w:marRight w:val="0"/>
              <w:marTop w:val="240"/>
              <w:marBottom w:val="240"/>
              <w:divBdr>
                <w:top w:val="none" w:sz="0" w:space="0" w:color="auto"/>
                <w:left w:val="none" w:sz="0" w:space="0" w:color="auto"/>
                <w:bottom w:val="none" w:sz="0" w:space="0" w:color="auto"/>
                <w:right w:val="none" w:sz="0" w:space="0" w:color="auto"/>
              </w:divBdr>
            </w:div>
            <w:div w:id="1196233171">
              <w:marLeft w:val="0"/>
              <w:marRight w:val="0"/>
              <w:marTop w:val="0"/>
              <w:marBottom w:val="0"/>
              <w:divBdr>
                <w:top w:val="none" w:sz="0" w:space="0" w:color="auto"/>
                <w:left w:val="none" w:sz="0" w:space="0" w:color="auto"/>
                <w:bottom w:val="none" w:sz="0" w:space="0" w:color="auto"/>
                <w:right w:val="none" w:sz="0" w:space="0" w:color="auto"/>
              </w:divBdr>
              <w:divsChild>
                <w:div w:id="880094516">
                  <w:marLeft w:val="0"/>
                  <w:marRight w:val="0"/>
                  <w:marTop w:val="0"/>
                  <w:marBottom w:val="0"/>
                  <w:divBdr>
                    <w:top w:val="none" w:sz="0" w:space="0" w:color="auto"/>
                    <w:left w:val="none" w:sz="0" w:space="0" w:color="auto"/>
                    <w:bottom w:val="none" w:sz="0" w:space="0" w:color="auto"/>
                    <w:right w:val="none" w:sz="0" w:space="0" w:color="auto"/>
                  </w:divBdr>
                  <w:divsChild>
                    <w:div w:id="1338458075">
                      <w:marLeft w:val="0"/>
                      <w:marRight w:val="0"/>
                      <w:marTop w:val="0"/>
                      <w:marBottom w:val="0"/>
                      <w:divBdr>
                        <w:top w:val="none" w:sz="0" w:space="0" w:color="auto"/>
                        <w:left w:val="none" w:sz="0" w:space="0" w:color="auto"/>
                        <w:bottom w:val="none" w:sz="0" w:space="0" w:color="auto"/>
                        <w:right w:val="none" w:sz="0" w:space="0" w:color="auto"/>
                      </w:divBdr>
                    </w:div>
                    <w:div w:id="1561138743">
                      <w:marLeft w:val="0"/>
                      <w:marRight w:val="0"/>
                      <w:marTop w:val="0"/>
                      <w:marBottom w:val="0"/>
                      <w:divBdr>
                        <w:top w:val="none" w:sz="0" w:space="0" w:color="auto"/>
                        <w:left w:val="none" w:sz="0" w:space="0" w:color="auto"/>
                        <w:bottom w:val="none" w:sz="0" w:space="0" w:color="auto"/>
                        <w:right w:val="none" w:sz="0" w:space="0" w:color="auto"/>
                      </w:divBdr>
                    </w:div>
                    <w:div w:id="1127889580">
                      <w:marLeft w:val="0"/>
                      <w:marRight w:val="0"/>
                      <w:marTop w:val="0"/>
                      <w:marBottom w:val="0"/>
                      <w:divBdr>
                        <w:top w:val="none" w:sz="0" w:space="0" w:color="auto"/>
                        <w:left w:val="none" w:sz="0" w:space="0" w:color="auto"/>
                        <w:bottom w:val="none" w:sz="0" w:space="0" w:color="auto"/>
                        <w:right w:val="none" w:sz="0" w:space="0" w:color="auto"/>
                      </w:divBdr>
                    </w:div>
                    <w:div w:id="1921909150">
                      <w:marLeft w:val="0"/>
                      <w:marRight w:val="0"/>
                      <w:marTop w:val="0"/>
                      <w:marBottom w:val="0"/>
                      <w:divBdr>
                        <w:top w:val="none" w:sz="0" w:space="0" w:color="auto"/>
                        <w:left w:val="none" w:sz="0" w:space="0" w:color="auto"/>
                        <w:bottom w:val="none" w:sz="0" w:space="0" w:color="auto"/>
                        <w:right w:val="none" w:sz="0" w:space="0" w:color="auto"/>
                      </w:divBdr>
                    </w:div>
                    <w:div w:id="518277126">
                      <w:marLeft w:val="0"/>
                      <w:marRight w:val="0"/>
                      <w:marTop w:val="0"/>
                      <w:marBottom w:val="0"/>
                      <w:divBdr>
                        <w:top w:val="none" w:sz="0" w:space="0" w:color="auto"/>
                        <w:left w:val="none" w:sz="0" w:space="0" w:color="auto"/>
                        <w:bottom w:val="none" w:sz="0" w:space="0" w:color="auto"/>
                        <w:right w:val="none" w:sz="0" w:space="0" w:color="auto"/>
                      </w:divBdr>
                    </w:div>
                  </w:divsChild>
                </w:div>
                <w:div w:id="715592696">
                  <w:marLeft w:val="0"/>
                  <w:marRight w:val="0"/>
                  <w:marTop w:val="0"/>
                  <w:marBottom w:val="0"/>
                  <w:divBdr>
                    <w:top w:val="none" w:sz="0" w:space="0" w:color="auto"/>
                    <w:left w:val="none" w:sz="0" w:space="0" w:color="auto"/>
                    <w:bottom w:val="none" w:sz="0" w:space="0" w:color="auto"/>
                    <w:right w:val="none" w:sz="0" w:space="0" w:color="auto"/>
                  </w:divBdr>
                </w:div>
                <w:div w:id="265507775">
                  <w:marLeft w:val="0"/>
                  <w:marRight w:val="0"/>
                  <w:marTop w:val="0"/>
                  <w:marBottom w:val="0"/>
                  <w:divBdr>
                    <w:top w:val="none" w:sz="0" w:space="0" w:color="auto"/>
                    <w:left w:val="none" w:sz="0" w:space="0" w:color="auto"/>
                    <w:bottom w:val="none" w:sz="0" w:space="0" w:color="auto"/>
                    <w:right w:val="none" w:sz="0" w:space="0" w:color="auto"/>
                  </w:divBdr>
                </w:div>
                <w:div w:id="1681202017">
                  <w:marLeft w:val="0"/>
                  <w:marRight w:val="0"/>
                  <w:marTop w:val="0"/>
                  <w:marBottom w:val="0"/>
                  <w:divBdr>
                    <w:top w:val="none" w:sz="0" w:space="0" w:color="auto"/>
                    <w:left w:val="none" w:sz="0" w:space="0" w:color="auto"/>
                    <w:bottom w:val="none" w:sz="0" w:space="0" w:color="auto"/>
                    <w:right w:val="none" w:sz="0" w:space="0" w:color="auto"/>
                  </w:divBdr>
                </w:div>
                <w:div w:id="1756853598">
                  <w:marLeft w:val="0"/>
                  <w:marRight w:val="0"/>
                  <w:marTop w:val="0"/>
                  <w:marBottom w:val="0"/>
                  <w:divBdr>
                    <w:top w:val="none" w:sz="0" w:space="0" w:color="auto"/>
                    <w:left w:val="none" w:sz="0" w:space="0" w:color="auto"/>
                    <w:bottom w:val="none" w:sz="0" w:space="0" w:color="auto"/>
                    <w:right w:val="none" w:sz="0" w:space="0" w:color="auto"/>
                  </w:divBdr>
                </w:div>
                <w:div w:id="1118835191">
                  <w:marLeft w:val="0"/>
                  <w:marRight w:val="0"/>
                  <w:marTop w:val="0"/>
                  <w:marBottom w:val="0"/>
                  <w:divBdr>
                    <w:top w:val="none" w:sz="0" w:space="0" w:color="auto"/>
                    <w:left w:val="none" w:sz="0" w:space="0" w:color="auto"/>
                    <w:bottom w:val="none" w:sz="0" w:space="0" w:color="auto"/>
                    <w:right w:val="none" w:sz="0" w:space="0" w:color="auto"/>
                  </w:divBdr>
                </w:div>
              </w:divsChild>
            </w:div>
            <w:div w:id="530460982">
              <w:marLeft w:val="0"/>
              <w:marRight w:val="0"/>
              <w:marTop w:val="0"/>
              <w:marBottom w:val="0"/>
              <w:divBdr>
                <w:top w:val="none" w:sz="0" w:space="0" w:color="auto"/>
                <w:left w:val="none" w:sz="0" w:space="0" w:color="auto"/>
                <w:bottom w:val="none" w:sz="0" w:space="0" w:color="auto"/>
                <w:right w:val="none" w:sz="0" w:space="0" w:color="auto"/>
              </w:divBdr>
              <w:divsChild>
                <w:div w:id="1680422911">
                  <w:marLeft w:val="0"/>
                  <w:marRight w:val="0"/>
                  <w:marTop w:val="0"/>
                  <w:marBottom w:val="0"/>
                  <w:divBdr>
                    <w:top w:val="none" w:sz="0" w:space="0" w:color="auto"/>
                    <w:left w:val="none" w:sz="0" w:space="0" w:color="auto"/>
                    <w:bottom w:val="none" w:sz="0" w:space="0" w:color="auto"/>
                    <w:right w:val="none" w:sz="0" w:space="0" w:color="auto"/>
                  </w:divBdr>
                </w:div>
                <w:div w:id="957612181">
                  <w:marLeft w:val="0"/>
                  <w:marRight w:val="0"/>
                  <w:marTop w:val="0"/>
                  <w:marBottom w:val="0"/>
                  <w:divBdr>
                    <w:top w:val="none" w:sz="0" w:space="0" w:color="auto"/>
                    <w:left w:val="none" w:sz="0" w:space="0" w:color="auto"/>
                    <w:bottom w:val="none" w:sz="0" w:space="0" w:color="auto"/>
                    <w:right w:val="none" w:sz="0" w:space="0" w:color="auto"/>
                  </w:divBdr>
                </w:div>
                <w:div w:id="1554998467">
                  <w:marLeft w:val="0"/>
                  <w:marRight w:val="0"/>
                  <w:marTop w:val="0"/>
                  <w:marBottom w:val="0"/>
                  <w:divBdr>
                    <w:top w:val="none" w:sz="0" w:space="0" w:color="auto"/>
                    <w:left w:val="none" w:sz="0" w:space="0" w:color="auto"/>
                    <w:bottom w:val="none" w:sz="0" w:space="0" w:color="auto"/>
                    <w:right w:val="none" w:sz="0" w:space="0" w:color="auto"/>
                  </w:divBdr>
                </w:div>
                <w:div w:id="636958849">
                  <w:marLeft w:val="0"/>
                  <w:marRight w:val="0"/>
                  <w:marTop w:val="0"/>
                  <w:marBottom w:val="0"/>
                  <w:divBdr>
                    <w:top w:val="none" w:sz="0" w:space="0" w:color="auto"/>
                    <w:left w:val="none" w:sz="0" w:space="0" w:color="auto"/>
                    <w:bottom w:val="none" w:sz="0" w:space="0" w:color="auto"/>
                    <w:right w:val="none" w:sz="0" w:space="0" w:color="auto"/>
                  </w:divBdr>
                </w:div>
                <w:div w:id="1011107869">
                  <w:marLeft w:val="0"/>
                  <w:marRight w:val="0"/>
                  <w:marTop w:val="0"/>
                  <w:marBottom w:val="0"/>
                  <w:divBdr>
                    <w:top w:val="none" w:sz="0" w:space="0" w:color="auto"/>
                    <w:left w:val="none" w:sz="0" w:space="0" w:color="auto"/>
                    <w:bottom w:val="none" w:sz="0" w:space="0" w:color="auto"/>
                    <w:right w:val="none" w:sz="0" w:space="0" w:color="auto"/>
                  </w:divBdr>
                </w:div>
              </w:divsChild>
            </w:div>
            <w:div w:id="296381327">
              <w:marLeft w:val="0"/>
              <w:marRight w:val="0"/>
              <w:marTop w:val="0"/>
              <w:marBottom w:val="0"/>
              <w:divBdr>
                <w:top w:val="none" w:sz="0" w:space="0" w:color="auto"/>
                <w:left w:val="none" w:sz="0" w:space="0" w:color="auto"/>
                <w:bottom w:val="none" w:sz="0" w:space="0" w:color="auto"/>
                <w:right w:val="none" w:sz="0" w:space="0" w:color="auto"/>
              </w:divBdr>
              <w:divsChild>
                <w:div w:id="1184973859">
                  <w:marLeft w:val="0"/>
                  <w:marRight w:val="0"/>
                  <w:marTop w:val="0"/>
                  <w:marBottom w:val="0"/>
                  <w:divBdr>
                    <w:top w:val="none" w:sz="0" w:space="0" w:color="auto"/>
                    <w:left w:val="none" w:sz="0" w:space="0" w:color="auto"/>
                    <w:bottom w:val="none" w:sz="0" w:space="0" w:color="auto"/>
                    <w:right w:val="none" w:sz="0" w:space="0" w:color="auto"/>
                  </w:divBdr>
                  <w:divsChild>
                    <w:div w:id="114638035">
                      <w:marLeft w:val="0"/>
                      <w:marRight w:val="0"/>
                      <w:marTop w:val="0"/>
                      <w:marBottom w:val="0"/>
                      <w:divBdr>
                        <w:top w:val="none" w:sz="0" w:space="0" w:color="auto"/>
                        <w:left w:val="none" w:sz="0" w:space="0" w:color="auto"/>
                        <w:bottom w:val="none" w:sz="0" w:space="0" w:color="auto"/>
                        <w:right w:val="none" w:sz="0" w:space="0" w:color="auto"/>
                      </w:divBdr>
                    </w:div>
                    <w:div w:id="101995544">
                      <w:marLeft w:val="0"/>
                      <w:marRight w:val="0"/>
                      <w:marTop w:val="0"/>
                      <w:marBottom w:val="0"/>
                      <w:divBdr>
                        <w:top w:val="none" w:sz="0" w:space="0" w:color="auto"/>
                        <w:left w:val="none" w:sz="0" w:space="0" w:color="auto"/>
                        <w:bottom w:val="none" w:sz="0" w:space="0" w:color="auto"/>
                        <w:right w:val="none" w:sz="0" w:space="0" w:color="auto"/>
                      </w:divBdr>
                    </w:div>
                  </w:divsChild>
                </w:div>
                <w:div w:id="2120054480">
                  <w:marLeft w:val="0"/>
                  <w:marRight w:val="0"/>
                  <w:marTop w:val="0"/>
                  <w:marBottom w:val="0"/>
                  <w:divBdr>
                    <w:top w:val="none" w:sz="0" w:space="0" w:color="auto"/>
                    <w:left w:val="none" w:sz="0" w:space="0" w:color="auto"/>
                    <w:bottom w:val="none" w:sz="0" w:space="0" w:color="auto"/>
                    <w:right w:val="none" w:sz="0" w:space="0" w:color="auto"/>
                  </w:divBdr>
                  <w:divsChild>
                    <w:div w:id="613904296">
                      <w:marLeft w:val="0"/>
                      <w:marRight w:val="0"/>
                      <w:marTop w:val="0"/>
                      <w:marBottom w:val="0"/>
                      <w:divBdr>
                        <w:top w:val="none" w:sz="0" w:space="0" w:color="auto"/>
                        <w:left w:val="none" w:sz="0" w:space="0" w:color="auto"/>
                        <w:bottom w:val="none" w:sz="0" w:space="0" w:color="auto"/>
                        <w:right w:val="none" w:sz="0" w:space="0" w:color="auto"/>
                      </w:divBdr>
                      <w:divsChild>
                        <w:div w:id="539826762">
                          <w:marLeft w:val="0"/>
                          <w:marRight w:val="0"/>
                          <w:marTop w:val="240"/>
                          <w:marBottom w:val="240"/>
                          <w:divBdr>
                            <w:top w:val="none" w:sz="0" w:space="0" w:color="auto"/>
                            <w:left w:val="none" w:sz="0" w:space="0" w:color="auto"/>
                            <w:bottom w:val="none" w:sz="0" w:space="0" w:color="auto"/>
                            <w:right w:val="none" w:sz="0" w:space="0" w:color="auto"/>
                          </w:divBdr>
                        </w:div>
                      </w:divsChild>
                    </w:div>
                    <w:div w:id="754979436">
                      <w:marLeft w:val="0"/>
                      <w:marRight w:val="0"/>
                      <w:marTop w:val="0"/>
                      <w:marBottom w:val="0"/>
                      <w:divBdr>
                        <w:top w:val="none" w:sz="0" w:space="0" w:color="auto"/>
                        <w:left w:val="none" w:sz="0" w:space="0" w:color="auto"/>
                        <w:bottom w:val="none" w:sz="0" w:space="0" w:color="auto"/>
                        <w:right w:val="none" w:sz="0" w:space="0" w:color="auto"/>
                      </w:divBdr>
                    </w:div>
                    <w:div w:id="1482385560">
                      <w:marLeft w:val="0"/>
                      <w:marRight w:val="0"/>
                      <w:marTop w:val="0"/>
                      <w:marBottom w:val="0"/>
                      <w:divBdr>
                        <w:top w:val="none" w:sz="0" w:space="0" w:color="auto"/>
                        <w:left w:val="none" w:sz="0" w:space="0" w:color="auto"/>
                        <w:bottom w:val="none" w:sz="0" w:space="0" w:color="auto"/>
                        <w:right w:val="none" w:sz="0" w:space="0" w:color="auto"/>
                      </w:divBdr>
                    </w:div>
                    <w:div w:id="695890921">
                      <w:marLeft w:val="0"/>
                      <w:marRight w:val="0"/>
                      <w:marTop w:val="0"/>
                      <w:marBottom w:val="0"/>
                      <w:divBdr>
                        <w:top w:val="none" w:sz="0" w:space="0" w:color="auto"/>
                        <w:left w:val="none" w:sz="0" w:space="0" w:color="auto"/>
                        <w:bottom w:val="none" w:sz="0" w:space="0" w:color="auto"/>
                        <w:right w:val="none" w:sz="0" w:space="0" w:color="auto"/>
                      </w:divBdr>
                    </w:div>
                    <w:div w:id="1226256971">
                      <w:marLeft w:val="0"/>
                      <w:marRight w:val="0"/>
                      <w:marTop w:val="0"/>
                      <w:marBottom w:val="0"/>
                      <w:divBdr>
                        <w:top w:val="none" w:sz="0" w:space="0" w:color="auto"/>
                        <w:left w:val="none" w:sz="0" w:space="0" w:color="auto"/>
                        <w:bottom w:val="none" w:sz="0" w:space="0" w:color="auto"/>
                        <w:right w:val="none" w:sz="0" w:space="0" w:color="auto"/>
                      </w:divBdr>
                    </w:div>
                  </w:divsChild>
                </w:div>
                <w:div w:id="1154906531">
                  <w:marLeft w:val="0"/>
                  <w:marRight w:val="0"/>
                  <w:marTop w:val="0"/>
                  <w:marBottom w:val="0"/>
                  <w:divBdr>
                    <w:top w:val="none" w:sz="0" w:space="0" w:color="auto"/>
                    <w:left w:val="none" w:sz="0" w:space="0" w:color="auto"/>
                    <w:bottom w:val="none" w:sz="0" w:space="0" w:color="auto"/>
                    <w:right w:val="none" w:sz="0" w:space="0" w:color="auto"/>
                  </w:divBdr>
                  <w:divsChild>
                    <w:div w:id="682822473">
                      <w:marLeft w:val="0"/>
                      <w:marRight w:val="0"/>
                      <w:marTop w:val="0"/>
                      <w:marBottom w:val="0"/>
                      <w:divBdr>
                        <w:top w:val="none" w:sz="0" w:space="0" w:color="auto"/>
                        <w:left w:val="none" w:sz="0" w:space="0" w:color="auto"/>
                        <w:bottom w:val="none" w:sz="0" w:space="0" w:color="auto"/>
                        <w:right w:val="none" w:sz="0" w:space="0" w:color="auto"/>
                      </w:divBdr>
                    </w:div>
                    <w:div w:id="188878208">
                      <w:marLeft w:val="0"/>
                      <w:marRight w:val="0"/>
                      <w:marTop w:val="0"/>
                      <w:marBottom w:val="0"/>
                      <w:divBdr>
                        <w:top w:val="none" w:sz="0" w:space="0" w:color="auto"/>
                        <w:left w:val="none" w:sz="0" w:space="0" w:color="auto"/>
                        <w:bottom w:val="none" w:sz="0" w:space="0" w:color="auto"/>
                        <w:right w:val="none" w:sz="0" w:space="0" w:color="auto"/>
                      </w:divBdr>
                    </w:div>
                    <w:div w:id="53436492">
                      <w:marLeft w:val="0"/>
                      <w:marRight w:val="0"/>
                      <w:marTop w:val="0"/>
                      <w:marBottom w:val="0"/>
                      <w:divBdr>
                        <w:top w:val="none" w:sz="0" w:space="0" w:color="auto"/>
                        <w:left w:val="none" w:sz="0" w:space="0" w:color="auto"/>
                        <w:bottom w:val="none" w:sz="0" w:space="0" w:color="auto"/>
                        <w:right w:val="none" w:sz="0" w:space="0" w:color="auto"/>
                      </w:divBdr>
                    </w:div>
                    <w:div w:id="1616522855">
                      <w:marLeft w:val="0"/>
                      <w:marRight w:val="0"/>
                      <w:marTop w:val="0"/>
                      <w:marBottom w:val="0"/>
                      <w:divBdr>
                        <w:top w:val="none" w:sz="0" w:space="0" w:color="auto"/>
                        <w:left w:val="none" w:sz="0" w:space="0" w:color="auto"/>
                        <w:bottom w:val="none" w:sz="0" w:space="0" w:color="auto"/>
                        <w:right w:val="none" w:sz="0" w:space="0" w:color="auto"/>
                      </w:divBdr>
                    </w:div>
                    <w:div w:id="1250655736">
                      <w:marLeft w:val="0"/>
                      <w:marRight w:val="0"/>
                      <w:marTop w:val="0"/>
                      <w:marBottom w:val="0"/>
                      <w:divBdr>
                        <w:top w:val="none" w:sz="0" w:space="0" w:color="auto"/>
                        <w:left w:val="none" w:sz="0" w:space="0" w:color="auto"/>
                        <w:bottom w:val="none" w:sz="0" w:space="0" w:color="auto"/>
                        <w:right w:val="none" w:sz="0" w:space="0" w:color="auto"/>
                      </w:divBdr>
                    </w:div>
                    <w:div w:id="1110314890">
                      <w:marLeft w:val="0"/>
                      <w:marRight w:val="0"/>
                      <w:marTop w:val="0"/>
                      <w:marBottom w:val="0"/>
                      <w:divBdr>
                        <w:top w:val="none" w:sz="0" w:space="0" w:color="auto"/>
                        <w:left w:val="none" w:sz="0" w:space="0" w:color="auto"/>
                        <w:bottom w:val="none" w:sz="0" w:space="0" w:color="auto"/>
                        <w:right w:val="none" w:sz="0" w:space="0" w:color="auto"/>
                      </w:divBdr>
                    </w:div>
                    <w:div w:id="1011908177">
                      <w:marLeft w:val="0"/>
                      <w:marRight w:val="0"/>
                      <w:marTop w:val="0"/>
                      <w:marBottom w:val="0"/>
                      <w:divBdr>
                        <w:top w:val="none" w:sz="0" w:space="0" w:color="auto"/>
                        <w:left w:val="none" w:sz="0" w:space="0" w:color="auto"/>
                        <w:bottom w:val="none" w:sz="0" w:space="0" w:color="auto"/>
                        <w:right w:val="none" w:sz="0" w:space="0" w:color="auto"/>
                      </w:divBdr>
                    </w:div>
                    <w:div w:id="461925382">
                      <w:marLeft w:val="0"/>
                      <w:marRight w:val="0"/>
                      <w:marTop w:val="0"/>
                      <w:marBottom w:val="0"/>
                      <w:divBdr>
                        <w:top w:val="none" w:sz="0" w:space="0" w:color="auto"/>
                        <w:left w:val="none" w:sz="0" w:space="0" w:color="auto"/>
                        <w:bottom w:val="none" w:sz="0" w:space="0" w:color="auto"/>
                        <w:right w:val="none" w:sz="0" w:space="0" w:color="auto"/>
                      </w:divBdr>
                    </w:div>
                  </w:divsChild>
                </w:div>
                <w:div w:id="1384253241">
                  <w:marLeft w:val="0"/>
                  <w:marRight w:val="0"/>
                  <w:marTop w:val="0"/>
                  <w:marBottom w:val="0"/>
                  <w:divBdr>
                    <w:top w:val="none" w:sz="0" w:space="0" w:color="auto"/>
                    <w:left w:val="none" w:sz="0" w:space="0" w:color="auto"/>
                    <w:bottom w:val="none" w:sz="0" w:space="0" w:color="auto"/>
                    <w:right w:val="none" w:sz="0" w:space="0" w:color="auto"/>
                  </w:divBdr>
                  <w:divsChild>
                    <w:div w:id="345254135">
                      <w:marLeft w:val="0"/>
                      <w:marRight w:val="0"/>
                      <w:marTop w:val="0"/>
                      <w:marBottom w:val="0"/>
                      <w:divBdr>
                        <w:top w:val="none" w:sz="0" w:space="0" w:color="auto"/>
                        <w:left w:val="none" w:sz="0" w:space="0" w:color="auto"/>
                        <w:bottom w:val="none" w:sz="0" w:space="0" w:color="auto"/>
                        <w:right w:val="none" w:sz="0" w:space="0" w:color="auto"/>
                      </w:divBdr>
                    </w:div>
                    <w:div w:id="478153414">
                      <w:marLeft w:val="0"/>
                      <w:marRight w:val="0"/>
                      <w:marTop w:val="0"/>
                      <w:marBottom w:val="0"/>
                      <w:divBdr>
                        <w:top w:val="none" w:sz="0" w:space="0" w:color="auto"/>
                        <w:left w:val="none" w:sz="0" w:space="0" w:color="auto"/>
                        <w:bottom w:val="none" w:sz="0" w:space="0" w:color="auto"/>
                        <w:right w:val="none" w:sz="0" w:space="0" w:color="auto"/>
                      </w:divBdr>
                    </w:div>
                    <w:div w:id="11838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1030">
              <w:marLeft w:val="0"/>
              <w:marRight w:val="0"/>
              <w:marTop w:val="0"/>
              <w:marBottom w:val="0"/>
              <w:divBdr>
                <w:top w:val="none" w:sz="0" w:space="0" w:color="auto"/>
                <w:left w:val="none" w:sz="0" w:space="0" w:color="auto"/>
                <w:bottom w:val="none" w:sz="0" w:space="0" w:color="auto"/>
                <w:right w:val="none" w:sz="0" w:space="0" w:color="auto"/>
              </w:divBdr>
            </w:div>
            <w:div w:id="1379469570">
              <w:marLeft w:val="0"/>
              <w:marRight w:val="0"/>
              <w:marTop w:val="0"/>
              <w:marBottom w:val="0"/>
              <w:divBdr>
                <w:top w:val="none" w:sz="0" w:space="0" w:color="auto"/>
                <w:left w:val="none" w:sz="0" w:space="0" w:color="auto"/>
                <w:bottom w:val="none" w:sz="0" w:space="0" w:color="auto"/>
                <w:right w:val="none" w:sz="0" w:space="0" w:color="auto"/>
              </w:divBdr>
              <w:divsChild>
                <w:div w:id="1095439085">
                  <w:marLeft w:val="0"/>
                  <w:marRight w:val="0"/>
                  <w:marTop w:val="0"/>
                  <w:marBottom w:val="0"/>
                  <w:divBdr>
                    <w:top w:val="none" w:sz="0" w:space="0" w:color="auto"/>
                    <w:left w:val="none" w:sz="0" w:space="0" w:color="auto"/>
                    <w:bottom w:val="none" w:sz="0" w:space="0" w:color="auto"/>
                    <w:right w:val="none" w:sz="0" w:space="0" w:color="auto"/>
                  </w:divBdr>
                </w:div>
                <w:div w:id="677538197">
                  <w:marLeft w:val="0"/>
                  <w:marRight w:val="0"/>
                  <w:marTop w:val="0"/>
                  <w:marBottom w:val="0"/>
                  <w:divBdr>
                    <w:top w:val="none" w:sz="0" w:space="0" w:color="auto"/>
                    <w:left w:val="none" w:sz="0" w:space="0" w:color="auto"/>
                    <w:bottom w:val="none" w:sz="0" w:space="0" w:color="auto"/>
                    <w:right w:val="none" w:sz="0" w:space="0" w:color="auto"/>
                  </w:divBdr>
                </w:div>
                <w:div w:id="7415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98764">
          <w:marLeft w:val="0"/>
          <w:marRight w:val="0"/>
          <w:marTop w:val="0"/>
          <w:marBottom w:val="0"/>
          <w:divBdr>
            <w:top w:val="none" w:sz="0" w:space="0" w:color="auto"/>
            <w:left w:val="none" w:sz="0" w:space="0" w:color="auto"/>
            <w:bottom w:val="none" w:sz="0" w:space="0" w:color="auto"/>
            <w:right w:val="none" w:sz="0" w:space="0" w:color="auto"/>
          </w:divBdr>
          <w:divsChild>
            <w:div w:id="968557494">
              <w:marLeft w:val="0"/>
              <w:marRight w:val="0"/>
              <w:marTop w:val="0"/>
              <w:marBottom w:val="0"/>
              <w:divBdr>
                <w:top w:val="none" w:sz="0" w:space="0" w:color="auto"/>
                <w:left w:val="none" w:sz="0" w:space="0" w:color="auto"/>
                <w:bottom w:val="none" w:sz="0" w:space="0" w:color="auto"/>
                <w:right w:val="none" w:sz="0" w:space="0" w:color="auto"/>
              </w:divBdr>
              <w:divsChild>
                <w:div w:id="398600642">
                  <w:marLeft w:val="0"/>
                  <w:marRight w:val="0"/>
                  <w:marTop w:val="0"/>
                  <w:marBottom w:val="0"/>
                  <w:divBdr>
                    <w:top w:val="none" w:sz="0" w:space="0" w:color="auto"/>
                    <w:left w:val="none" w:sz="0" w:space="0" w:color="auto"/>
                    <w:bottom w:val="none" w:sz="0" w:space="0" w:color="auto"/>
                    <w:right w:val="none" w:sz="0" w:space="0" w:color="auto"/>
                  </w:divBdr>
                </w:div>
                <w:div w:id="2093045816">
                  <w:marLeft w:val="0"/>
                  <w:marRight w:val="0"/>
                  <w:marTop w:val="0"/>
                  <w:marBottom w:val="0"/>
                  <w:divBdr>
                    <w:top w:val="none" w:sz="0" w:space="0" w:color="auto"/>
                    <w:left w:val="none" w:sz="0" w:space="0" w:color="auto"/>
                    <w:bottom w:val="none" w:sz="0" w:space="0" w:color="auto"/>
                    <w:right w:val="none" w:sz="0" w:space="0" w:color="auto"/>
                  </w:divBdr>
                </w:div>
                <w:div w:id="1863399606">
                  <w:marLeft w:val="0"/>
                  <w:marRight w:val="0"/>
                  <w:marTop w:val="0"/>
                  <w:marBottom w:val="0"/>
                  <w:divBdr>
                    <w:top w:val="none" w:sz="0" w:space="0" w:color="auto"/>
                    <w:left w:val="none" w:sz="0" w:space="0" w:color="auto"/>
                    <w:bottom w:val="none" w:sz="0" w:space="0" w:color="auto"/>
                    <w:right w:val="none" w:sz="0" w:space="0" w:color="auto"/>
                  </w:divBdr>
                  <w:divsChild>
                    <w:div w:id="20538432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40904120">
          <w:marLeft w:val="0"/>
          <w:marRight w:val="0"/>
          <w:marTop w:val="0"/>
          <w:marBottom w:val="11250"/>
          <w:divBdr>
            <w:top w:val="none" w:sz="0" w:space="0" w:color="auto"/>
            <w:left w:val="none" w:sz="0" w:space="0" w:color="auto"/>
            <w:bottom w:val="none" w:sz="0" w:space="0" w:color="auto"/>
            <w:right w:val="none" w:sz="0" w:space="0" w:color="auto"/>
          </w:divBdr>
          <w:divsChild>
            <w:div w:id="1475753593">
              <w:marLeft w:val="0"/>
              <w:marRight w:val="0"/>
              <w:marTop w:val="0"/>
              <w:marBottom w:val="0"/>
              <w:divBdr>
                <w:top w:val="none" w:sz="0" w:space="0" w:color="auto"/>
                <w:left w:val="none" w:sz="0" w:space="0" w:color="auto"/>
                <w:bottom w:val="none" w:sz="0" w:space="0" w:color="auto"/>
                <w:right w:val="none" w:sz="0" w:space="0" w:color="auto"/>
              </w:divBdr>
              <w:divsChild>
                <w:div w:id="382682962">
                  <w:marLeft w:val="0"/>
                  <w:marRight w:val="0"/>
                  <w:marTop w:val="0"/>
                  <w:marBottom w:val="0"/>
                  <w:divBdr>
                    <w:top w:val="none" w:sz="0" w:space="0" w:color="auto"/>
                    <w:left w:val="none" w:sz="0" w:space="0" w:color="auto"/>
                    <w:bottom w:val="none" w:sz="0" w:space="0" w:color="auto"/>
                    <w:right w:val="none" w:sz="0" w:space="0" w:color="auto"/>
                  </w:divBdr>
                  <w:divsChild>
                    <w:div w:id="559900347">
                      <w:marLeft w:val="0"/>
                      <w:marRight w:val="0"/>
                      <w:marTop w:val="0"/>
                      <w:marBottom w:val="0"/>
                      <w:divBdr>
                        <w:top w:val="none" w:sz="0" w:space="0" w:color="auto"/>
                        <w:left w:val="none" w:sz="0" w:space="0" w:color="auto"/>
                        <w:bottom w:val="none" w:sz="0" w:space="0" w:color="auto"/>
                        <w:right w:val="none" w:sz="0" w:space="0" w:color="auto"/>
                      </w:divBdr>
                      <w:divsChild>
                        <w:div w:id="1974673664">
                          <w:marLeft w:val="0"/>
                          <w:marRight w:val="0"/>
                          <w:marTop w:val="240"/>
                          <w:marBottom w:val="240"/>
                          <w:divBdr>
                            <w:top w:val="none" w:sz="0" w:space="0" w:color="auto"/>
                            <w:left w:val="none" w:sz="0" w:space="0" w:color="auto"/>
                            <w:bottom w:val="none" w:sz="0" w:space="0" w:color="auto"/>
                            <w:right w:val="none" w:sz="0" w:space="0" w:color="auto"/>
                          </w:divBdr>
                        </w:div>
                      </w:divsChild>
                    </w:div>
                    <w:div w:id="143199892">
                      <w:marLeft w:val="0"/>
                      <w:marRight w:val="0"/>
                      <w:marTop w:val="0"/>
                      <w:marBottom w:val="0"/>
                      <w:divBdr>
                        <w:top w:val="none" w:sz="0" w:space="0" w:color="auto"/>
                        <w:left w:val="none" w:sz="0" w:space="0" w:color="auto"/>
                        <w:bottom w:val="none" w:sz="0" w:space="0" w:color="auto"/>
                        <w:right w:val="none" w:sz="0" w:space="0" w:color="auto"/>
                      </w:divBdr>
                      <w:divsChild>
                        <w:div w:id="1155486452">
                          <w:marLeft w:val="0"/>
                          <w:marRight w:val="0"/>
                          <w:marTop w:val="240"/>
                          <w:marBottom w:val="240"/>
                          <w:divBdr>
                            <w:top w:val="none" w:sz="0" w:space="0" w:color="auto"/>
                            <w:left w:val="none" w:sz="0" w:space="0" w:color="auto"/>
                            <w:bottom w:val="none" w:sz="0" w:space="0" w:color="auto"/>
                            <w:right w:val="none" w:sz="0" w:space="0" w:color="auto"/>
                          </w:divBdr>
                        </w:div>
                      </w:divsChild>
                    </w:div>
                    <w:div w:id="1933659147">
                      <w:marLeft w:val="0"/>
                      <w:marRight w:val="0"/>
                      <w:marTop w:val="0"/>
                      <w:marBottom w:val="0"/>
                      <w:divBdr>
                        <w:top w:val="none" w:sz="0" w:space="0" w:color="auto"/>
                        <w:left w:val="none" w:sz="0" w:space="0" w:color="auto"/>
                        <w:bottom w:val="none" w:sz="0" w:space="0" w:color="auto"/>
                        <w:right w:val="none" w:sz="0" w:space="0" w:color="auto"/>
                      </w:divBdr>
                      <w:divsChild>
                        <w:div w:id="1424952731">
                          <w:marLeft w:val="0"/>
                          <w:marRight w:val="0"/>
                          <w:marTop w:val="240"/>
                          <w:marBottom w:val="240"/>
                          <w:divBdr>
                            <w:top w:val="none" w:sz="0" w:space="0" w:color="auto"/>
                            <w:left w:val="none" w:sz="0" w:space="0" w:color="auto"/>
                            <w:bottom w:val="none" w:sz="0" w:space="0" w:color="auto"/>
                            <w:right w:val="none" w:sz="0" w:space="0" w:color="auto"/>
                          </w:divBdr>
                        </w:div>
                      </w:divsChild>
                    </w:div>
                    <w:div w:id="2102951002">
                      <w:marLeft w:val="0"/>
                      <w:marRight w:val="0"/>
                      <w:marTop w:val="0"/>
                      <w:marBottom w:val="0"/>
                      <w:divBdr>
                        <w:top w:val="none" w:sz="0" w:space="0" w:color="auto"/>
                        <w:left w:val="none" w:sz="0" w:space="0" w:color="auto"/>
                        <w:bottom w:val="none" w:sz="0" w:space="0" w:color="auto"/>
                        <w:right w:val="none" w:sz="0" w:space="0" w:color="auto"/>
                      </w:divBdr>
                      <w:divsChild>
                        <w:div w:id="1752584915">
                          <w:marLeft w:val="0"/>
                          <w:marRight w:val="0"/>
                          <w:marTop w:val="240"/>
                          <w:marBottom w:val="240"/>
                          <w:divBdr>
                            <w:top w:val="none" w:sz="0" w:space="0" w:color="auto"/>
                            <w:left w:val="none" w:sz="0" w:space="0" w:color="auto"/>
                            <w:bottom w:val="none" w:sz="0" w:space="0" w:color="auto"/>
                            <w:right w:val="none" w:sz="0" w:space="0" w:color="auto"/>
                          </w:divBdr>
                        </w:div>
                      </w:divsChild>
                    </w:div>
                    <w:div w:id="940071062">
                      <w:marLeft w:val="0"/>
                      <w:marRight w:val="0"/>
                      <w:marTop w:val="240"/>
                      <w:marBottom w:val="240"/>
                      <w:divBdr>
                        <w:top w:val="none" w:sz="0" w:space="0" w:color="auto"/>
                        <w:left w:val="none" w:sz="0" w:space="0" w:color="auto"/>
                        <w:bottom w:val="none" w:sz="0" w:space="0" w:color="auto"/>
                        <w:right w:val="none" w:sz="0" w:space="0" w:color="auto"/>
                      </w:divBdr>
                    </w:div>
                  </w:divsChild>
                </w:div>
                <w:div w:id="77481934">
                  <w:marLeft w:val="0"/>
                  <w:marRight w:val="0"/>
                  <w:marTop w:val="0"/>
                  <w:marBottom w:val="0"/>
                  <w:divBdr>
                    <w:top w:val="none" w:sz="0" w:space="0" w:color="auto"/>
                    <w:left w:val="none" w:sz="0" w:space="0" w:color="auto"/>
                    <w:bottom w:val="none" w:sz="0" w:space="0" w:color="auto"/>
                    <w:right w:val="none" w:sz="0" w:space="0" w:color="auto"/>
                  </w:divBdr>
                  <w:divsChild>
                    <w:div w:id="692656276">
                      <w:marLeft w:val="0"/>
                      <w:marRight w:val="0"/>
                      <w:marTop w:val="240"/>
                      <w:marBottom w:val="240"/>
                      <w:divBdr>
                        <w:top w:val="none" w:sz="0" w:space="0" w:color="auto"/>
                        <w:left w:val="none" w:sz="0" w:space="0" w:color="auto"/>
                        <w:bottom w:val="none" w:sz="0" w:space="0" w:color="auto"/>
                        <w:right w:val="none" w:sz="0" w:space="0" w:color="auto"/>
                      </w:divBdr>
                    </w:div>
                    <w:div w:id="2101944276">
                      <w:marLeft w:val="0"/>
                      <w:marRight w:val="0"/>
                      <w:marTop w:val="0"/>
                      <w:marBottom w:val="0"/>
                      <w:divBdr>
                        <w:top w:val="none" w:sz="0" w:space="0" w:color="auto"/>
                        <w:left w:val="none" w:sz="0" w:space="0" w:color="auto"/>
                        <w:bottom w:val="none" w:sz="0" w:space="0" w:color="auto"/>
                        <w:right w:val="none" w:sz="0" w:space="0" w:color="auto"/>
                      </w:divBdr>
                    </w:div>
                    <w:div w:id="325399536">
                      <w:marLeft w:val="0"/>
                      <w:marRight w:val="0"/>
                      <w:marTop w:val="0"/>
                      <w:marBottom w:val="0"/>
                      <w:divBdr>
                        <w:top w:val="none" w:sz="0" w:space="0" w:color="auto"/>
                        <w:left w:val="none" w:sz="0" w:space="0" w:color="auto"/>
                        <w:bottom w:val="none" w:sz="0" w:space="0" w:color="auto"/>
                        <w:right w:val="none" w:sz="0" w:space="0" w:color="auto"/>
                      </w:divBdr>
                    </w:div>
                    <w:div w:id="341321090">
                      <w:marLeft w:val="0"/>
                      <w:marRight w:val="0"/>
                      <w:marTop w:val="0"/>
                      <w:marBottom w:val="0"/>
                      <w:divBdr>
                        <w:top w:val="none" w:sz="0" w:space="0" w:color="auto"/>
                        <w:left w:val="none" w:sz="0" w:space="0" w:color="auto"/>
                        <w:bottom w:val="none" w:sz="0" w:space="0" w:color="auto"/>
                        <w:right w:val="none" w:sz="0" w:space="0" w:color="auto"/>
                      </w:divBdr>
                    </w:div>
                    <w:div w:id="297951906">
                      <w:marLeft w:val="0"/>
                      <w:marRight w:val="0"/>
                      <w:marTop w:val="0"/>
                      <w:marBottom w:val="0"/>
                      <w:divBdr>
                        <w:top w:val="none" w:sz="0" w:space="0" w:color="auto"/>
                        <w:left w:val="none" w:sz="0" w:space="0" w:color="auto"/>
                        <w:bottom w:val="none" w:sz="0" w:space="0" w:color="auto"/>
                        <w:right w:val="none" w:sz="0" w:space="0" w:color="auto"/>
                      </w:divBdr>
                    </w:div>
                    <w:div w:id="29572041">
                      <w:marLeft w:val="0"/>
                      <w:marRight w:val="0"/>
                      <w:marTop w:val="0"/>
                      <w:marBottom w:val="0"/>
                      <w:divBdr>
                        <w:top w:val="none" w:sz="0" w:space="0" w:color="auto"/>
                        <w:left w:val="none" w:sz="0" w:space="0" w:color="auto"/>
                        <w:bottom w:val="none" w:sz="0" w:space="0" w:color="auto"/>
                        <w:right w:val="none" w:sz="0" w:space="0" w:color="auto"/>
                      </w:divBdr>
                    </w:div>
                    <w:div w:id="450783178">
                      <w:marLeft w:val="0"/>
                      <w:marRight w:val="0"/>
                      <w:marTop w:val="0"/>
                      <w:marBottom w:val="0"/>
                      <w:divBdr>
                        <w:top w:val="none" w:sz="0" w:space="0" w:color="auto"/>
                        <w:left w:val="none" w:sz="0" w:space="0" w:color="auto"/>
                        <w:bottom w:val="none" w:sz="0" w:space="0" w:color="auto"/>
                        <w:right w:val="none" w:sz="0" w:space="0" w:color="auto"/>
                      </w:divBdr>
                    </w:div>
                    <w:div w:id="1489592003">
                      <w:marLeft w:val="0"/>
                      <w:marRight w:val="0"/>
                      <w:marTop w:val="0"/>
                      <w:marBottom w:val="0"/>
                      <w:divBdr>
                        <w:top w:val="none" w:sz="0" w:space="0" w:color="auto"/>
                        <w:left w:val="none" w:sz="0" w:space="0" w:color="auto"/>
                        <w:bottom w:val="none" w:sz="0" w:space="0" w:color="auto"/>
                        <w:right w:val="none" w:sz="0" w:space="0" w:color="auto"/>
                      </w:divBdr>
                      <w:divsChild>
                        <w:div w:id="1701740348">
                          <w:marLeft w:val="0"/>
                          <w:marRight w:val="0"/>
                          <w:marTop w:val="240"/>
                          <w:marBottom w:val="240"/>
                          <w:divBdr>
                            <w:top w:val="none" w:sz="0" w:space="0" w:color="auto"/>
                            <w:left w:val="none" w:sz="0" w:space="0" w:color="auto"/>
                            <w:bottom w:val="none" w:sz="0" w:space="0" w:color="auto"/>
                            <w:right w:val="none" w:sz="0" w:space="0" w:color="auto"/>
                          </w:divBdr>
                        </w:div>
                      </w:divsChild>
                    </w:div>
                    <w:div w:id="93021694">
                      <w:marLeft w:val="0"/>
                      <w:marRight w:val="0"/>
                      <w:marTop w:val="0"/>
                      <w:marBottom w:val="0"/>
                      <w:divBdr>
                        <w:top w:val="none" w:sz="0" w:space="0" w:color="auto"/>
                        <w:left w:val="none" w:sz="0" w:space="0" w:color="auto"/>
                        <w:bottom w:val="none" w:sz="0" w:space="0" w:color="auto"/>
                        <w:right w:val="none" w:sz="0" w:space="0" w:color="auto"/>
                      </w:divBdr>
                    </w:div>
                    <w:div w:id="1490440214">
                      <w:marLeft w:val="0"/>
                      <w:marRight w:val="0"/>
                      <w:marTop w:val="240"/>
                      <w:marBottom w:val="240"/>
                      <w:divBdr>
                        <w:top w:val="none" w:sz="0" w:space="0" w:color="auto"/>
                        <w:left w:val="none" w:sz="0" w:space="0" w:color="auto"/>
                        <w:bottom w:val="none" w:sz="0" w:space="0" w:color="auto"/>
                        <w:right w:val="none" w:sz="0" w:space="0" w:color="auto"/>
                      </w:divBdr>
                    </w:div>
                  </w:divsChild>
                </w:div>
                <w:div w:id="1837261183">
                  <w:marLeft w:val="0"/>
                  <w:marRight w:val="0"/>
                  <w:marTop w:val="0"/>
                  <w:marBottom w:val="0"/>
                  <w:divBdr>
                    <w:top w:val="none" w:sz="0" w:space="0" w:color="auto"/>
                    <w:left w:val="none" w:sz="0" w:space="0" w:color="auto"/>
                    <w:bottom w:val="none" w:sz="0" w:space="0" w:color="auto"/>
                    <w:right w:val="none" w:sz="0" w:space="0" w:color="auto"/>
                  </w:divBdr>
                  <w:divsChild>
                    <w:div w:id="1408763804">
                      <w:marLeft w:val="0"/>
                      <w:marRight w:val="0"/>
                      <w:marTop w:val="240"/>
                      <w:marBottom w:val="240"/>
                      <w:divBdr>
                        <w:top w:val="none" w:sz="0" w:space="0" w:color="auto"/>
                        <w:left w:val="none" w:sz="0" w:space="0" w:color="auto"/>
                        <w:bottom w:val="none" w:sz="0" w:space="0" w:color="auto"/>
                        <w:right w:val="none" w:sz="0" w:space="0" w:color="auto"/>
                      </w:divBdr>
                    </w:div>
                    <w:div w:id="1735277921">
                      <w:marLeft w:val="0"/>
                      <w:marRight w:val="0"/>
                      <w:marTop w:val="0"/>
                      <w:marBottom w:val="0"/>
                      <w:divBdr>
                        <w:top w:val="none" w:sz="0" w:space="0" w:color="auto"/>
                        <w:left w:val="none" w:sz="0" w:space="0" w:color="auto"/>
                        <w:bottom w:val="none" w:sz="0" w:space="0" w:color="auto"/>
                        <w:right w:val="none" w:sz="0" w:space="0" w:color="auto"/>
                      </w:divBdr>
                    </w:div>
                    <w:div w:id="984814622">
                      <w:marLeft w:val="0"/>
                      <w:marRight w:val="0"/>
                      <w:marTop w:val="0"/>
                      <w:marBottom w:val="0"/>
                      <w:divBdr>
                        <w:top w:val="none" w:sz="0" w:space="0" w:color="auto"/>
                        <w:left w:val="none" w:sz="0" w:space="0" w:color="auto"/>
                        <w:bottom w:val="none" w:sz="0" w:space="0" w:color="auto"/>
                        <w:right w:val="none" w:sz="0" w:space="0" w:color="auto"/>
                      </w:divBdr>
                    </w:div>
                    <w:div w:id="1639190107">
                      <w:marLeft w:val="0"/>
                      <w:marRight w:val="0"/>
                      <w:marTop w:val="0"/>
                      <w:marBottom w:val="0"/>
                      <w:divBdr>
                        <w:top w:val="none" w:sz="0" w:space="0" w:color="auto"/>
                        <w:left w:val="none" w:sz="0" w:space="0" w:color="auto"/>
                        <w:bottom w:val="none" w:sz="0" w:space="0" w:color="auto"/>
                        <w:right w:val="none" w:sz="0" w:space="0" w:color="auto"/>
                      </w:divBdr>
                    </w:div>
                    <w:div w:id="970788816">
                      <w:marLeft w:val="0"/>
                      <w:marRight w:val="0"/>
                      <w:marTop w:val="0"/>
                      <w:marBottom w:val="0"/>
                      <w:divBdr>
                        <w:top w:val="none" w:sz="0" w:space="0" w:color="auto"/>
                        <w:left w:val="none" w:sz="0" w:space="0" w:color="auto"/>
                        <w:bottom w:val="none" w:sz="0" w:space="0" w:color="auto"/>
                        <w:right w:val="none" w:sz="0" w:space="0" w:color="auto"/>
                      </w:divBdr>
                    </w:div>
                    <w:div w:id="930700199">
                      <w:marLeft w:val="0"/>
                      <w:marRight w:val="0"/>
                      <w:marTop w:val="0"/>
                      <w:marBottom w:val="0"/>
                      <w:divBdr>
                        <w:top w:val="none" w:sz="0" w:space="0" w:color="auto"/>
                        <w:left w:val="none" w:sz="0" w:space="0" w:color="auto"/>
                        <w:bottom w:val="none" w:sz="0" w:space="0" w:color="auto"/>
                        <w:right w:val="none" w:sz="0" w:space="0" w:color="auto"/>
                      </w:divBdr>
                    </w:div>
                    <w:div w:id="1126001241">
                      <w:marLeft w:val="0"/>
                      <w:marRight w:val="0"/>
                      <w:marTop w:val="240"/>
                      <w:marBottom w:val="240"/>
                      <w:divBdr>
                        <w:top w:val="none" w:sz="0" w:space="0" w:color="auto"/>
                        <w:left w:val="none" w:sz="0" w:space="0" w:color="auto"/>
                        <w:bottom w:val="none" w:sz="0" w:space="0" w:color="auto"/>
                        <w:right w:val="none" w:sz="0" w:space="0" w:color="auto"/>
                      </w:divBdr>
                    </w:div>
                  </w:divsChild>
                </w:div>
                <w:div w:id="525216606">
                  <w:marLeft w:val="0"/>
                  <w:marRight w:val="0"/>
                  <w:marTop w:val="0"/>
                  <w:marBottom w:val="0"/>
                  <w:divBdr>
                    <w:top w:val="none" w:sz="0" w:space="0" w:color="auto"/>
                    <w:left w:val="none" w:sz="0" w:space="0" w:color="auto"/>
                    <w:bottom w:val="none" w:sz="0" w:space="0" w:color="auto"/>
                    <w:right w:val="none" w:sz="0" w:space="0" w:color="auto"/>
                  </w:divBdr>
                  <w:divsChild>
                    <w:div w:id="1855269627">
                      <w:marLeft w:val="0"/>
                      <w:marRight w:val="0"/>
                      <w:marTop w:val="0"/>
                      <w:marBottom w:val="0"/>
                      <w:divBdr>
                        <w:top w:val="none" w:sz="0" w:space="0" w:color="auto"/>
                        <w:left w:val="none" w:sz="0" w:space="0" w:color="auto"/>
                        <w:bottom w:val="none" w:sz="0" w:space="0" w:color="auto"/>
                        <w:right w:val="none" w:sz="0" w:space="0" w:color="auto"/>
                      </w:divBdr>
                    </w:div>
                    <w:div w:id="2005471142">
                      <w:marLeft w:val="0"/>
                      <w:marRight w:val="0"/>
                      <w:marTop w:val="0"/>
                      <w:marBottom w:val="0"/>
                      <w:divBdr>
                        <w:top w:val="none" w:sz="0" w:space="0" w:color="auto"/>
                        <w:left w:val="none" w:sz="0" w:space="0" w:color="auto"/>
                        <w:bottom w:val="none" w:sz="0" w:space="0" w:color="auto"/>
                        <w:right w:val="none" w:sz="0" w:space="0" w:color="auto"/>
                      </w:divBdr>
                    </w:div>
                    <w:div w:id="1551451559">
                      <w:marLeft w:val="0"/>
                      <w:marRight w:val="0"/>
                      <w:marTop w:val="0"/>
                      <w:marBottom w:val="0"/>
                      <w:divBdr>
                        <w:top w:val="none" w:sz="0" w:space="0" w:color="auto"/>
                        <w:left w:val="none" w:sz="0" w:space="0" w:color="auto"/>
                        <w:bottom w:val="none" w:sz="0" w:space="0" w:color="auto"/>
                        <w:right w:val="none" w:sz="0" w:space="0" w:color="auto"/>
                      </w:divBdr>
                    </w:div>
                    <w:div w:id="806314704">
                      <w:marLeft w:val="0"/>
                      <w:marRight w:val="0"/>
                      <w:marTop w:val="0"/>
                      <w:marBottom w:val="0"/>
                      <w:divBdr>
                        <w:top w:val="none" w:sz="0" w:space="0" w:color="auto"/>
                        <w:left w:val="none" w:sz="0" w:space="0" w:color="auto"/>
                        <w:bottom w:val="none" w:sz="0" w:space="0" w:color="auto"/>
                        <w:right w:val="none" w:sz="0" w:space="0" w:color="auto"/>
                      </w:divBdr>
                    </w:div>
                    <w:div w:id="2053186974">
                      <w:marLeft w:val="0"/>
                      <w:marRight w:val="0"/>
                      <w:marTop w:val="240"/>
                      <w:marBottom w:val="240"/>
                      <w:divBdr>
                        <w:top w:val="none" w:sz="0" w:space="0" w:color="auto"/>
                        <w:left w:val="none" w:sz="0" w:space="0" w:color="auto"/>
                        <w:bottom w:val="none" w:sz="0" w:space="0" w:color="auto"/>
                        <w:right w:val="none" w:sz="0" w:space="0" w:color="auto"/>
                      </w:divBdr>
                    </w:div>
                  </w:divsChild>
                </w:div>
                <w:div w:id="572544101">
                  <w:marLeft w:val="0"/>
                  <w:marRight w:val="0"/>
                  <w:marTop w:val="0"/>
                  <w:marBottom w:val="0"/>
                  <w:divBdr>
                    <w:top w:val="none" w:sz="0" w:space="0" w:color="auto"/>
                    <w:left w:val="none" w:sz="0" w:space="0" w:color="auto"/>
                    <w:bottom w:val="none" w:sz="0" w:space="0" w:color="auto"/>
                    <w:right w:val="none" w:sz="0" w:space="0" w:color="auto"/>
                  </w:divBdr>
                  <w:divsChild>
                    <w:div w:id="9565687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17803649">
              <w:marLeft w:val="0"/>
              <w:marRight w:val="0"/>
              <w:marTop w:val="0"/>
              <w:marBottom w:val="0"/>
              <w:divBdr>
                <w:top w:val="none" w:sz="0" w:space="0" w:color="auto"/>
                <w:left w:val="none" w:sz="0" w:space="0" w:color="auto"/>
                <w:bottom w:val="none" w:sz="0" w:space="0" w:color="auto"/>
                <w:right w:val="none" w:sz="0" w:space="0" w:color="auto"/>
              </w:divBdr>
              <w:divsChild>
                <w:div w:id="1671366501">
                  <w:marLeft w:val="0"/>
                  <w:marRight w:val="0"/>
                  <w:marTop w:val="0"/>
                  <w:marBottom w:val="0"/>
                  <w:divBdr>
                    <w:top w:val="none" w:sz="0" w:space="0" w:color="auto"/>
                    <w:left w:val="none" w:sz="0" w:space="0" w:color="auto"/>
                    <w:bottom w:val="none" w:sz="0" w:space="0" w:color="auto"/>
                    <w:right w:val="none" w:sz="0" w:space="0" w:color="auto"/>
                  </w:divBdr>
                  <w:divsChild>
                    <w:div w:id="1413812561">
                      <w:marLeft w:val="0"/>
                      <w:marRight w:val="0"/>
                      <w:marTop w:val="0"/>
                      <w:marBottom w:val="0"/>
                      <w:divBdr>
                        <w:top w:val="none" w:sz="0" w:space="0" w:color="auto"/>
                        <w:left w:val="none" w:sz="0" w:space="0" w:color="auto"/>
                        <w:bottom w:val="none" w:sz="0" w:space="0" w:color="auto"/>
                        <w:right w:val="none" w:sz="0" w:space="0" w:color="auto"/>
                      </w:divBdr>
                    </w:div>
                    <w:div w:id="1630016469">
                      <w:marLeft w:val="0"/>
                      <w:marRight w:val="0"/>
                      <w:marTop w:val="0"/>
                      <w:marBottom w:val="0"/>
                      <w:divBdr>
                        <w:top w:val="none" w:sz="0" w:space="0" w:color="auto"/>
                        <w:left w:val="none" w:sz="0" w:space="0" w:color="auto"/>
                        <w:bottom w:val="none" w:sz="0" w:space="0" w:color="auto"/>
                        <w:right w:val="none" w:sz="0" w:space="0" w:color="auto"/>
                      </w:divBdr>
                    </w:div>
                    <w:div w:id="1634360811">
                      <w:marLeft w:val="0"/>
                      <w:marRight w:val="0"/>
                      <w:marTop w:val="0"/>
                      <w:marBottom w:val="0"/>
                      <w:divBdr>
                        <w:top w:val="none" w:sz="0" w:space="0" w:color="auto"/>
                        <w:left w:val="none" w:sz="0" w:space="0" w:color="auto"/>
                        <w:bottom w:val="none" w:sz="0" w:space="0" w:color="auto"/>
                        <w:right w:val="none" w:sz="0" w:space="0" w:color="auto"/>
                      </w:divBdr>
                    </w:div>
                    <w:div w:id="899944495">
                      <w:marLeft w:val="0"/>
                      <w:marRight w:val="0"/>
                      <w:marTop w:val="240"/>
                      <w:marBottom w:val="240"/>
                      <w:divBdr>
                        <w:top w:val="none" w:sz="0" w:space="0" w:color="auto"/>
                        <w:left w:val="none" w:sz="0" w:space="0" w:color="auto"/>
                        <w:bottom w:val="none" w:sz="0" w:space="0" w:color="auto"/>
                        <w:right w:val="none" w:sz="0" w:space="0" w:color="auto"/>
                      </w:divBdr>
                    </w:div>
                  </w:divsChild>
                </w:div>
                <w:div w:id="191695096">
                  <w:marLeft w:val="0"/>
                  <w:marRight w:val="0"/>
                  <w:marTop w:val="0"/>
                  <w:marBottom w:val="0"/>
                  <w:divBdr>
                    <w:top w:val="none" w:sz="0" w:space="0" w:color="auto"/>
                    <w:left w:val="none" w:sz="0" w:space="0" w:color="auto"/>
                    <w:bottom w:val="none" w:sz="0" w:space="0" w:color="auto"/>
                    <w:right w:val="none" w:sz="0" w:space="0" w:color="auto"/>
                  </w:divBdr>
                  <w:divsChild>
                    <w:div w:id="668168610">
                      <w:marLeft w:val="0"/>
                      <w:marRight w:val="0"/>
                      <w:marTop w:val="240"/>
                      <w:marBottom w:val="240"/>
                      <w:divBdr>
                        <w:top w:val="none" w:sz="0" w:space="0" w:color="auto"/>
                        <w:left w:val="none" w:sz="0" w:space="0" w:color="auto"/>
                        <w:bottom w:val="none" w:sz="0" w:space="0" w:color="auto"/>
                        <w:right w:val="none" w:sz="0" w:space="0" w:color="auto"/>
                      </w:divBdr>
                    </w:div>
                  </w:divsChild>
                </w:div>
                <w:div w:id="245263808">
                  <w:marLeft w:val="0"/>
                  <w:marRight w:val="0"/>
                  <w:marTop w:val="0"/>
                  <w:marBottom w:val="0"/>
                  <w:divBdr>
                    <w:top w:val="none" w:sz="0" w:space="0" w:color="auto"/>
                    <w:left w:val="none" w:sz="0" w:space="0" w:color="auto"/>
                    <w:bottom w:val="none" w:sz="0" w:space="0" w:color="auto"/>
                    <w:right w:val="none" w:sz="0" w:space="0" w:color="auto"/>
                  </w:divBdr>
                  <w:divsChild>
                    <w:div w:id="6004579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63" Type="http://schemas.openxmlformats.org/officeDocument/2006/relationships/hyperlink" Target="http://ivo.garant.ru/" TargetMode="External"/><Relationship Id="rId84" Type="http://schemas.openxmlformats.org/officeDocument/2006/relationships/hyperlink" Target="http://ivo.garant.ru/" TargetMode="External"/><Relationship Id="rId138" Type="http://schemas.openxmlformats.org/officeDocument/2006/relationships/hyperlink" Target="http://ivo.garant.ru/" TargetMode="External"/><Relationship Id="rId107" Type="http://schemas.openxmlformats.org/officeDocument/2006/relationships/hyperlink" Target="http://ivo.garant.ru/" TargetMode="External"/><Relationship Id="rId11"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102" Type="http://schemas.openxmlformats.org/officeDocument/2006/relationships/hyperlink" Target="http://ivo.garant.ru/" TargetMode="External"/><Relationship Id="rId123" Type="http://schemas.openxmlformats.org/officeDocument/2006/relationships/hyperlink" Target="http://ivo.garant.ru/" TargetMode="External"/><Relationship Id="rId128" Type="http://schemas.openxmlformats.org/officeDocument/2006/relationships/hyperlink" Target="http://ivo.garant.ru/" TargetMode="External"/><Relationship Id="rId5" Type="http://schemas.openxmlformats.org/officeDocument/2006/relationships/hyperlink" Target="http://ivo.garant.ru/" TargetMode="External"/><Relationship Id="rId90" Type="http://schemas.openxmlformats.org/officeDocument/2006/relationships/hyperlink" Target="http://ivo.garant.ru/" TargetMode="External"/><Relationship Id="rId95"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113" Type="http://schemas.openxmlformats.org/officeDocument/2006/relationships/hyperlink" Target="http://ivo.garant.ru/" TargetMode="External"/><Relationship Id="rId118" Type="http://schemas.openxmlformats.org/officeDocument/2006/relationships/hyperlink" Target="http://ivo.garant.ru/" TargetMode="External"/><Relationship Id="rId134" Type="http://schemas.openxmlformats.org/officeDocument/2006/relationships/hyperlink" Target="http://ivo.garant.ru/" TargetMode="External"/><Relationship Id="rId139" Type="http://schemas.openxmlformats.org/officeDocument/2006/relationships/hyperlink" Target="http://ivo.garant.ru/"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59" Type="http://schemas.openxmlformats.org/officeDocument/2006/relationships/hyperlink" Target="http://ivo.garant.ru/" TargetMode="External"/><Relationship Id="rId103" Type="http://schemas.openxmlformats.org/officeDocument/2006/relationships/hyperlink" Target="http://ivo.garant.ru/" TargetMode="External"/><Relationship Id="rId108" Type="http://schemas.openxmlformats.org/officeDocument/2006/relationships/hyperlink" Target="http://ivo.garant.ru/" TargetMode="External"/><Relationship Id="rId124" Type="http://schemas.openxmlformats.org/officeDocument/2006/relationships/hyperlink" Target="http://ivo.garant.ru/" TargetMode="External"/><Relationship Id="rId129" Type="http://schemas.openxmlformats.org/officeDocument/2006/relationships/hyperlink" Target="http://ivo.garant.ru/" TargetMode="External"/><Relationship Id="rId54"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91" Type="http://schemas.openxmlformats.org/officeDocument/2006/relationships/hyperlink" Target="http://ivo.garant.ru/" TargetMode="External"/><Relationship Id="rId96" Type="http://schemas.openxmlformats.org/officeDocument/2006/relationships/hyperlink" Target="http://ivo.garant.ru/" TargetMode="External"/><Relationship Id="rId140"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49" Type="http://schemas.openxmlformats.org/officeDocument/2006/relationships/hyperlink" Target="http://ivo.garant.ru/" TargetMode="External"/><Relationship Id="rId114" Type="http://schemas.openxmlformats.org/officeDocument/2006/relationships/hyperlink" Target="http://ivo.garant.ru/" TargetMode="External"/><Relationship Id="rId119" Type="http://schemas.openxmlformats.org/officeDocument/2006/relationships/hyperlink" Target="http://ivo.garant.ru/" TargetMode="External"/><Relationship Id="rId44"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 Id="rId130" Type="http://schemas.openxmlformats.org/officeDocument/2006/relationships/hyperlink" Target="http://ivo.garant.ru/" TargetMode="External"/><Relationship Id="rId135"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10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104" Type="http://schemas.openxmlformats.org/officeDocument/2006/relationships/hyperlink" Target="http://ivo.garant.ru/" TargetMode="External"/><Relationship Id="rId120" Type="http://schemas.openxmlformats.org/officeDocument/2006/relationships/hyperlink" Target="http://ivo.garant.ru/" TargetMode="External"/><Relationship Id="rId125" Type="http://schemas.openxmlformats.org/officeDocument/2006/relationships/hyperlink" Target="http://ivo.garant.ru/" TargetMode="External"/><Relationship Id="rId141" Type="http://schemas.openxmlformats.org/officeDocument/2006/relationships/hyperlink" Target="http://ivo.garant.ru/" TargetMode="External"/><Relationship Id="rId7" Type="http://schemas.openxmlformats.org/officeDocument/2006/relationships/hyperlink" Target="http://ivo.garant.ru/" TargetMode="Externa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2" Type="http://schemas.openxmlformats.org/officeDocument/2006/relationships/settings" Target="settings.xml"/><Relationship Id="rId29" Type="http://schemas.openxmlformats.org/officeDocument/2006/relationships/hyperlink" Target="http://ivo.garant.ru/" TargetMode="External"/><Relationship Id="rId24"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http://ivo.garant.ru/" TargetMode="External"/><Relationship Id="rId87" Type="http://schemas.openxmlformats.org/officeDocument/2006/relationships/hyperlink" Target="http://ivo.garant.ru/" TargetMode="External"/><Relationship Id="rId110" Type="http://schemas.openxmlformats.org/officeDocument/2006/relationships/hyperlink" Target="http://ivo.garant.ru/" TargetMode="External"/><Relationship Id="rId115" Type="http://schemas.openxmlformats.org/officeDocument/2006/relationships/hyperlink" Target="http://ivo.garant.ru/" TargetMode="External"/><Relationship Id="rId131" Type="http://schemas.openxmlformats.org/officeDocument/2006/relationships/hyperlink" Target="http://ivo.garant.ru/" TargetMode="External"/><Relationship Id="rId136" Type="http://schemas.openxmlformats.org/officeDocument/2006/relationships/hyperlink" Target="http://ivo.garant.ru/"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56"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105" Type="http://schemas.openxmlformats.org/officeDocument/2006/relationships/hyperlink" Target="http://ivo.garant.ru/" TargetMode="External"/><Relationship Id="rId126"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121" Type="http://schemas.openxmlformats.org/officeDocument/2006/relationships/hyperlink" Target="http://ivo.garant.ru/" TargetMode="External"/><Relationship Id="rId142"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ivo.garant.ru/" TargetMode="External"/><Relationship Id="rId46" Type="http://schemas.openxmlformats.org/officeDocument/2006/relationships/hyperlink" Target="http://ivo.garant.ru/" TargetMode="External"/><Relationship Id="rId67" Type="http://schemas.openxmlformats.org/officeDocument/2006/relationships/hyperlink" Target="http://ivo.garant.ru/" TargetMode="External"/><Relationship Id="rId116" Type="http://schemas.openxmlformats.org/officeDocument/2006/relationships/hyperlink" Target="http://ivo.garant.ru/" TargetMode="External"/><Relationship Id="rId137"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62"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111" Type="http://schemas.openxmlformats.org/officeDocument/2006/relationships/hyperlink" Target="http://ivo.garant.ru/" TargetMode="External"/><Relationship Id="rId132" Type="http://schemas.openxmlformats.org/officeDocument/2006/relationships/hyperlink" Target="http://ivo.garant.ru/" TargetMode="External"/><Relationship Id="rId15" Type="http://schemas.openxmlformats.org/officeDocument/2006/relationships/hyperlink" Target="http://ivo.garant.ru/" TargetMode="External"/><Relationship Id="rId36" Type="http://schemas.openxmlformats.org/officeDocument/2006/relationships/hyperlink" Target="http://ivo.garant.ru/" TargetMode="External"/><Relationship Id="rId57" Type="http://schemas.openxmlformats.org/officeDocument/2006/relationships/hyperlink" Target="http://ivo.garant.ru/" TargetMode="External"/><Relationship Id="rId106" Type="http://schemas.openxmlformats.org/officeDocument/2006/relationships/hyperlink" Target="http://ivo.garant.ru/" TargetMode="External"/><Relationship Id="rId127"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52"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122" Type="http://schemas.openxmlformats.org/officeDocument/2006/relationships/hyperlink" Target="http://ivo.garant.ru/" TargetMode="External"/><Relationship Id="rId143" Type="http://schemas.openxmlformats.org/officeDocument/2006/relationships/theme" Target="theme/theme1.xm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26" Type="http://schemas.openxmlformats.org/officeDocument/2006/relationships/hyperlink" Target="http://ivo.garant.ru/" TargetMode="External"/><Relationship Id="rId47" Type="http://schemas.openxmlformats.org/officeDocument/2006/relationships/hyperlink" Target="http://ivo.garant.ru/" TargetMode="External"/><Relationship Id="rId68" Type="http://schemas.openxmlformats.org/officeDocument/2006/relationships/hyperlink" Target="http://ivo.garant.ru/" TargetMode="External"/><Relationship Id="rId89" Type="http://schemas.openxmlformats.org/officeDocument/2006/relationships/hyperlink" Target="http://ivo.garant.ru/" TargetMode="External"/><Relationship Id="rId112" Type="http://schemas.openxmlformats.org/officeDocument/2006/relationships/hyperlink" Target="http://ivo.garant.ru/" TargetMode="External"/><Relationship Id="rId133" Type="http://schemas.openxmlformats.org/officeDocument/2006/relationships/hyperlink" Target="http://ivo.garant.ru/" TargetMode="External"/><Relationship Id="rId16"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9705</Words>
  <Characters>55324</Characters>
  <Application>Microsoft Office Word</Application>
  <DocSecurity>0</DocSecurity>
  <Lines>461</Lines>
  <Paragraphs>129</Paragraphs>
  <ScaleCrop>false</ScaleCrop>
  <Company/>
  <LinksUpToDate>false</LinksUpToDate>
  <CharactersWithSpaces>64900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2021-10-04T07:18:00Z</dcterms:created>
  <dcterms:modified xsi:type="dcterms:W3CDTF">2021-10-04T07:18:00Z</dcterms:modified>
</cp:coreProperties>
</file>